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04E61" w14:textId="77777777" w:rsidR="00966811" w:rsidRPr="0095384A" w:rsidRDefault="00F4733F" w:rsidP="001A593E">
      <w:pPr>
        <w:pStyle w:val="CE-StandardText"/>
        <w:rPr>
          <w:lang w:eastAsia="de-AT"/>
        </w:rPr>
      </w:pPr>
      <w:r w:rsidRPr="0095384A">
        <w:rPr>
          <w:noProof/>
          <w:lang w:val="sl-SI" w:eastAsia="sl-SI"/>
        </w:rPr>
        <w:drawing>
          <wp:anchor distT="0" distB="0" distL="114300" distR="114300" simplePos="0" relativeHeight="251658240" behindDoc="1" locked="0" layoutInCell="1" allowOverlap="1" wp14:anchorId="412088C2" wp14:editId="182B44E2">
            <wp:simplePos x="0" y="0"/>
            <wp:positionH relativeFrom="margin">
              <wp:posOffset>4139565</wp:posOffset>
            </wp:positionH>
            <wp:positionV relativeFrom="paragraph">
              <wp:posOffset>-466725</wp:posOffset>
            </wp:positionV>
            <wp:extent cx="1628775" cy="699135"/>
            <wp:effectExtent l="0" t="0" r="0" b="0"/>
            <wp:wrapNone/>
            <wp:docPr id="2"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75" cy="699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BB8EBF" w14:textId="77777777" w:rsidR="000E4C08" w:rsidRPr="0095384A" w:rsidRDefault="00F4733F" w:rsidP="001A593E">
      <w:pPr>
        <w:pStyle w:val="CE-StandardText"/>
      </w:pPr>
      <w:r w:rsidRPr="0095384A">
        <w:rPr>
          <w:noProof/>
          <w:lang w:val="sl-SI" w:eastAsia="sl-SI"/>
        </w:rPr>
        <mc:AlternateContent>
          <mc:Choice Requires="wps">
            <w:drawing>
              <wp:anchor distT="0" distB="0" distL="114300" distR="114300" simplePos="0" relativeHeight="251657216" behindDoc="0" locked="0" layoutInCell="1" allowOverlap="1" wp14:anchorId="4EFE53BD" wp14:editId="0DDF5800">
                <wp:simplePos x="0" y="0"/>
                <wp:positionH relativeFrom="column">
                  <wp:posOffset>181610</wp:posOffset>
                </wp:positionH>
                <wp:positionV relativeFrom="paragraph">
                  <wp:posOffset>191135</wp:posOffset>
                </wp:positionV>
                <wp:extent cx="4495800" cy="1019175"/>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95800" cy="1019175"/>
                        </a:xfrm>
                        <a:prstGeom prst="rect">
                          <a:avLst/>
                        </a:prstGeom>
                        <a:noFill/>
                        <a:ln w="6350">
                          <a:noFill/>
                        </a:ln>
                      </wps:spPr>
                      <wps:txbx>
                        <w:txbxContent>
                          <w:p w14:paraId="48EAF23C" w14:textId="77777777" w:rsidR="0041647F" w:rsidRPr="00B01B92" w:rsidRDefault="0041647F" w:rsidP="001A593E">
                            <w:pPr>
                              <w:pStyle w:val="CE-HeadlineTitle"/>
                              <w:rPr>
                                <w:lang w:val="sl-SI"/>
                              </w:rPr>
                            </w:pPr>
                            <w:r>
                              <w:rPr>
                                <w:lang w:val="sl-SI"/>
                              </w:rPr>
                              <w:t>INTENT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EFE53BD" id="_x0000_t202" coordsize="21600,21600" o:spt="202" path="m,l,21600r21600,l21600,xe">
                <v:stroke joinstyle="miter"/>
                <v:path gradientshapeok="t" o:connecttype="rect"/>
              </v:shapetype>
              <v:shape id="Textfeld 1" o:spid="_x0000_s1026" type="#_x0000_t202" style="position:absolute;left:0;text-align:left;margin-left:14.3pt;margin-top:15.05pt;width:354pt;height:8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" filled="f" stroked="f" strokeweight=".5pt">
                <v:textbox>
                  <w:txbxContent>
                    <w:p w14:paraId="48EAF23C" w14:textId="77777777" w:rsidR="0041647F" w:rsidRPr="00B01B92" w:rsidRDefault="0041647F" w:rsidP="001A593E">
                      <w:pPr>
                        <w:pStyle w:val="CE-HeadlineTitle"/>
                        <w:rPr>
                          <w:lang w:val="sl-SI"/>
                        </w:rPr>
                      </w:pPr>
                      <w:r>
                        <w:rPr>
                          <w:lang w:val="sl-SI"/>
                        </w:rPr>
                        <w:t>INTENT</w:t>
                      </w:r>
                    </w:p>
                  </w:txbxContent>
                </v:textbox>
              </v:shape>
            </w:pict>
          </mc:Fallback>
        </mc:AlternateContent>
      </w:r>
    </w:p>
    <w:p w14:paraId="065FEF03" w14:textId="77777777" w:rsidR="00966811" w:rsidRPr="0095384A" w:rsidRDefault="00966811">
      <w:pPr>
        <w:spacing w:before="0" w:line="240" w:lineRule="auto"/>
        <w:ind w:left="0" w:right="0"/>
        <w:jc w:val="left"/>
        <w:rPr>
          <w:rFonts w:ascii="Trebuchet MS" w:hAnsi="Trebuchet MS"/>
          <w:lang w:val="en-GB"/>
        </w:rPr>
      </w:pPr>
    </w:p>
    <w:p w14:paraId="2960ED5B" w14:textId="77777777" w:rsidR="00731BF8" w:rsidRPr="0095384A" w:rsidRDefault="00731BF8">
      <w:pPr>
        <w:spacing w:before="0" w:line="240" w:lineRule="auto"/>
        <w:ind w:left="0" w:right="0"/>
        <w:jc w:val="left"/>
        <w:rPr>
          <w:rFonts w:ascii="Trebuchet MS" w:hAnsi="Trebuchet MS"/>
          <w:lang w:val="en-GB"/>
        </w:rPr>
      </w:pPr>
    </w:p>
    <w:p w14:paraId="067E766E" w14:textId="77777777" w:rsidR="008D61D5" w:rsidRPr="0095384A" w:rsidRDefault="008D61D5" w:rsidP="00B34F51">
      <w:pPr>
        <w:pStyle w:val="Textpoznpodarou"/>
      </w:pPr>
    </w:p>
    <w:p w14:paraId="3C92208B" w14:textId="77777777" w:rsidR="008D61D5" w:rsidRPr="0095384A" w:rsidRDefault="008D61D5" w:rsidP="00B34F51">
      <w:pPr>
        <w:pStyle w:val="CE-StandardText"/>
      </w:pPr>
    </w:p>
    <w:p w14:paraId="4CF75261" w14:textId="77777777" w:rsidR="008D61D5" w:rsidRPr="0095384A" w:rsidRDefault="008D61D5" w:rsidP="00160024">
      <w:pPr>
        <w:pStyle w:val="NeNaslov"/>
        <w:rPr>
          <w:noProof w:val="0"/>
        </w:rPr>
      </w:pPr>
    </w:p>
    <w:tbl>
      <w:tblPr>
        <w:tblW w:w="0" w:type="auto"/>
        <w:tblInd w:w="521" w:type="dxa"/>
        <w:tblBorders>
          <w:top w:val="single" w:sz="18" w:space="0" w:color="7E93A5"/>
          <w:bottom w:val="single" w:sz="18" w:space="0" w:color="7E93A5"/>
        </w:tblBorders>
        <w:tblCellMar>
          <w:left w:w="0" w:type="dxa"/>
          <w:right w:w="0" w:type="dxa"/>
        </w:tblCellMar>
        <w:tblLook w:val="04A0" w:firstRow="1" w:lastRow="0" w:firstColumn="1" w:lastColumn="0" w:noHBand="0" w:noVBand="1"/>
      </w:tblPr>
      <w:tblGrid>
        <w:gridCol w:w="8551"/>
      </w:tblGrid>
      <w:tr w:rsidR="00EF2901" w:rsidRPr="0095384A" w14:paraId="572FDE3A" w14:textId="77777777" w:rsidTr="003F5005">
        <w:tc>
          <w:tcPr>
            <w:tcW w:w="8551" w:type="dxa"/>
            <w:shd w:val="clear" w:color="auto" w:fill="auto"/>
            <w:vAlign w:val="center"/>
          </w:tcPr>
          <w:p w14:paraId="3BDAE27E" w14:textId="55FE5FCE" w:rsidR="00EF2901" w:rsidRPr="0095384A" w:rsidRDefault="004A04BA" w:rsidP="00EF2901">
            <w:pPr>
              <w:pStyle w:val="NeNaslov"/>
            </w:pPr>
            <w:r w:rsidRPr="004A04BA">
              <w:rPr>
                <w:noProof w:val="0"/>
              </w:rPr>
              <w:t>Deliverable D.T4.2.1: Assessing partner and pilot site expectations of a virtual 'know-how' centre</w:t>
            </w:r>
          </w:p>
        </w:tc>
      </w:tr>
    </w:tbl>
    <w:p w14:paraId="626D4AD5" w14:textId="77777777" w:rsidR="008D61D5" w:rsidRPr="0095384A" w:rsidRDefault="008D61D5" w:rsidP="00B34F51">
      <w:pPr>
        <w:pStyle w:val="CE-StandardText"/>
      </w:pPr>
    </w:p>
    <w:p w14:paraId="15DCBF93" w14:textId="77777777" w:rsidR="00542334" w:rsidRPr="0095384A" w:rsidRDefault="00542334" w:rsidP="00B34F51">
      <w:pPr>
        <w:pStyle w:val="CE-StandardText"/>
      </w:pPr>
    </w:p>
    <w:p w14:paraId="50AE16FC" w14:textId="77777777" w:rsidR="00542334" w:rsidRPr="0095384A" w:rsidRDefault="00542334" w:rsidP="00B34F51">
      <w:pPr>
        <w:pStyle w:val="CE-StandardText"/>
      </w:pPr>
    </w:p>
    <w:p w14:paraId="41B49E4F" w14:textId="77777777" w:rsidR="00542334" w:rsidRPr="0095384A" w:rsidRDefault="00542334" w:rsidP="00B34F51">
      <w:pPr>
        <w:pStyle w:val="CE-StandardText"/>
      </w:pPr>
    </w:p>
    <w:p w14:paraId="492A1198" w14:textId="66CAED9D" w:rsidR="00EF2901" w:rsidRDefault="00EF2901">
      <w:pPr>
        <w:spacing w:before="0" w:line="240" w:lineRule="auto"/>
        <w:ind w:left="0" w:right="0"/>
        <w:jc w:val="left"/>
        <w:rPr>
          <w:rFonts w:ascii="Trebuchet MS" w:hAnsi="Trebuchet MS"/>
          <w:color w:val="4D4D4E"/>
          <w:szCs w:val="18"/>
          <w:lang w:val="en-GB"/>
        </w:rPr>
      </w:pPr>
      <w:r>
        <w:br w:type="page"/>
      </w:r>
    </w:p>
    <w:p w14:paraId="49F20E17" w14:textId="4E4605AF" w:rsidR="00EF2901" w:rsidRDefault="00EF2901" w:rsidP="00EF2901">
      <w:pPr>
        <w:pStyle w:val="CE-Headline1"/>
      </w:pPr>
      <w:bookmarkStart w:id="0" w:name="_Toc46324910"/>
      <w:r>
        <w:lastRenderedPageBreak/>
        <w:t>Table of contents</w:t>
      </w:r>
      <w:bookmarkEnd w:id="0"/>
    </w:p>
    <w:sdt>
      <w:sdtPr>
        <w:rPr>
          <w:rFonts w:ascii="Times New Roman" w:hAnsi="Times New Roman"/>
          <w:b w:val="0"/>
          <w:bCs w:val="0"/>
          <w:lang w:val="cs-CZ"/>
        </w:rPr>
        <w:id w:val="1373190350"/>
        <w:docPartObj>
          <w:docPartGallery w:val="Table of Contents"/>
          <w:docPartUnique/>
        </w:docPartObj>
      </w:sdtPr>
      <w:sdtEndPr>
        <w:rPr>
          <w:lang w:val="de-AT"/>
        </w:rPr>
      </w:sdtEndPr>
      <w:sdtContent>
        <w:p w14:paraId="71D24C41" w14:textId="7E859BB6" w:rsidR="00260AE7" w:rsidRPr="00782CDD" w:rsidRDefault="00EF2901" w:rsidP="00782CDD">
          <w:pPr>
            <w:pStyle w:val="Obsah2"/>
            <w:rPr>
              <w:rStyle w:val="Hypertextovodkaz"/>
            </w:rPr>
          </w:pPr>
          <w:r>
            <w:fldChar w:fldCharType="begin"/>
          </w:r>
          <w:r>
            <w:instrText xml:space="preserve"> TOC \o "1-3" \h \z \u </w:instrText>
          </w:r>
          <w:r>
            <w:fldChar w:fldCharType="separate"/>
          </w:r>
          <w:hyperlink w:anchor="_Toc46324910" w:history="1">
            <w:r w:rsidR="00260AE7" w:rsidRPr="00BB4E27">
              <w:rPr>
                <w:rStyle w:val="Hypertextovodkaz"/>
                <w:noProof/>
              </w:rPr>
              <w:t>1. Table of contents</w:t>
            </w:r>
            <w:r w:rsidR="00260AE7" w:rsidRPr="00782CDD">
              <w:rPr>
                <w:rStyle w:val="Hypertextovodkaz"/>
                <w:webHidden/>
              </w:rPr>
              <w:tab/>
            </w:r>
            <w:r w:rsidR="00260AE7" w:rsidRPr="00782CDD">
              <w:rPr>
                <w:rStyle w:val="Hypertextovodkaz"/>
                <w:webHidden/>
              </w:rPr>
              <w:fldChar w:fldCharType="begin"/>
            </w:r>
            <w:r w:rsidR="00260AE7" w:rsidRPr="00782CDD">
              <w:rPr>
                <w:rStyle w:val="Hypertextovodkaz"/>
                <w:webHidden/>
              </w:rPr>
              <w:instrText xml:space="preserve"> PAGEREF _Toc46324910 \h </w:instrText>
            </w:r>
            <w:r w:rsidR="00260AE7" w:rsidRPr="00782CDD">
              <w:rPr>
                <w:rStyle w:val="Hypertextovodkaz"/>
                <w:webHidden/>
              </w:rPr>
            </w:r>
            <w:r w:rsidR="00260AE7" w:rsidRPr="00782CDD">
              <w:rPr>
                <w:rStyle w:val="Hypertextovodkaz"/>
                <w:webHidden/>
              </w:rPr>
              <w:fldChar w:fldCharType="separate"/>
            </w:r>
            <w:r w:rsidR="00260AE7" w:rsidRPr="00782CDD">
              <w:rPr>
                <w:rStyle w:val="Hypertextovodkaz"/>
                <w:webHidden/>
              </w:rPr>
              <w:t>2</w:t>
            </w:r>
            <w:r w:rsidR="00260AE7" w:rsidRPr="00782CDD">
              <w:rPr>
                <w:rStyle w:val="Hypertextovodkaz"/>
                <w:webHidden/>
              </w:rPr>
              <w:fldChar w:fldCharType="end"/>
            </w:r>
          </w:hyperlink>
        </w:p>
        <w:p w14:paraId="2BC45D1D" w14:textId="239B57A2" w:rsidR="00260AE7" w:rsidRPr="00782CDD" w:rsidRDefault="00260AE7">
          <w:pPr>
            <w:pStyle w:val="Obsah2"/>
            <w:rPr>
              <w:rStyle w:val="Hypertextovodkaz"/>
            </w:rPr>
          </w:pPr>
          <w:hyperlink w:anchor="_Toc46324911" w:history="1">
            <w:r w:rsidRPr="00BB4E27">
              <w:rPr>
                <w:rStyle w:val="Hypertextovodkaz"/>
                <w:noProof/>
              </w:rPr>
              <w:t>2. Summary</w:t>
            </w:r>
            <w:r w:rsidRPr="00782CDD">
              <w:rPr>
                <w:rStyle w:val="Hypertextovodkaz"/>
                <w:webHidden/>
              </w:rPr>
              <w:tab/>
            </w:r>
            <w:r w:rsidRPr="00782CDD">
              <w:rPr>
                <w:rStyle w:val="Hypertextovodkaz"/>
                <w:webHidden/>
              </w:rPr>
              <w:fldChar w:fldCharType="begin"/>
            </w:r>
            <w:r w:rsidRPr="00782CDD">
              <w:rPr>
                <w:rStyle w:val="Hypertextovodkaz"/>
                <w:webHidden/>
              </w:rPr>
              <w:instrText xml:space="preserve"> PAGEREF _Toc46324911 \h </w:instrText>
            </w:r>
            <w:r w:rsidRPr="00782CDD">
              <w:rPr>
                <w:rStyle w:val="Hypertextovodkaz"/>
                <w:webHidden/>
              </w:rPr>
            </w:r>
            <w:r w:rsidRPr="00782CDD">
              <w:rPr>
                <w:rStyle w:val="Hypertextovodkaz"/>
                <w:webHidden/>
              </w:rPr>
              <w:fldChar w:fldCharType="separate"/>
            </w:r>
            <w:r w:rsidRPr="00782CDD">
              <w:rPr>
                <w:rStyle w:val="Hypertextovodkaz"/>
                <w:webHidden/>
              </w:rPr>
              <w:t>3</w:t>
            </w:r>
            <w:r w:rsidRPr="00782CDD">
              <w:rPr>
                <w:rStyle w:val="Hypertextovodkaz"/>
                <w:webHidden/>
              </w:rPr>
              <w:fldChar w:fldCharType="end"/>
            </w:r>
          </w:hyperlink>
        </w:p>
        <w:p w14:paraId="2734F2FC" w14:textId="62E43C45" w:rsidR="00260AE7" w:rsidRPr="00782CDD" w:rsidRDefault="00260AE7">
          <w:pPr>
            <w:pStyle w:val="Obsah2"/>
            <w:rPr>
              <w:rStyle w:val="Hypertextovodkaz"/>
            </w:rPr>
          </w:pPr>
          <w:hyperlink w:anchor="_Toc46324912" w:history="1">
            <w:r w:rsidRPr="00BB4E27">
              <w:rPr>
                <w:rStyle w:val="Hypertextovodkaz"/>
                <w:noProof/>
              </w:rPr>
              <w:t>3. Survey instructions</w:t>
            </w:r>
            <w:r w:rsidRPr="00782CDD">
              <w:rPr>
                <w:rStyle w:val="Hypertextovodkaz"/>
                <w:webHidden/>
              </w:rPr>
              <w:tab/>
            </w:r>
            <w:r w:rsidRPr="00782CDD">
              <w:rPr>
                <w:rStyle w:val="Hypertextovodkaz"/>
                <w:webHidden/>
              </w:rPr>
              <w:fldChar w:fldCharType="begin"/>
            </w:r>
            <w:r w:rsidRPr="00782CDD">
              <w:rPr>
                <w:rStyle w:val="Hypertextovodkaz"/>
                <w:webHidden/>
              </w:rPr>
              <w:instrText xml:space="preserve"> PAGEREF _Toc46324912 \h </w:instrText>
            </w:r>
            <w:r w:rsidRPr="00782CDD">
              <w:rPr>
                <w:rStyle w:val="Hypertextovodkaz"/>
                <w:webHidden/>
              </w:rPr>
            </w:r>
            <w:r w:rsidRPr="00782CDD">
              <w:rPr>
                <w:rStyle w:val="Hypertextovodkaz"/>
                <w:webHidden/>
              </w:rPr>
              <w:fldChar w:fldCharType="separate"/>
            </w:r>
            <w:r w:rsidRPr="00782CDD">
              <w:rPr>
                <w:rStyle w:val="Hypertextovodkaz"/>
                <w:webHidden/>
              </w:rPr>
              <w:t>4</w:t>
            </w:r>
            <w:r w:rsidRPr="00782CDD">
              <w:rPr>
                <w:rStyle w:val="Hypertextovodkaz"/>
                <w:webHidden/>
              </w:rPr>
              <w:fldChar w:fldCharType="end"/>
            </w:r>
          </w:hyperlink>
        </w:p>
        <w:p w14:paraId="355A7208" w14:textId="30B9688E" w:rsidR="00260AE7" w:rsidRPr="00782CDD" w:rsidRDefault="00260AE7">
          <w:pPr>
            <w:pStyle w:val="Obsah2"/>
            <w:rPr>
              <w:rStyle w:val="Hypertextovodkaz"/>
            </w:rPr>
          </w:pPr>
          <w:hyperlink w:anchor="_Toc46324913" w:history="1">
            <w:r w:rsidRPr="00BB4E27">
              <w:rPr>
                <w:rStyle w:val="Hypertextovodkaz"/>
                <w:noProof/>
              </w:rPr>
              <w:t>4. User stories from the NIO, Budapest</w:t>
            </w:r>
            <w:r w:rsidRPr="00782CDD">
              <w:rPr>
                <w:rStyle w:val="Hypertextovodkaz"/>
                <w:webHidden/>
              </w:rPr>
              <w:tab/>
            </w:r>
            <w:r w:rsidRPr="00782CDD">
              <w:rPr>
                <w:rStyle w:val="Hypertextovodkaz"/>
                <w:webHidden/>
              </w:rPr>
              <w:fldChar w:fldCharType="begin"/>
            </w:r>
            <w:r w:rsidRPr="00782CDD">
              <w:rPr>
                <w:rStyle w:val="Hypertextovodkaz"/>
                <w:webHidden/>
              </w:rPr>
              <w:instrText xml:space="preserve"> PAGEREF _Toc46324913 \h </w:instrText>
            </w:r>
            <w:r w:rsidRPr="00782CDD">
              <w:rPr>
                <w:rStyle w:val="Hypertextovodkaz"/>
                <w:webHidden/>
              </w:rPr>
            </w:r>
            <w:r w:rsidRPr="00782CDD">
              <w:rPr>
                <w:rStyle w:val="Hypertextovodkaz"/>
                <w:webHidden/>
              </w:rPr>
              <w:fldChar w:fldCharType="separate"/>
            </w:r>
            <w:r w:rsidRPr="00782CDD">
              <w:rPr>
                <w:rStyle w:val="Hypertextovodkaz"/>
                <w:webHidden/>
              </w:rPr>
              <w:t>5</w:t>
            </w:r>
            <w:r w:rsidRPr="00782CDD">
              <w:rPr>
                <w:rStyle w:val="Hypertextovodkaz"/>
                <w:webHidden/>
              </w:rPr>
              <w:fldChar w:fldCharType="end"/>
            </w:r>
          </w:hyperlink>
        </w:p>
        <w:p w14:paraId="69D5777E" w14:textId="3617F81D" w:rsidR="00260AE7" w:rsidRPr="00782CDD" w:rsidRDefault="00260AE7">
          <w:pPr>
            <w:pStyle w:val="Obsah2"/>
            <w:rPr>
              <w:rStyle w:val="Hypertextovodkaz"/>
            </w:rPr>
          </w:pPr>
          <w:hyperlink w:anchor="_Toc46324914" w:history="1">
            <w:r w:rsidRPr="00BB4E27">
              <w:rPr>
                <w:rStyle w:val="Hypertextovodkaz"/>
                <w:noProof/>
              </w:rPr>
              <w:t>5. User stories from CRO, Aviano</w:t>
            </w:r>
            <w:r w:rsidRPr="00782CDD">
              <w:rPr>
                <w:rStyle w:val="Hypertextovodkaz"/>
                <w:webHidden/>
              </w:rPr>
              <w:tab/>
            </w:r>
            <w:r w:rsidRPr="00782CDD">
              <w:rPr>
                <w:rStyle w:val="Hypertextovodkaz"/>
                <w:webHidden/>
              </w:rPr>
              <w:fldChar w:fldCharType="begin"/>
            </w:r>
            <w:r w:rsidRPr="00782CDD">
              <w:rPr>
                <w:rStyle w:val="Hypertextovodkaz"/>
                <w:webHidden/>
              </w:rPr>
              <w:instrText xml:space="preserve"> PAGEREF _Toc46324914 \h </w:instrText>
            </w:r>
            <w:r w:rsidRPr="00782CDD">
              <w:rPr>
                <w:rStyle w:val="Hypertextovodkaz"/>
                <w:webHidden/>
              </w:rPr>
            </w:r>
            <w:r w:rsidRPr="00782CDD">
              <w:rPr>
                <w:rStyle w:val="Hypertextovodkaz"/>
                <w:webHidden/>
              </w:rPr>
              <w:fldChar w:fldCharType="separate"/>
            </w:r>
            <w:r w:rsidRPr="00782CDD">
              <w:rPr>
                <w:rStyle w:val="Hypertextovodkaz"/>
                <w:webHidden/>
              </w:rPr>
              <w:t>6</w:t>
            </w:r>
            <w:r w:rsidRPr="00782CDD">
              <w:rPr>
                <w:rStyle w:val="Hypertextovodkaz"/>
                <w:webHidden/>
              </w:rPr>
              <w:fldChar w:fldCharType="end"/>
            </w:r>
          </w:hyperlink>
        </w:p>
        <w:p w14:paraId="3D560DC4" w14:textId="21ACDC2B" w:rsidR="00260AE7" w:rsidRPr="00782CDD" w:rsidRDefault="00260AE7">
          <w:pPr>
            <w:pStyle w:val="Obsah2"/>
            <w:rPr>
              <w:rStyle w:val="Hypertextovodkaz"/>
            </w:rPr>
          </w:pPr>
          <w:hyperlink w:anchor="_Toc46324915" w:history="1">
            <w:r w:rsidRPr="00BB4E27">
              <w:rPr>
                <w:rStyle w:val="Hypertextovodkaz"/>
                <w:noProof/>
              </w:rPr>
              <w:t>6. User stories from IOV, Padova</w:t>
            </w:r>
            <w:r w:rsidRPr="00782CDD">
              <w:rPr>
                <w:rStyle w:val="Hypertextovodkaz"/>
                <w:webHidden/>
              </w:rPr>
              <w:tab/>
            </w:r>
            <w:r w:rsidRPr="00782CDD">
              <w:rPr>
                <w:rStyle w:val="Hypertextovodkaz"/>
                <w:webHidden/>
              </w:rPr>
              <w:fldChar w:fldCharType="begin"/>
            </w:r>
            <w:r w:rsidRPr="00782CDD">
              <w:rPr>
                <w:rStyle w:val="Hypertextovodkaz"/>
                <w:webHidden/>
              </w:rPr>
              <w:instrText xml:space="preserve"> PAGEREF _Toc46324915 \h </w:instrText>
            </w:r>
            <w:r w:rsidRPr="00782CDD">
              <w:rPr>
                <w:rStyle w:val="Hypertextovodkaz"/>
                <w:webHidden/>
              </w:rPr>
            </w:r>
            <w:r w:rsidRPr="00782CDD">
              <w:rPr>
                <w:rStyle w:val="Hypertextovodkaz"/>
                <w:webHidden/>
              </w:rPr>
              <w:fldChar w:fldCharType="separate"/>
            </w:r>
            <w:r w:rsidRPr="00782CDD">
              <w:rPr>
                <w:rStyle w:val="Hypertextovodkaz"/>
                <w:webHidden/>
              </w:rPr>
              <w:t>7</w:t>
            </w:r>
            <w:r w:rsidRPr="00782CDD">
              <w:rPr>
                <w:rStyle w:val="Hypertextovodkaz"/>
                <w:webHidden/>
              </w:rPr>
              <w:fldChar w:fldCharType="end"/>
            </w:r>
          </w:hyperlink>
        </w:p>
        <w:p w14:paraId="295AEEBF" w14:textId="03DA8BB7" w:rsidR="00260AE7" w:rsidRPr="00782CDD" w:rsidRDefault="00260AE7">
          <w:pPr>
            <w:pStyle w:val="Obsah2"/>
            <w:rPr>
              <w:rStyle w:val="Hypertextovodkaz"/>
            </w:rPr>
          </w:pPr>
          <w:hyperlink w:anchor="_Toc46324916" w:history="1">
            <w:r w:rsidRPr="00BB4E27">
              <w:rPr>
                <w:rStyle w:val="Hypertextovodkaz"/>
                <w:noProof/>
              </w:rPr>
              <w:t>7. User stories from MMCI, Brno</w:t>
            </w:r>
            <w:r w:rsidRPr="00782CDD">
              <w:rPr>
                <w:rStyle w:val="Hypertextovodkaz"/>
                <w:webHidden/>
              </w:rPr>
              <w:tab/>
            </w:r>
            <w:r w:rsidRPr="00782CDD">
              <w:rPr>
                <w:rStyle w:val="Hypertextovodkaz"/>
                <w:webHidden/>
              </w:rPr>
              <w:fldChar w:fldCharType="begin"/>
            </w:r>
            <w:r w:rsidRPr="00782CDD">
              <w:rPr>
                <w:rStyle w:val="Hypertextovodkaz"/>
                <w:webHidden/>
              </w:rPr>
              <w:instrText xml:space="preserve"> PAGEREF _Toc46324916 \h </w:instrText>
            </w:r>
            <w:r w:rsidRPr="00782CDD">
              <w:rPr>
                <w:rStyle w:val="Hypertextovodkaz"/>
                <w:webHidden/>
              </w:rPr>
            </w:r>
            <w:r w:rsidRPr="00782CDD">
              <w:rPr>
                <w:rStyle w:val="Hypertextovodkaz"/>
                <w:webHidden/>
              </w:rPr>
              <w:fldChar w:fldCharType="separate"/>
            </w:r>
            <w:r w:rsidRPr="00782CDD">
              <w:rPr>
                <w:rStyle w:val="Hypertextovodkaz"/>
                <w:webHidden/>
              </w:rPr>
              <w:t>8</w:t>
            </w:r>
            <w:r w:rsidRPr="00782CDD">
              <w:rPr>
                <w:rStyle w:val="Hypertextovodkaz"/>
                <w:webHidden/>
              </w:rPr>
              <w:fldChar w:fldCharType="end"/>
            </w:r>
          </w:hyperlink>
        </w:p>
        <w:p w14:paraId="2085E75C" w14:textId="2CA09597" w:rsidR="00260AE7" w:rsidRPr="00782CDD" w:rsidRDefault="00260AE7">
          <w:pPr>
            <w:pStyle w:val="Obsah2"/>
            <w:rPr>
              <w:rStyle w:val="Hypertextovodkaz"/>
            </w:rPr>
          </w:pPr>
          <w:hyperlink w:anchor="_Toc46324917" w:history="1">
            <w:r w:rsidRPr="00BB4E27">
              <w:rPr>
                <w:rStyle w:val="Hypertextovodkaz"/>
                <w:noProof/>
              </w:rPr>
              <w:t>8. User stories from OOI, Ljubljana</w:t>
            </w:r>
            <w:r w:rsidRPr="00782CDD">
              <w:rPr>
                <w:rStyle w:val="Hypertextovodkaz"/>
                <w:webHidden/>
              </w:rPr>
              <w:tab/>
            </w:r>
            <w:r w:rsidRPr="00782CDD">
              <w:rPr>
                <w:rStyle w:val="Hypertextovodkaz"/>
                <w:webHidden/>
              </w:rPr>
              <w:fldChar w:fldCharType="begin"/>
            </w:r>
            <w:r w:rsidRPr="00782CDD">
              <w:rPr>
                <w:rStyle w:val="Hypertextovodkaz"/>
                <w:webHidden/>
              </w:rPr>
              <w:instrText xml:space="preserve"> PAGEREF _Toc46324917 \h </w:instrText>
            </w:r>
            <w:r w:rsidRPr="00782CDD">
              <w:rPr>
                <w:rStyle w:val="Hypertextovodkaz"/>
                <w:webHidden/>
              </w:rPr>
            </w:r>
            <w:r w:rsidRPr="00782CDD">
              <w:rPr>
                <w:rStyle w:val="Hypertextovodkaz"/>
                <w:webHidden/>
              </w:rPr>
              <w:fldChar w:fldCharType="separate"/>
            </w:r>
            <w:r w:rsidRPr="00782CDD">
              <w:rPr>
                <w:rStyle w:val="Hypertextovodkaz"/>
                <w:webHidden/>
              </w:rPr>
              <w:t>9</w:t>
            </w:r>
            <w:r w:rsidRPr="00782CDD">
              <w:rPr>
                <w:rStyle w:val="Hypertextovodkaz"/>
                <w:webHidden/>
              </w:rPr>
              <w:fldChar w:fldCharType="end"/>
            </w:r>
          </w:hyperlink>
        </w:p>
        <w:p w14:paraId="2FC44660" w14:textId="4C098352" w:rsidR="00EF2901" w:rsidRDefault="00EF2901">
          <w:r>
            <w:rPr>
              <w:b/>
              <w:bCs/>
            </w:rPr>
            <w:fldChar w:fldCharType="end"/>
          </w:r>
        </w:p>
      </w:sdtContent>
    </w:sdt>
    <w:p w14:paraId="4DAC7763" w14:textId="77777777" w:rsidR="00EF2901" w:rsidRDefault="00EF2901">
      <w:pPr>
        <w:spacing w:before="0" w:line="240" w:lineRule="auto"/>
        <w:ind w:left="0" w:right="0"/>
        <w:jc w:val="left"/>
        <w:rPr>
          <w:rFonts w:ascii="Trebuchet MS" w:hAnsi="Trebuchet MS"/>
          <w:b/>
          <w:bCs/>
          <w:iCs/>
          <w:noProof/>
          <w:color w:val="7E93A5"/>
          <w:spacing w:val="-10"/>
          <w:sz w:val="36"/>
          <w:szCs w:val="32"/>
          <w:lang w:val="en-GB" w:eastAsia="de-AT"/>
        </w:rPr>
      </w:pPr>
      <w:r>
        <w:br w:type="page"/>
      </w:r>
    </w:p>
    <w:p w14:paraId="120A9753" w14:textId="22D4DBEB" w:rsidR="00542334" w:rsidRDefault="00EF2901" w:rsidP="00EF2901">
      <w:pPr>
        <w:pStyle w:val="CE-Headline1"/>
      </w:pPr>
      <w:bookmarkStart w:id="1" w:name="_Toc46324911"/>
      <w:r>
        <w:lastRenderedPageBreak/>
        <w:t>Summary</w:t>
      </w:r>
      <w:bookmarkEnd w:id="1"/>
    </w:p>
    <w:p w14:paraId="5B059651" w14:textId="1CAE6A0E" w:rsidR="004B7CAF" w:rsidRPr="004B7CAF" w:rsidRDefault="0044689E" w:rsidP="004B7CAF">
      <w:pPr>
        <w:ind w:left="0"/>
        <w:rPr>
          <w:rFonts w:ascii="Trebuchet MS" w:hAnsi="Trebuchet MS"/>
        </w:rPr>
      </w:pPr>
      <w:proofErr w:type="spellStart"/>
      <w:r>
        <w:rPr>
          <w:rFonts w:ascii="Trebuchet MS" w:hAnsi="Trebuchet MS"/>
        </w:rPr>
        <w:t>Examples</w:t>
      </w:r>
      <w:proofErr w:type="spellEnd"/>
      <w:r>
        <w:rPr>
          <w:rFonts w:ascii="Trebuchet MS" w:hAnsi="Trebuchet MS"/>
        </w:rPr>
        <w:t xml:space="preserve"> </w:t>
      </w:r>
      <w:proofErr w:type="spellStart"/>
      <w:r>
        <w:rPr>
          <w:rFonts w:ascii="Trebuchet MS" w:hAnsi="Trebuchet MS"/>
        </w:rPr>
        <w:t>of</w:t>
      </w:r>
      <w:proofErr w:type="spellEnd"/>
      <w:r>
        <w:rPr>
          <w:rFonts w:ascii="Trebuchet MS" w:hAnsi="Trebuchet MS"/>
        </w:rPr>
        <w:t xml:space="preserve"> </w:t>
      </w:r>
      <w:proofErr w:type="spellStart"/>
      <w:r w:rsidR="004B7CAF">
        <w:rPr>
          <w:rFonts w:ascii="Trebuchet MS" w:hAnsi="Trebuchet MS"/>
        </w:rPr>
        <w:t>features</w:t>
      </w:r>
      <w:proofErr w:type="spellEnd"/>
      <w:r w:rsidR="004B7CAF">
        <w:rPr>
          <w:rFonts w:ascii="Trebuchet MS" w:hAnsi="Trebuchet MS"/>
        </w:rPr>
        <w:t xml:space="preserve"> </w:t>
      </w:r>
      <w:proofErr w:type="spellStart"/>
      <w:r w:rsidR="004B7CAF">
        <w:rPr>
          <w:rFonts w:ascii="Trebuchet MS" w:hAnsi="Trebuchet MS"/>
        </w:rPr>
        <w:t>requested</w:t>
      </w:r>
      <w:proofErr w:type="spellEnd"/>
      <w:r w:rsidR="004B7CAF">
        <w:rPr>
          <w:rFonts w:ascii="Trebuchet MS" w:hAnsi="Trebuchet MS"/>
        </w:rPr>
        <w:t xml:space="preserve"> </w:t>
      </w:r>
      <w:proofErr w:type="spellStart"/>
      <w:r w:rsidR="00801757">
        <w:rPr>
          <w:rFonts w:ascii="Trebuchet MS" w:hAnsi="Trebuchet MS"/>
        </w:rPr>
        <w:t>by</w:t>
      </w:r>
      <w:proofErr w:type="spellEnd"/>
      <w:r w:rsidR="00801757">
        <w:rPr>
          <w:rFonts w:ascii="Trebuchet MS" w:hAnsi="Trebuchet MS"/>
        </w:rPr>
        <w:t xml:space="preserve"> </w:t>
      </w:r>
      <w:proofErr w:type="spellStart"/>
      <w:r w:rsidR="00801757">
        <w:rPr>
          <w:rFonts w:ascii="Trebuchet MS" w:hAnsi="Trebuchet MS"/>
        </w:rPr>
        <w:t>the</w:t>
      </w:r>
      <w:proofErr w:type="spellEnd"/>
      <w:r w:rsidR="00801757">
        <w:rPr>
          <w:rFonts w:ascii="Trebuchet MS" w:hAnsi="Trebuchet MS"/>
        </w:rPr>
        <w:t xml:space="preserve"> </w:t>
      </w:r>
      <w:proofErr w:type="spellStart"/>
      <w:r w:rsidR="00801757">
        <w:rPr>
          <w:rFonts w:ascii="Trebuchet MS" w:hAnsi="Trebuchet MS"/>
        </w:rPr>
        <w:t>survey</w:t>
      </w:r>
      <w:proofErr w:type="spellEnd"/>
      <w:r w:rsidR="00801757">
        <w:rPr>
          <w:rFonts w:ascii="Trebuchet MS" w:hAnsi="Trebuchet MS"/>
        </w:rPr>
        <w:t xml:space="preserve"> </w:t>
      </w:r>
      <w:proofErr w:type="spellStart"/>
      <w:r w:rsidR="00801757">
        <w:rPr>
          <w:rFonts w:ascii="Trebuchet MS" w:hAnsi="Trebuchet MS"/>
        </w:rPr>
        <w:t>participants</w:t>
      </w:r>
      <w:proofErr w:type="spellEnd"/>
      <w:r w:rsidR="00183EBF">
        <w:rPr>
          <w:rFonts w:ascii="Trebuchet MS" w:hAnsi="Trebuchet MS"/>
        </w:rPr>
        <w:t xml:space="preserve"> </w:t>
      </w:r>
      <w:proofErr w:type="spellStart"/>
      <w:r w:rsidR="00183EBF">
        <w:rPr>
          <w:rFonts w:ascii="Trebuchet MS" w:hAnsi="Trebuchet MS"/>
        </w:rPr>
        <w:t>from</w:t>
      </w:r>
      <w:proofErr w:type="spellEnd"/>
      <w:r w:rsidR="00183EBF">
        <w:rPr>
          <w:rFonts w:ascii="Trebuchet MS" w:hAnsi="Trebuchet MS"/>
        </w:rPr>
        <w:t xml:space="preserve"> VKHC</w:t>
      </w:r>
    </w:p>
    <w:p w14:paraId="6987E04E" w14:textId="0179F371" w:rsidR="00D332B5" w:rsidRPr="00D332B5" w:rsidRDefault="00801757" w:rsidP="00B83B7C">
      <w:pPr>
        <w:pStyle w:val="CE-StandardText"/>
        <w:numPr>
          <w:ilvl w:val="0"/>
          <w:numId w:val="31"/>
        </w:numPr>
        <w:rPr>
          <w:b/>
          <w:bCs/>
          <w:iCs/>
          <w:lang w:val="cs-CZ"/>
        </w:rPr>
      </w:pPr>
      <w:r w:rsidRPr="00D332B5">
        <w:rPr>
          <w:b/>
          <w:bCs/>
          <w:iCs/>
        </w:rPr>
        <w:t>Repository of model and guidelines</w:t>
      </w:r>
    </w:p>
    <w:p w14:paraId="68AA36EA" w14:textId="0699A02A" w:rsidR="00D332B5" w:rsidRPr="00D332B5" w:rsidRDefault="001B1B8F" w:rsidP="00B83B7C">
      <w:pPr>
        <w:pStyle w:val="CE-StandardText"/>
        <w:numPr>
          <w:ilvl w:val="1"/>
          <w:numId w:val="31"/>
        </w:numPr>
        <w:rPr>
          <w:iCs/>
          <w:lang w:val="cs-CZ"/>
        </w:rPr>
      </w:pPr>
      <w:r>
        <w:rPr>
          <w:iCs/>
        </w:rPr>
        <w:t>i</w:t>
      </w:r>
      <w:r w:rsidR="008E529A" w:rsidRPr="00D332B5">
        <w:rPr>
          <w:iCs/>
        </w:rPr>
        <w:t>ndicator sets</w:t>
      </w:r>
      <w:r w:rsidR="008E529A">
        <w:rPr>
          <w:iCs/>
        </w:rPr>
        <w:t>:</w:t>
      </w:r>
      <w:r w:rsidR="008E529A">
        <w:rPr>
          <w:iCs/>
          <w:lang w:val="cs-CZ"/>
        </w:rPr>
        <w:t xml:space="preserve"> </w:t>
      </w:r>
      <w:r w:rsidR="00D332B5" w:rsidRPr="00D332B5">
        <w:rPr>
          <w:iCs/>
        </w:rPr>
        <w:t>appropriate (implementable) description of indicators</w:t>
      </w:r>
    </w:p>
    <w:p w14:paraId="6509AB3D" w14:textId="2A2EA8C2" w:rsidR="00D332B5" w:rsidRPr="00D332B5" w:rsidRDefault="00D332B5" w:rsidP="00B83B7C">
      <w:pPr>
        <w:pStyle w:val="CE-StandardText"/>
        <w:numPr>
          <w:ilvl w:val="1"/>
          <w:numId w:val="31"/>
        </w:numPr>
        <w:rPr>
          <w:iCs/>
          <w:lang w:val="cs-CZ"/>
        </w:rPr>
      </w:pPr>
      <w:r w:rsidRPr="00D332B5">
        <w:rPr>
          <w:iCs/>
        </w:rPr>
        <w:t>links to other websites containing validated, understandable and in native language info concerning all cancer types (e.g. NCI, PDQ, etc), so that I can provide to my fellow patients</w:t>
      </w:r>
      <w:r w:rsidR="006B08B3">
        <w:rPr>
          <w:iCs/>
          <w:lang w:val="en-US"/>
        </w:rPr>
        <w:t>’</w:t>
      </w:r>
      <w:r w:rsidRPr="00D332B5">
        <w:rPr>
          <w:iCs/>
        </w:rPr>
        <w:t xml:space="preserve"> material to understand better the disease</w:t>
      </w:r>
    </w:p>
    <w:p w14:paraId="3EFB2325" w14:textId="566E705D" w:rsidR="00D332B5" w:rsidRPr="00D332B5" w:rsidRDefault="00801757" w:rsidP="00B83B7C">
      <w:pPr>
        <w:pStyle w:val="CE-StandardText"/>
        <w:numPr>
          <w:ilvl w:val="0"/>
          <w:numId w:val="31"/>
        </w:numPr>
        <w:rPr>
          <w:b/>
          <w:bCs/>
          <w:iCs/>
          <w:lang w:val="cs-CZ"/>
        </w:rPr>
      </w:pPr>
      <w:r w:rsidRPr="00D332B5">
        <w:rPr>
          <w:b/>
          <w:bCs/>
          <w:iCs/>
        </w:rPr>
        <w:t>Benchmarking tool</w:t>
      </w:r>
    </w:p>
    <w:p w14:paraId="43801011" w14:textId="77777777" w:rsidR="00D332B5" w:rsidRPr="00D332B5" w:rsidRDefault="00D332B5" w:rsidP="00B83B7C">
      <w:pPr>
        <w:pStyle w:val="CE-StandardText"/>
        <w:numPr>
          <w:ilvl w:val="1"/>
          <w:numId w:val="31"/>
        </w:numPr>
        <w:rPr>
          <w:iCs/>
          <w:lang w:val="cs-CZ"/>
        </w:rPr>
      </w:pPr>
      <w:r w:rsidRPr="00D332B5">
        <w:rPr>
          <w:iCs/>
        </w:rPr>
        <w:t>wish to compare performances and indicators from my institution with those of other institution with the aim of identifying the difference from standard or best practices</w:t>
      </w:r>
    </w:p>
    <w:p w14:paraId="22F53CE9" w14:textId="77777777" w:rsidR="00D332B5" w:rsidRPr="00D332B5" w:rsidRDefault="00D332B5" w:rsidP="00B83B7C">
      <w:pPr>
        <w:pStyle w:val="CE-StandardText"/>
        <w:numPr>
          <w:ilvl w:val="1"/>
          <w:numId w:val="31"/>
        </w:numPr>
        <w:rPr>
          <w:iCs/>
          <w:lang w:val="cs-CZ"/>
        </w:rPr>
      </w:pPr>
      <w:r w:rsidRPr="00D332B5">
        <w:rPr>
          <w:iCs/>
        </w:rPr>
        <w:t>written explanation resuming the results</w:t>
      </w:r>
    </w:p>
    <w:p w14:paraId="251ACCB6" w14:textId="6765CF64" w:rsidR="00D332B5" w:rsidRPr="00D332B5" w:rsidRDefault="00801757" w:rsidP="00B83B7C">
      <w:pPr>
        <w:pStyle w:val="CE-StandardText"/>
        <w:numPr>
          <w:ilvl w:val="0"/>
          <w:numId w:val="31"/>
        </w:numPr>
        <w:rPr>
          <w:b/>
          <w:bCs/>
          <w:lang w:val="cs-CZ"/>
        </w:rPr>
      </w:pPr>
      <w:r w:rsidRPr="00D332B5">
        <w:rPr>
          <w:b/>
          <w:bCs/>
          <w:lang w:val="en-US"/>
        </w:rPr>
        <w:t>Analysis of gaps</w:t>
      </w:r>
    </w:p>
    <w:p w14:paraId="102C160C" w14:textId="77777777" w:rsidR="00D332B5" w:rsidRPr="00D332B5" w:rsidRDefault="00D332B5" w:rsidP="00B83B7C">
      <w:pPr>
        <w:pStyle w:val="CE-StandardText"/>
        <w:numPr>
          <w:ilvl w:val="1"/>
          <w:numId w:val="31"/>
        </w:numPr>
        <w:rPr>
          <w:lang w:val="cs-CZ"/>
        </w:rPr>
      </w:pPr>
      <w:r w:rsidRPr="00D332B5">
        <w:rPr>
          <w:lang w:val="en-US"/>
        </w:rPr>
        <w:t xml:space="preserve">good practices from other </w:t>
      </w:r>
      <w:proofErr w:type="spellStart"/>
      <w:r w:rsidRPr="00D332B5">
        <w:rPr>
          <w:lang w:val="en-US"/>
        </w:rPr>
        <w:t>centres</w:t>
      </w:r>
      <w:proofErr w:type="spellEnd"/>
      <w:r w:rsidRPr="00D332B5">
        <w:rPr>
          <w:lang w:val="en-US"/>
        </w:rPr>
        <w:t xml:space="preserve"> linked to the weakest points of my own </w:t>
      </w:r>
      <w:proofErr w:type="spellStart"/>
      <w:r w:rsidRPr="00D332B5">
        <w:rPr>
          <w:lang w:val="en-US"/>
        </w:rPr>
        <w:t>centre</w:t>
      </w:r>
      <w:proofErr w:type="spellEnd"/>
    </w:p>
    <w:p w14:paraId="0656791E" w14:textId="77777777" w:rsidR="00D332B5" w:rsidRPr="00D332B5" w:rsidRDefault="00D332B5" w:rsidP="00B83B7C">
      <w:pPr>
        <w:pStyle w:val="CE-StandardText"/>
        <w:numPr>
          <w:ilvl w:val="1"/>
          <w:numId w:val="31"/>
        </w:numPr>
        <w:rPr>
          <w:lang w:val="cs-CZ"/>
        </w:rPr>
      </w:pPr>
      <w:r w:rsidRPr="00D332B5">
        <w:rPr>
          <w:lang w:val="en-US"/>
        </w:rPr>
        <w:t xml:space="preserve">contact person from a </w:t>
      </w:r>
      <w:proofErr w:type="spellStart"/>
      <w:r w:rsidRPr="00D332B5">
        <w:rPr>
          <w:lang w:val="en-US"/>
        </w:rPr>
        <w:t>centre</w:t>
      </w:r>
      <w:proofErr w:type="spellEnd"/>
      <w:r w:rsidRPr="00D332B5">
        <w:rPr>
          <w:lang w:val="en-US"/>
        </w:rPr>
        <w:t xml:space="preserve">, which showed a much better performance </w:t>
      </w:r>
    </w:p>
    <w:p w14:paraId="3E713490" w14:textId="6531492E" w:rsidR="00D332B5" w:rsidRPr="00D332B5" w:rsidRDefault="00801757" w:rsidP="00B83B7C">
      <w:pPr>
        <w:pStyle w:val="CE-StandardText"/>
        <w:numPr>
          <w:ilvl w:val="0"/>
          <w:numId w:val="31"/>
        </w:numPr>
        <w:rPr>
          <w:b/>
          <w:bCs/>
          <w:lang w:val="cs-CZ"/>
        </w:rPr>
      </w:pPr>
      <w:r w:rsidRPr="00D332B5">
        <w:rPr>
          <w:b/>
          <w:bCs/>
          <w:lang w:val="en-US"/>
        </w:rPr>
        <w:t>Repository of good examples</w:t>
      </w:r>
    </w:p>
    <w:p w14:paraId="17FA48CA" w14:textId="77777777" w:rsidR="00D332B5" w:rsidRPr="00D332B5" w:rsidRDefault="00D332B5" w:rsidP="00B83B7C">
      <w:pPr>
        <w:pStyle w:val="CE-StandardText"/>
        <w:numPr>
          <w:ilvl w:val="1"/>
          <w:numId w:val="31"/>
        </w:numPr>
        <w:rPr>
          <w:lang w:val="cs-CZ"/>
        </w:rPr>
      </w:pPr>
      <w:r w:rsidRPr="00D332B5">
        <w:rPr>
          <w:lang w:val="en-US"/>
        </w:rPr>
        <w:t xml:space="preserve">detailed materials (e.g. procedures) describing experiences in other </w:t>
      </w:r>
      <w:proofErr w:type="spellStart"/>
      <w:r w:rsidRPr="00D332B5">
        <w:rPr>
          <w:lang w:val="en-US"/>
        </w:rPr>
        <w:t>centres</w:t>
      </w:r>
      <w:proofErr w:type="spellEnd"/>
    </w:p>
    <w:p w14:paraId="77C72401" w14:textId="77777777" w:rsidR="00D332B5" w:rsidRPr="00D332B5" w:rsidRDefault="00D332B5" w:rsidP="00B83B7C">
      <w:pPr>
        <w:pStyle w:val="CE-StandardText"/>
        <w:numPr>
          <w:ilvl w:val="1"/>
          <w:numId w:val="31"/>
        </w:numPr>
        <w:rPr>
          <w:lang w:val="cs-CZ"/>
        </w:rPr>
      </w:pPr>
      <w:r w:rsidRPr="00D332B5">
        <w:rPr>
          <w:lang w:val="en-US"/>
        </w:rPr>
        <w:t>include all-stakeholder viewpoints</w:t>
      </w:r>
    </w:p>
    <w:p w14:paraId="2DBD242A" w14:textId="7CDAD8FD" w:rsidR="00D332B5" w:rsidRPr="00B10F72" w:rsidRDefault="00D332B5" w:rsidP="00B83B7C">
      <w:pPr>
        <w:pStyle w:val="CE-StandardText"/>
        <w:numPr>
          <w:ilvl w:val="1"/>
          <w:numId w:val="31"/>
        </w:numPr>
        <w:rPr>
          <w:lang w:val="cs-CZ"/>
        </w:rPr>
      </w:pPr>
      <w:r w:rsidRPr="00D332B5">
        <w:rPr>
          <w:lang w:val="en-US"/>
        </w:rPr>
        <w:t>documentation of benefits for patients</w:t>
      </w:r>
    </w:p>
    <w:p w14:paraId="72C36362" w14:textId="305AE464" w:rsidR="00D332B5" w:rsidRPr="00B10F72" w:rsidRDefault="00801757" w:rsidP="00B83B7C">
      <w:pPr>
        <w:pStyle w:val="CE-StandardText"/>
        <w:numPr>
          <w:ilvl w:val="0"/>
          <w:numId w:val="31"/>
        </w:numPr>
        <w:rPr>
          <w:b/>
          <w:bCs/>
          <w:lang w:val="cs-CZ"/>
        </w:rPr>
      </w:pPr>
      <w:r w:rsidRPr="00B10F72">
        <w:rPr>
          <w:b/>
          <w:bCs/>
          <w:lang w:val="en-US"/>
        </w:rPr>
        <w:t>Other points</w:t>
      </w:r>
    </w:p>
    <w:p w14:paraId="0CA75AA4" w14:textId="77777777" w:rsidR="00D332B5" w:rsidRPr="00D332B5" w:rsidRDefault="00D332B5" w:rsidP="00B83B7C">
      <w:pPr>
        <w:pStyle w:val="CE-StandardText"/>
        <w:numPr>
          <w:ilvl w:val="1"/>
          <w:numId w:val="31"/>
        </w:numPr>
        <w:rPr>
          <w:lang w:val="cs-CZ"/>
        </w:rPr>
      </w:pPr>
      <w:r w:rsidRPr="00D332B5">
        <w:t>friendly accessibility, easy language, not jargon</w:t>
      </w:r>
    </w:p>
    <w:p w14:paraId="0B4CEB0C" w14:textId="77777777" w:rsidR="00D332B5" w:rsidRPr="00D332B5" w:rsidRDefault="00D332B5" w:rsidP="00B83B7C">
      <w:pPr>
        <w:pStyle w:val="CE-StandardText"/>
        <w:numPr>
          <w:ilvl w:val="1"/>
          <w:numId w:val="31"/>
        </w:numPr>
        <w:rPr>
          <w:lang w:val="cs-CZ"/>
        </w:rPr>
      </w:pPr>
      <w:r w:rsidRPr="00D332B5">
        <w:t>materials on multicultural habits</w:t>
      </w:r>
    </w:p>
    <w:p w14:paraId="20E1D7F2" w14:textId="7E575AAE" w:rsidR="00D332B5" w:rsidRPr="00D332B5" w:rsidRDefault="00D332B5" w:rsidP="00B83B7C">
      <w:pPr>
        <w:pStyle w:val="CE-StandardText"/>
        <w:numPr>
          <w:ilvl w:val="1"/>
          <w:numId w:val="31"/>
        </w:numPr>
        <w:rPr>
          <w:lang w:val="cs-CZ"/>
        </w:rPr>
      </w:pPr>
      <w:r w:rsidRPr="00D332B5">
        <w:t>whether the patients themselves would have access to evaluation on individual cancer centres</w:t>
      </w:r>
    </w:p>
    <w:p w14:paraId="13261551" w14:textId="77777777" w:rsidR="00D332B5" w:rsidRPr="00D332B5" w:rsidRDefault="00D332B5" w:rsidP="00B83B7C">
      <w:pPr>
        <w:pStyle w:val="CE-StandardText"/>
        <w:numPr>
          <w:ilvl w:val="1"/>
          <w:numId w:val="31"/>
        </w:numPr>
        <w:rPr>
          <w:lang w:val="cs-CZ"/>
        </w:rPr>
      </w:pPr>
      <w:r w:rsidRPr="00D332B5">
        <w:t>patient organizations to also be involved in usage of PCCC</w:t>
      </w:r>
    </w:p>
    <w:p w14:paraId="370C72F5" w14:textId="77777777" w:rsidR="00D332B5" w:rsidRPr="00D332B5" w:rsidRDefault="00D332B5" w:rsidP="00B83B7C">
      <w:pPr>
        <w:pStyle w:val="CE-StandardText"/>
        <w:numPr>
          <w:ilvl w:val="1"/>
          <w:numId w:val="31"/>
        </w:numPr>
        <w:rPr>
          <w:lang w:val="cs-CZ"/>
        </w:rPr>
      </w:pPr>
      <w:r w:rsidRPr="00D332B5">
        <w:t>access to data (accessibility, waiting times, treatment success, experience, side effects of treatment, etc.) should be via phones, tablets and computers</w:t>
      </w:r>
    </w:p>
    <w:p w14:paraId="332D8E7F" w14:textId="7586CC1F" w:rsidR="00D332B5" w:rsidRPr="00D332B5" w:rsidRDefault="00D332B5" w:rsidP="00B83B7C">
      <w:pPr>
        <w:pStyle w:val="CE-StandardText"/>
        <w:numPr>
          <w:ilvl w:val="1"/>
          <w:numId w:val="31"/>
        </w:numPr>
        <w:rPr>
          <w:lang w:val="cs-CZ"/>
        </w:rPr>
      </w:pPr>
      <w:r w:rsidRPr="00D332B5">
        <w:t xml:space="preserve">access content related to other </w:t>
      </w:r>
      <w:proofErr w:type="spellStart"/>
      <w:r w:rsidRPr="00D332B5">
        <w:t>Centers</w:t>
      </w:r>
      <w:proofErr w:type="spellEnd"/>
      <w:r w:rsidRPr="00D332B5">
        <w:t xml:space="preserve"> across Europe</w:t>
      </w:r>
    </w:p>
    <w:p w14:paraId="6DF1C656" w14:textId="77777777" w:rsidR="00542334" w:rsidRPr="0095384A" w:rsidRDefault="00542334" w:rsidP="00B34F51">
      <w:pPr>
        <w:pStyle w:val="CE-StandardText"/>
      </w:pPr>
    </w:p>
    <w:p w14:paraId="6F52D470" w14:textId="77777777" w:rsidR="00542334" w:rsidRPr="0095384A" w:rsidRDefault="00542334" w:rsidP="00B34F51">
      <w:pPr>
        <w:pStyle w:val="CE-StandardText"/>
      </w:pPr>
    </w:p>
    <w:p w14:paraId="57ACCEFD" w14:textId="77777777" w:rsidR="00542334" w:rsidRPr="0095384A" w:rsidRDefault="00542334" w:rsidP="00B34F51">
      <w:pPr>
        <w:pStyle w:val="CE-StandardText"/>
      </w:pPr>
    </w:p>
    <w:p w14:paraId="1B8D94F5" w14:textId="77777777" w:rsidR="00542334" w:rsidRPr="0095384A" w:rsidRDefault="00542334" w:rsidP="00B34F51">
      <w:pPr>
        <w:pStyle w:val="CE-StandardText"/>
      </w:pPr>
    </w:p>
    <w:p w14:paraId="219834B3" w14:textId="77777777" w:rsidR="00542334" w:rsidRPr="0095384A" w:rsidRDefault="00542334" w:rsidP="00B34F51">
      <w:pPr>
        <w:pStyle w:val="CE-StandardText"/>
      </w:pPr>
    </w:p>
    <w:p w14:paraId="672A8B9F" w14:textId="77777777" w:rsidR="00542334" w:rsidRPr="0095384A" w:rsidRDefault="00542334" w:rsidP="00B34F51">
      <w:pPr>
        <w:pStyle w:val="CE-StandardText"/>
      </w:pPr>
    </w:p>
    <w:p w14:paraId="663B2F5F" w14:textId="77777777" w:rsidR="00542334" w:rsidRPr="0095384A" w:rsidRDefault="00542334" w:rsidP="00B34F51">
      <w:pPr>
        <w:pStyle w:val="CE-StandardText"/>
      </w:pPr>
    </w:p>
    <w:p w14:paraId="07953CD6" w14:textId="77777777" w:rsidR="00542334" w:rsidRPr="0095384A" w:rsidRDefault="00542334" w:rsidP="00B34F51">
      <w:pPr>
        <w:pStyle w:val="CE-StandardText"/>
      </w:pPr>
    </w:p>
    <w:p w14:paraId="034B91BF" w14:textId="77777777" w:rsidR="00542334" w:rsidRPr="0095384A" w:rsidRDefault="00542334" w:rsidP="00B34F51">
      <w:pPr>
        <w:pStyle w:val="CE-StandardText"/>
      </w:pPr>
    </w:p>
    <w:p w14:paraId="00B9983E" w14:textId="246A0FC3" w:rsidR="00651945" w:rsidRDefault="00651945" w:rsidP="00651945">
      <w:pPr>
        <w:pStyle w:val="CE-Headline1"/>
      </w:pPr>
      <w:bookmarkStart w:id="2" w:name="_Toc46324912"/>
      <w:r>
        <w:lastRenderedPageBreak/>
        <w:t>Survey instructions</w:t>
      </w:r>
      <w:bookmarkEnd w:id="2"/>
    </w:p>
    <w:p w14:paraId="4D8EA0CB" w14:textId="1D6682EE" w:rsidR="00651945" w:rsidRPr="00651945" w:rsidRDefault="00651945" w:rsidP="00651945">
      <w:pPr>
        <w:ind w:left="0" w:right="0"/>
        <w:rPr>
          <w:rFonts w:ascii="Trebuchet MS" w:hAnsi="Trebuchet MS"/>
          <w:color w:val="4D4D4E"/>
          <w:szCs w:val="18"/>
          <w:lang w:val="en-GB"/>
        </w:rPr>
      </w:pPr>
      <w:r w:rsidRPr="00651945">
        <w:rPr>
          <w:rFonts w:ascii="Trebuchet MS" w:hAnsi="Trebuchet MS"/>
          <w:color w:val="4D4D4E"/>
          <w:szCs w:val="18"/>
          <w:lang w:val="en-GB"/>
        </w:rPr>
        <w:t xml:space="preserve">As one of the outputs of INTENT project, the </w:t>
      </w:r>
      <w:r w:rsidRPr="00651945">
        <w:rPr>
          <w:rFonts w:ascii="Trebuchet MS" w:hAnsi="Trebuchet MS"/>
          <w:b/>
          <w:color w:val="4D4D4E"/>
          <w:szCs w:val="18"/>
          <w:lang w:val="en-GB"/>
        </w:rPr>
        <w:t>Virtual know-how centre (VKHC)</w:t>
      </w:r>
      <w:r w:rsidRPr="00651945">
        <w:rPr>
          <w:rFonts w:ascii="Trebuchet MS" w:hAnsi="Trebuchet MS"/>
          <w:color w:val="4D4D4E"/>
          <w:szCs w:val="18"/>
          <w:lang w:val="en-GB"/>
        </w:rPr>
        <w:t xml:space="preserve"> should be developed as an </w:t>
      </w:r>
      <w:r w:rsidRPr="00651945">
        <w:rPr>
          <w:rFonts w:ascii="Trebuchet MS" w:hAnsi="Trebuchet MS"/>
          <w:b/>
          <w:color w:val="4D4D4E"/>
          <w:szCs w:val="18"/>
          <w:lang w:val="en-GB"/>
        </w:rPr>
        <w:t>on-line web-based portal</w:t>
      </w:r>
      <w:r w:rsidRPr="00651945">
        <w:rPr>
          <w:rFonts w:ascii="Trebuchet MS" w:hAnsi="Trebuchet MS"/>
          <w:color w:val="4D4D4E"/>
          <w:szCs w:val="18"/>
          <w:lang w:val="en-GB"/>
        </w:rPr>
        <w:t xml:space="preserve"> accessible for partners and interested stakeholders.</w:t>
      </w:r>
    </w:p>
    <w:p w14:paraId="73BB7D2F" w14:textId="77777777" w:rsidR="00651945" w:rsidRPr="00651945" w:rsidRDefault="00651945" w:rsidP="00651945">
      <w:pPr>
        <w:ind w:left="0" w:right="0"/>
        <w:rPr>
          <w:rFonts w:ascii="Trebuchet MS" w:hAnsi="Trebuchet MS"/>
          <w:color w:val="4D4D4E"/>
          <w:szCs w:val="18"/>
          <w:lang w:val="en-GB"/>
        </w:rPr>
      </w:pPr>
      <w:r w:rsidRPr="00651945">
        <w:rPr>
          <w:rFonts w:ascii="Trebuchet MS" w:hAnsi="Trebuchet MS"/>
          <w:color w:val="4D4D4E"/>
          <w:szCs w:val="18"/>
          <w:lang w:val="en-GB"/>
        </w:rPr>
        <w:t xml:space="preserve">VKHC should primarily be a </w:t>
      </w:r>
      <w:r w:rsidRPr="00651945">
        <w:rPr>
          <w:rFonts w:ascii="Trebuchet MS" w:hAnsi="Trebuchet MS"/>
          <w:b/>
          <w:color w:val="4D4D4E"/>
          <w:szCs w:val="18"/>
          <w:lang w:val="en-GB"/>
        </w:rPr>
        <w:t>repository of good practices</w:t>
      </w:r>
      <w:r w:rsidRPr="00651945">
        <w:rPr>
          <w:rFonts w:ascii="Trebuchet MS" w:hAnsi="Trebuchet MS"/>
          <w:color w:val="4D4D4E"/>
          <w:szCs w:val="18"/>
          <w:lang w:val="en-GB"/>
        </w:rPr>
        <w:t xml:space="preserve"> in delivering patient-centred care. VHKC should include </w:t>
      </w:r>
      <w:r w:rsidRPr="00651945">
        <w:rPr>
          <w:rFonts w:ascii="Trebuchet MS" w:hAnsi="Trebuchet MS"/>
          <w:b/>
          <w:color w:val="4D4D4E"/>
          <w:szCs w:val="18"/>
          <w:lang w:val="en-GB"/>
        </w:rPr>
        <w:t>key materials prepared by the INTENT project: patient-centred care model (PCCM), its implementation guidelines, indicator sets, etc.</w:t>
      </w:r>
      <w:r w:rsidRPr="00651945">
        <w:rPr>
          <w:rFonts w:ascii="Trebuchet MS" w:hAnsi="Trebuchet MS"/>
          <w:color w:val="4D4D4E"/>
          <w:szCs w:val="18"/>
          <w:lang w:val="en-GB"/>
        </w:rPr>
        <w:t xml:space="preserve"> and link them to collected </w:t>
      </w:r>
      <w:r w:rsidRPr="00651945">
        <w:rPr>
          <w:rFonts w:ascii="Trebuchet MS" w:hAnsi="Trebuchet MS"/>
          <w:b/>
          <w:color w:val="4D4D4E"/>
          <w:szCs w:val="18"/>
          <w:lang w:val="en-GB"/>
        </w:rPr>
        <w:t xml:space="preserve">examples of good practices and innovative solutions </w:t>
      </w:r>
      <w:r w:rsidRPr="00651945">
        <w:rPr>
          <w:rFonts w:ascii="Trebuchet MS" w:hAnsi="Trebuchet MS"/>
          <w:color w:val="4D4D4E"/>
          <w:szCs w:val="18"/>
          <w:lang w:val="en-GB"/>
        </w:rPr>
        <w:t xml:space="preserve">for implementing the PCCM principles as described in the previous session. </w:t>
      </w:r>
    </w:p>
    <w:p w14:paraId="7ABE746C" w14:textId="77777777" w:rsidR="00651945" w:rsidRPr="00651945" w:rsidRDefault="00651945" w:rsidP="00651945">
      <w:pPr>
        <w:ind w:left="0" w:right="0"/>
        <w:rPr>
          <w:rFonts w:ascii="Trebuchet MS" w:hAnsi="Trebuchet MS"/>
          <w:color w:val="4D4D4E"/>
          <w:szCs w:val="18"/>
          <w:lang w:val="en-GB"/>
        </w:rPr>
      </w:pPr>
      <w:r w:rsidRPr="00651945">
        <w:rPr>
          <w:rFonts w:ascii="Trebuchet MS" w:hAnsi="Trebuchet MS"/>
          <w:color w:val="4D4D4E"/>
          <w:szCs w:val="18"/>
          <w:lang w:val="en-GB"/>
        </w:rPr>
        <w:t xml:space="preserve">Integral part of the VKHC will be an </w:t>
      </w:r>
      <w:r w:rsidRPr="00651945">
        <w:rPr>
          <w:rFonts w:ascii="Trebuchet MS" w:hAnsi="Trebuchet MS"/>
          <w:b/>
          <w:color w:val="4D4D4E"/>
          <w:szCs w:val="18"/>
          <w:lang w:val="en-GB"/>
        </w:rPr>
        <w:t>online benchmarking tool</w:t>
      </w:r>
      <w:r w:rsidRPr="00651945">
        <w:rPr>
          <w:rFonts w:ascii="Trebuchet MS" w:hAnsi="Trebuchet MS"/>
          <w:color w:val="4D4D4E"/>
          <w:szCs w:val="18"/>
          <w:lang w:val="en-GB"/>
        </w:rPr>
        <w:t xml:space="preserve">, allowing the authorised personnel from participating centres to </w:t>
      </w:r>
      <w:r w:rsidRPr="00651945">
        <w:rPr>
          <w:rFonts w:ascii="Trebuchet MS" w:hAnsi="Trebuchet MS"/>
          <w:b/>
          <w:color w:val="4D4D4E"/>
          <w:szCs w:val="18"/>
          <w:lang w:val="en-GB"/>
        </w:rPr>
        <w:t>collect data</w:t>
      </w:r>
      <w:r w:rsidRPr="00651945">
        <w:rPr>
          <w:rFonts w:ascii="Trebuchet MS" w:hAnsi="Trebuchet MS"/>
          <w:color w:val="4D4D4E"/>
          <w:szCs w:val="18"/>
          <w:lang w:val="en-GB"/>
        </w:rPr>
        <w:t xml:space="preserve"> on indicators of particular centre or to collect individual responses (from patients or staff) through online surveys, and to </w:t>
      </w:r>
      <w:r w:rsidRPr="00651945">
        <w:rPr>
          <w:rFonts w:ascii="Trebuchet MS" w:hAnsi="Trebuchet MS"/>
          <w:b/>
          <w:color w:val="4D4D4E"/>
          <w:szCs w:val="18"/>
          <w:lang w:val="en-GB"/>
        </w:rPr>
        <w:t>perform benchmarking exercise</w:t>
      </w:r>
      <w:r w:rsidRPr="00651945">
        <w:rPr>
          <w:rFonts w:ascii="Trebuchet MS" w:hAnsi="Trebuchet MS"/>
          <w:color w:val="4D4D4E"/>
          <w:szCs w:val="18"/>
          <w:lang w:val="en-GB"/>
        </w:rPr>
        <w:t xml:space="preserve"> between participating centres (e.g. comparison of results with standards, best performers, etc.) </w:t>
      </w:r>
    </w:p>
    <w:p w14:paraId="77855947" w14:textId="77777777" w:rsidR="00651945" w:rsidRPr="00651945" w:rsidRDefault="00651945" w:rsidP="00651945">
      <w:pPr>
        <w:ind w:left="0" w:right="0"/>
        <w:rPr>
          <w:rFonts w:ascii="Trebuchet MS" w:hAnsi="Trebuchet MS"/>
          <w:b/>
          <w:bCs/>
          <w:iCs/>
          <w:noProof/>
          <w:color w:val="7E93A5"/>
          <w:spacing w:val="-10"/>
          <w:sz w:val="28"/>
          <w:szCs w:val="28"/>
          <w:lang w:val="en-GB" w:eastAsia="de-AT"/>
        </w:rPr>
      </w:pPr>
      <w:r w:rsidRPr="00651945">
        <w:rPr>
          <w:rFonts w:ascii="Trebuchet MS" w:hAnsi="Trebuchet MS"/>
          <w:b/>
          <w:bCs/>
          <w:iCs/>
          <w:noProof/>
          <w:color w:val="7E93A5"/>
          <w:spacing w:val="-10"/>
          <w:sz w:val="28"/>
          <w:szCs w:val="28"/>
          <w:lang w:val="en-GB" w:eastAsia="de-AT"/>
        </w:rPr>
        <w:t>Survey of ‘user stories’ from potential Virtual know-how centre users</w:t>
      </w:r>
    </w:p>
    <w:p w14:paraId="51BEF759" w14:textId="77777777" w:rsidR="00651945" w:rsidRPr="00651945" w:rsidRDefault="00651945" w:rsidP="00651945">
      <w:pPr>
        <w:ind w:left="0" w:right="0"/>
        <w:rPr>
          <w:rFonts w:ascii="Trebuchet MS" w:hAnsi="Trebuchet MS"/>
          <w:color w:val="4D4D4E"/>
          <w:szCs w:val="18"/>
          <w:lang w:val="en-GB"/>
        </w:rPr>
      </w:pPr>
      <w:r w:rsidRPr="00651945">
        <w:rPr>
          <w:rFonts w:ascii="Trebuchet MS" w:hAnsi="Trebuchet MS"/>
          <w:color w:val="4D4D4E"/>
          <w:szCs w:val="18"/>
          <w:lang w:val="en-GB"/>
        </w:rPr>
        <w:t xml:space="preserve">We would like to ask representatives of all involved project partners and their stakeholder panels for opinions and requirements for design of the Virtual know-how centre, notably online benchmarking tool. Please </w:t>
      </w:r>
      <w:r w:rsidRPr="00651945">
        <w:rPr>
          <w:rFonts w:ascii="Trebuchet MS" w:hAnsi="Trebuchet MS"/>
          <w:b/>
          <w:color w:val="4D4D4E"/>
          <w:szCs w:val="18"/>
          <w:lang w:val="en-GB"/>
        </w:rPr>
        <w:t>collect short statements (in written form) from participants of your local stakeholder panel</w:t>
      </w:r>
      <w:r w:rsidRPr="00651945">
        <w:rPr>
          <w:rFonts w:ascii="Trebuchet MS" w:hAnsi="Trebuchet MS"/>
          <w:color w:val="4D4D4E"/>
          <w:szCs w:val="18"/>
          <w:lang w:val="en-GB"/>
        </w:rPr>
        <w:t xml:space="preserve">, according to the description and examples below. Each partner site should collect and provide </w:t>
      </w:r>
      <w:r w:rsidRPr="00651945">
        <w:rPr>
          <w:rFonts w:ascii="Trebuchet MS" w:hAnsi="Trebuchet MS"/>
          <w:color w:val="4D4D4E"/>
          <w:szCs w:val="18"/>
          <w:u w:val="single"/>
          <w:lang w:val="en-GB"/>
        </w:rPr>
        <w:t>at least five user stories</w:t>
      </w:r>
      <w:r w:rsidRPr="00651945">
        <w:rPr>
          <w:rFonts w:ascii="Trebuchet MS" w:hAnsi="Trebuchet MS"/>
          <w:color w:val="4D4D4E"/>
          <w:szCs w:val="18"/>
          <w:lang w:val="en-GB"/>
        </w:rPr>
        <w:t xml:space="preserve">, which </w:t>
      </w:r>
      <w:r w:rsidRPr="00651945">
        <w:rPr>
          <w:rFonts w:ascii="Trebuchet MS" w:hAnsi="Trebuchet MS"/>
          <w:b/>
          <w:color w:val="4D4D4E"/>
          <w:szCs w:val="18"/>
          <w:lang w:val="en-GB"/>
        </w:rPr>
        <w:t>show key expectations from the virtual know-how centre with online benchmarking tool</w:t>
      </w:r>
      <w:r w:rsidRPr="00651945">
        <w:rPr>
          <w:rFonts w:ascii="Trebuchet MS" w:hAnsi="Trebuchet MS"/>
          <w:color w:val="4D4D4E"/>
          <w:szCs w:val="18"/>
          <w:lang w:val="en-GB"/>
        </w:rPr>
        <w:t xml:space="preserve"> and its functionalities. You may collect the user stories during the local stakeholder panel/local consensus meetings as an interactive exercise by explaining the VKHC concept to participants and handing out a blank </w:t>
      </w:r>
      <w:proofErr w:type="spellStart"/>
      <w:r w:rsidRPr="00651945">
        <w:rPr>
          <w:rFonts w:ascii="Trebuchet MS" w:hAnsi="Trebuchet MS"/>
          <w:color w:val="4D4D4E"/>
          <w:szCs w:val="18"/>
          <w:lang w:val="en-GB"/>
        </w:rPr>
        <w:t>peace</w:t>
      </w:r>
      <w:proofErr w:type="spellEnd"/>
      <w:r w:rsidRPr="00651945">
        <w:rPr>
          <w:rFonts w:ascii="Trebuchet MS" w:hAnsi="Trebuchet MS"/>
          <w:color w:val="4D4D4E"/>
          <w:szCs w:val="18"/>
          <w:lang w:val="en-GB"/>
        </w:rPr>
        <w:t xml:space="preserve"> of paper on which they can to provide their user stories following the below format. </w:t>
      </w:r>
    </w:p>
    <w:p w14:paraId="2623E33B" w14:textId="77777777" w:rsidR="00651945" w:rsidRPr="00651945" w:rsidRDefault="00651945" w:rsidP="00651945">
      <w:pPr>
        <w:ind w:left="0" w:right="0"/>
        <w:rPr>
          <w:rFonts w:ascii="Trebuchet MS" w:hAnsi="Trebuchet MS"/>
          <w:b/>
          <w:i/>
          <w:color w:val="4D4D4E"/>
          <w:szCs w:val="18"/>
          <w:lang w:val="en-GB"/>
        </w:rPr>
      </w:pPr>
      <w:r w:rsidRPr="00651945">
        <w:rPr>
          <w:rFonts w:ascii="Trebuchet MS" w:hAnsi="Trebuchet MS"/>
          <w:b/>
          <w:i/>
          <w:color w:val="4D4D4E"/>
          <w:szCs w:val="18"/>
          <w:lang w:val="en-GB"/>
        </w:rPr>
        <w:t>General format</w:t>
      </w:r>
    </w:p>
    <w:p w14:paraId="49D1165D" w14:textId="77777777" w:rsidR="00651945" w:rsidRPr="00651945" w:rsidRDefault="00651945" w:rsidP="00651945">
      <w:pPr>
        <w:ind w:left="0" w:right="0"/>
        <w:rPr>
          <w:rFonts w:ascii="Trebuchet MS" w:hAnsi="Trebuchet MS"/>
          <w:b/>
          <w:i/>
          <w:color w:val="4D4D4E"/>
          <w:szCs w:val="18"/>
          <w:lang w:val="en-GB"/>
        </w:rPr>
      </w:pPr>
      <w:r w:rsidRPr="00651945">
        <w:rPr>
          <w:rFonts w:ascii="Trebuchet MS" w:hAnsi="Trebuchet MS"/>
          <w:color w:val="4D4D4E"/>
          <w:szCs w:val="18"/>
          <w:lang w:val="en-GB"/>
        </w:rPr>
        <w:t xml:space="preserve">As a </w:t>
      </w:r>
      <w:r w:rsidRPr="00651945">
        <w:rPr>
          <w:rFonts w:ascii="Trebuchet MS" w:hAnsi="Trebuchet MS"/>
          <w:b/>
          <w:color w:val="4D4D4E"/>
          <w:szCs w:val="18"/>
          <w:lang w:val="en-US"/>
        </w:rPr>
        <w:t>[</w:t>
      </w:r>
      <w:r w:rsidRPr="00651945">
        <w:rPr>
          <w:rFonts w:ascii="Trebuchet MS" w:hAnsi="Trebuchet MS"/>
          <w:b/>
          <w:color w:val="4D4D4E"/>
          <w:szCs w:val="18"/>
          <w:lang w:val="en-GB"/>
        </w:rPr>
        <w:t>please insert your role]</w:t>
      </w:r>
      <w:r w:rsidRPr="00651945">
        <w:rPr>
          <w:rFonts w:ascii="Trebuchet MS" w:hAnsi="Trebuchet MS"/>
          <w:color w:val="4D4D4E"/>
          <w:szCs w:val="18"/>
          <w:lang w:val="en-GB"/>
        </w:rPr>
        <w:t>,</w:t>
      </w:r>
      <w:r w:rsidRPr="00651945">
        <w:rPr>
          <w:rFonts w:ascii="Trebuchet MS" w:hAnsi="Trebuchet MS"/>
          <w:b/>
          <w:color w:val="4D4D4E"/>
          <w:szCs w:val="18"/>
          <w:lang w:val="en-GB"/>
        </w:rPr>
        <w:t xml:space="preserve"> </w:t>
      </w:r>
      <w:r w:rsidRPr="00651945">
        <w:rPr>
          <w:rFonts w:ascii="Trebuchet MS" w:hAnsi="Trebuchet MS"/>
          <w:color w:val="4D4D4E"/>
          <w:szCs w:val="18"/>
          <w:lang w:val="en-GB"/>
        </w:rPr>
        <w:t xml:space="preserve">I want to </w:t>
      </w:r>
      <w:r w:rsidRPr="00651945">
        <w:rPr>
          <w:rFonts w:ascii="Trebuchet MS" w:hAnsi="Trebuchet MS"/>
          <w:b/>
          <w:color w:val="4D4D4E"/>
          <w:szCs w:val="18"/>
          <w:lang w:val="en-GB"/>
        </w:rPr>
        <w:t>[please insert the requirement or feature of the virtual know-how centre]</w:t>
      </w:r>
      <w:r w:rsidRPr="00651945">
        <w:rPr>
          <w:rFonts w:ascii="Trebuchet MS" w:hAnsi="Trebuchet MS"/>
          <w:color w:val="4D4D4E"/>
          <w:szCs w:val="18"/>
          <w:lang w:val="en-GB"/>
        </w:rPr>
        <w:t>,</w:t>
      </w:r>
      <w:r w:rsidRPr="00651945">
        <w:rPr>
          <w:rFonts w:ascii="Trebuchet MS" w:hAnsi="Trebuchet MS"/>
          <w:b/>
          <w:color w:val="4D4D4E"/>
          <w:szCs w:val="18"/>
          <w:lang w:val="en-GB"/>
        </w:rPr>
        <w:t xml:space="preserve"> </w:t>
      </w:r>
      <w:r w:rsidRPr="00651945">
        <w:rPr>
          <w:rFonts w:ascii="Trebuchet MS" w:hAnsi="Trebuchet MS"/>
          <w:color w:val="4D4D4E"/>
          <w:szCs w:val="18"/>
          <w:lang w:val="en-GB"/>
        </w:rPr>
        <w:t xml:space="preserve">so that </w:t>
      </w:r>
      <w:r w:rsidRPr="00651945">
        <w:rPr>
          <w:rFonts w:ascii="Trebuchet MS" w:hAnsi="Trebuchet MS"/>
          <w:b/>
          <w:color w:val="4D4D4E"/>
          <w:szCs w:val="18"/>
          <w:lang w:val="en-GB"/>
        </w:rPr>
        <w:t>[please insert the desired objective]</w:t>
      </w:r>
      <w:r w:rsidRPr="00651945">
        <w:rPr>
          <w:rFonts w:ascii="Trebuchet MS" w:hAnsi="Trebuchet MS"/>
          <w:color w:val="4D4D4E"/>
          <w:szCs w:val="18"/>
          <w:lang w:val="en-GB"/>
        </w:rPr>
        <w:t>.</w:t>
      </w:r>
    </w:p>
    <w:p w14:paraId="7553D602" w14:textId="77777777" w:rsidR="00651945" w:rsidRPr="00651945" w:rsidRDefault="00651945" w:rsidP="00651945">
      <w:pPr>
        <w:ind w:left="0" w:right="0"/>
        <w:rPr>
          <w:rFonts w:ascii="Trebuchet MS" w:hAnsi="Trebuchet MS"/>
          <w:b/>
          <w:i/>
          <w:color w:val="4D4D4E"/>
          <w:szCs w:val="18"/>
          <w:lang w:val="cs-CZ"/>
        </w:rPr>
      </w:pPr>
      <w:r w:rsidRPr="00651945">
        <w:rPr>
          <w:rFonts w:ascii="Trebuchet MS" w:hAnsi="Trebuchet MS"/>
          <w:b/>
          <w:i/>
          <w:color w:val="4D4D4E"/>
          <w:szCs w:val="18"/>
          <w:lang w:val="en-GB"/>
        </w:rPr>
        <w:t>Example</w:t>
      </w:r>
    </w:p>
    <w:p w14:paraId="2C45FDF8" w14:textId="77777777" w:rsidR="00651945" w:rsidRPr="00651945" w:rsidRDefault="00651945" w:rsidP="00B83B7C">
      <w:pPr>
        <w:numPr>
          <w:ilvl w:val="0"/>
          <w:numId w:val="30"/>
        </w:numPr>
        <w:ind w:right="0"/>
        <w:rPr>
          <w:rFonts w:ascii="Trebuchet MS" w:hAnsi="Trebuchet MS"/>
          <w:color w:val="4D4D4E"/>
          <w:szCs w:val="18"/>
          <w:lang w:val="en-GB"/>
        </w:rPr>
      </w:pPr>
      <w:r w:rsidRPr="00651945">
        <w:rPr>
          <w:rFonts w:ascii="Trebuchet MS" w:hAnsi="Trebuchet MS"/>
          <w:color w:val="4D4D4E"/>
          <w:szCs w:val="18"/>
          <w:lang w:val="en-GB"/>
        </w:rPr>
        <w:t xml:space="preserve">As a </w:t>
      </w:r>
      <w:r w:rsidRPr="00651945">
        <w:rPr>
          <w:rFonts w:ascii="Trebuchet MS" w:hAnsi="Trebuchet MS"/>
          <w:b/>
          <w:color w:val="4D4D4E"/>
          <w:szCs w:val="18"/>
          <w:lang w:val="en-GB"/>
        </w:rPr>
        <w:t>hospital manager</w:t>
      </w:r>
      <w:r w:rsidRPr="00651945">
        <w:rPr>
          <w:rFonts w:ascii="Trebuchet MS" w:hAnsi="Trebuchet MS"/>
          <w:color w:val="4D4D4E"/>
          <w:szCs w:val="18"/>
          <w:lang w:val="en-GB"/>
        </w:rPr>
        <w:t xml:space="preserve">, I want to </w:t>
      </w:r>
      <w:r w:rsidRPr="00651945">
        <w:rPr>
          <w:rFonts w:ascii="Trebuchet MS" w:hAnsi="Trebuchet MS"/>
          <w:b/>
          <w:color w:val="4D4D4E"/>
          <w:szCs w:val="18"/>
          <w:lang w:val="en-GB"/>
        </w:rPr>
        <w:t>benchmark the performance of my hospital according to the different PCCM dimensions</w:t>
      </w:r>
      <w:r w:rsidRPr="00651945">
        <w:rPr>
          <w:rFonts w:ascii="Trebuchet MS" w:hAnsi="Trebuchet MS"/>
          <w:color w:val="4D4D4E"/>
          <w:szCs w:val="18"/>
          <w:lang w:val="en-GB"/>
        </w:rPr>
        <w:t xml:space="preserve">, so that </w:t>
      </w:r>
      <w:r w:rsidRPr="00651945">
        <w:rPr>
          <w:rFonts w:ascii="Trebuchet MS" w:hAnsi="Trebuchet MS"/>
          <w:b/>
          <w:color w:val="4D4D4E"/>
          <w:szCs w:val="18"/>
          <w:lang w:val="en-GB"/>
        </w:rPr>
        <w:t>I could easily identify in which aspects the centre possibly deviates from PCCM standard or practice achievable best performers.</w:t>
      </w:r>
    </w:p>
    <w:p w14:paraId="142CD4A9" w14:textId="77777777" w:rsidR="00651945" w:rsidRPr="00651945" w:rsidRDefault="00651945" w:rsidP="00B83B7C">
      <w:pPr>
        <w:numPr>
          <w:ilvl w:val="0"/>
          <w:numId w:val="30"/>
        </w:numPr>
        <w:ind w:right="0"/>
        <w:rPr>
          <w:rFonts w:ascii="Trebuchet MS" w:hAnsi="Trebuchet MS"/>
          <w:color w:val="4D4D4E"/>
          <w:szCs w:val="18"/>
          <w:lang w:val="en-GB"/>
        </w:rPr>
      </w:pPr>
      <w:r w:rsidRPr="00651945">
        <w:rPr>
          <w:rFonts w:ascii="Trebuchet MS" w:hAnsi="Trebuchet MS"/>
          <w:color w:val="4D4D4E"/>
          <w:szCs w:val="18"/>
          <w:lang w:val="en-GB"/>
        </w:rPr>
        <w:t xml:space="preserve">As </w:t>
      </w:r>
      <w:r w:rsidRPr="00651945">
        <w:rPr>
          <w:rFonts w:ascii="Trebuchet MS" w:hAnsi="Trebuchet MS"/>
          <w:b/>
          <w:color w:val="4D4D4E"/>
          <w:szCs w:val="18"/>
          <w:lang w:val="en-GB"/>
        </w:rPr>
        <w:t>patient representative</w:t>
      </w:r>
      <w:r w:rsidRPr="00651945">
        <w:rPr>
          <w:rFonts w:ascii="Trebuchet MS" w:hAnsi="Trebuchet MS"/>
          <w:color w:val="4D4D4E"/>
          <w:szCs w:val="18"/>
          <w:lang w:val="en-GB"/>
        </w:rPr>
        <w:t xml:space="preserve">, I want to </w:t>
      </w:r>
      <w:r w:rsidRPr="00651945">
        <w:rPr>
          <w:rFonts w:ascii="Trebuchet MS" w:hAnsi="Trebuchet MS"/>
          <w:b/>
          <w:color w:val="4D4D4E"/>
          <w:szCs w:val="18"/>
          <w:lang w:val="en-GB"/>
        </w:rPr>
        <w:t>find out easily where the role of patient representatives is within the PCCM</w:t>
      </w:r>
      <w:r w:rsidRPr="00651945">
        <w:rPr>
          <w:rFonts w:ascii="Trebuchet MS" w:hAnsi="Trebuchet MS"/>
          <w:color w:val="4D4D4E"/>
          <w:szCs w:val="18"/>
          <w:lang w:val="en-GB"/>
        </w:rPr>
        <w:t xml:space="preserve">, so that </w:t>
      </w:r>
      <w:r w:rsidRPr="00651945">
        <w:rPr>
          <w:rFonts w:ascii="Trebuchet MS" w:hAnsi="Trebuchet MS"/>
          <w:b/>
          <w:color w:val="4D4D4E"/>
          <w:szCs w:val="18"/>
          <w:lang w:val="en-GB"/>
        </w:rPr>
        <w:t>I could effectively participate at the implementation of the PCCM at the particular cancer centre</w:t>
      </w:r>
      <w:r w:rsidRPr="00651945">
        <w:rPr>
          <w:rFonts w:ascii="Trebuchet MS" w:hAnsi="Trebuchet MS"/>
          <w:color w:val="4D4D4E"/>
          <w:szCs w:val="18"/>
          <w:lang w:val="en-GB"/>
        </w:rPr>
        <w:t>.</w:t>
      </w:r>
    </w:p>
    <w:p w14:paraId="16E70867" w14:textId="77777777" w:rsidR="00651945" w:rsidRPr="00651945" w:rsidRDefault="00651945" w:rsidP="00B83B7C">
      <w:pPr>
        <w:numPr>
          <w:ilvl w:val="0"/>
          <w:numId w:val="30"/>
        </w:numPr>
        <w:ind w:right="0"/>
        <w:rPr>
          <w:rFonts w:ascii="Trebuchet MS" w:hAnsi="Trebuchet MS"/>
          <w:color w:val="4D4D4E"/>
          <w:szCs w:val="18"/>
          <w:lang w:val="en-GB"/>
        </w:rPr>
      </w:pPr>
      <w:r w:rsidRPr="00651945">
        <w:rPr>
          <w:rFonts w:ascii="Trebuchet MS" w:hAnsi="Trebuchet MS"/>
          <w:color w:val="4D4D4E"/>
          <w:szCs w:val="18"/>
          <w:lang w:val="en-GB"/>
        </w:rPr>
        <w:t xml:space="preserve">As </w:t>
      </w:r>
      <w:r w:rsidRPr="00651945">
        <w:rPr>
          <w:rFonts w:ascii="Trebuchet MS" w:hAnsi="Trebuchet MS"/>
          <w:b/>
          <w:color w:val="4D4D4E"/>
          <w:szCs w:val="18"/>
          <w:lang w:val="en-GB"/>
        </w:rPr>
        <w:t>potential user</w:t>
      </w:r>
      <w:r w:rsidRPr="00651945">
        <w:rPr>
          <w:rFonts w:ascii="Trebuchet MS" w:hAnsi="Trebuchet MS"/>
          <w:color w:val="4D4D4E"/>
          <w:szCs w:val="18"/>
          <w:lang w:val="en-GB"/>
        </w:rPr>
        <w:t xml:space="preserve">, I want to </w:t>
      </w:r>
      <w:r w:rsidRPr="00651945">
        <w:rPr>
          <w:rFonts w:ascii="Trebuchet MS" w:hAnsi="Trebuchet MS"/>
          <w:b/>
          <w:color w:val="4D4D4E"/>
          <w:szCs w:val="18"/>
          <w:lang w:val="en-GB"/>
        </w:rPr>
        <w:t>easily access the virtual know-how centre on mobile devices (smart phones or tablets)</w:t>
      </w:r>
      <w:r w:rsidRPr="00651945">
        <w:rPr>
          <w:rFonts w:ascii="Trebuchet MS" w:hAnsi="Trebuchet MS"/>
          <w:color w:val="4D4D4E"/>
          <w:szCs w:val="18"/>
          <w:lang w:val="en-GB"/>
        </w:rPr>
        <w:t xml:space="preserve">, so that </w:t>
      </w:r>
      <w:r w:rsidRPr="00651945">
        <w:rPr>
          <w:rFonts w:ascii="Trebuchet MS" w:hAnsi="Trebuchet MS"/>
          <w:b/>
          <w:color w:val="4D4D4E"/>
          <w:szCs w:val="18"/>
          <w:lang w:val="en-GB"/>
        </w:rPr>
        <w:t>I could use the knowledge also without PC immediately available</w:t>
      </w:r>
      <w:r w:rsidRPr="00651945">
        <w:rPr>
          <w:rFonts w:ascii="Trebuchet MS" w:hAnsi="Trebuchet MS"/>
          <w:color w:val="4D4D4E"/>
          <w:szCs w:val="18"/>
          <w:lang w:val="en-GB"/>
        </w:rPr>
        <w:t>.</w:t>
      </w:r>
    </w:p>
    <w:p w14:paraId="383A02F4" w14:textId="77777777" w:rsidR="00651945" w:rsidRPr="00651945" w:rsidRDefault="00651945" w:rsidP="00651945">
      <w:pPr>
        <w:ind w:left="0" w:right="0"/>
        <w:rPr>
          <w:rFonts w:ascii="Trebuchet MS" w:hAnsi="Trebuchet MS"/>
          <w:b/>
          <w:i/>
          <w:color w:val="4D4D4E"/>
          <w:szCs w:val="18"/>
          <w:lang w:val="en-GB"/>
        </w:rPr>
      </w:pPr>
      <w:r w:rsidRPr="00651945">
        <w:rPr>
          <w:rFonts w:ascii="Trebuchet MS" w:hAnsi="Trebuchet MS"/>
          <w:b/>
          <w:i/>
          <w:color w:val="4D4D4E"/>
          <w:szCs w:val="18"/>
          <w:lang w:val="en-GB"/>
        </w:rPr>
        <w:t>Please also collect any more general thoughts about the structure of the Virtual know-how centre, its content and features to improve its ease of use.</w:t>
      </w:r>
    </w:p>
    <w:p w14:paraId="24901293" w14:textId="77777777" w:rsidR="00651945" w:rsidRPr="00651945" w:rsidRDefault="00651945" w:rsidP="00651945">
      <w:pPr>
        <w:ind w:left="0" w:right="0"/>
        <w:rPr>
          <w:rFonts w:ascii="Trebuchet MS" w:hAnsi="Trebuchet MS"/>
          <w:color w:val="4D4D4E"/>
          <w:szCs w:val="18"/>
          <w:lang w:val="en-GB"/>
        </w:rPr>
      </w:pPr>
      <w:r w:rsidRPr="00651945">
        <w:rPr>
          <w:rFonts w:ascii="Trebuchet MS" w:hAnsi="Trebuchet MS"/>
          <w:color w:val="4D4D4E"/>
          <w:szCs w:val="18"/>
          <w:lang w:val="en-GB"/>
        </w:rPr>
        <w:t xml:space="preserve">We kindly ask the coordinators at the pilot sites to collect at least 5 user stories at each site and any additional feedback they may have regarding the VHKC and send them to </w:t>
      </w:r>
      <w:r w:rsidRPr="00651945">
        <w:rPr>
          <w:rFonts w:ascii="Trebuchet MS" w:hAnsi="Trebuchet MS"/>
          <w:bCs/>
          <w:color w:val="4D4D4E"/>
          <w:szCs w:val="18"/>
          <w:lang w:val="cs-CZ"/>
        </w:rPr>
        <w:t xml:space="preserve">RNDr. Ondřej Májek, Ph.D., Institute </w:t>
      </w:r>
      <w:proofErr w:type="spellStart"/>
      <w:r w:rsidRPr="00651945">
        <w:rPr>
          <w:rFonts w:ascii="Trebuchet MS" w:hAnsi="Trebuchet MS"/>
          <w:bCs/>
          <w:color w:val="4D4D4E"/>
          <w:szCs w:val="18"/>
          <w:lang w:val="cs-CZ"/>
        </w:rPr>
        <w:t>of</w:t>
      </w:r>
      <w:proofErr w:type="spellEnd"/>
      <w:r w:rsidRPr="00651945">
        <w:rPr>
          <w:rFonts w:ascii="Trebuchet MS" w:hAnsi="Trebuchet MS"/>
          <w:bCs/>
          <w:color w:val="4D4D4E"/>
          <w:szCs w:val="18"/>
          <w:lang w:val="cs-CZ"/>
        </w:rPr>
        <w:t xml:space="preserve"> Health </w:t>
      </w:r>
      <w:proofErr w:type="spellStart"/>
      <w:r w:rsidRPr="00651945">
        <w:rPr>
          <w:rFonts w:ascii="Trebuchet MS" w:hAnsi="Trebuchet MS"/>
          <w:bCs/>
          <w:color w:val="4D4D4E"/>
          <w:szCs w:val="18"/>
          <w:lang w:val="cs-CZ"/>
        </w:rPr>
        <w:t>Information</w:t>
      </w:r>
      <w:proofErr w:type="spellEnd"/>
      <w:r w:rsidRPr="00651945">
        <w:rPr>
          <w:rFonts w:ascii="Trebuchet MS" w:hAnsi="Trebuchet MS"/>
          <w:bCs/>
          <w:color w:val="4D4D4E"/>
          <w:szCs w:val="18"/>
          <w:lang w:val="cs-CZ"/>
        </w:rPr>
        <w:t xml:space="preserve"> and </w:t>
      </w:r>
      <w:proofErr w:type="spellStart"/>
      <w:r w:rsidRPr="00651945">
        <w:rPr>
          <w:rFonts w:ascii="Trebuchet MS" w:hAnsi="Trebuchet MS"/>
          <w:bCs/>
          <w:color w:val="4D4D4E"/>
          <w:szCs w:val="18"/>
          <w:lang w:val="cs-CZ"/>
        </w:rPr>
        <w:t>Statistics</w:t>
      </w:r>
      <w:proofErr w:type="spellEnd"/>
      <w:r w:rsidRPr="00651945">
        <w:rPr>
          <w:rFonts w:ascii="Trebuchet MS" w:hAnsi="Trebuchet MS"/>
          <w:bCs/>
          <w:color w:val="4D4D4E"/>
          <w:szCs w:val="18"/>
          <w:lang w:val="cs-CZ"/>
        </w:rPr>
        <w:t xml:space="preserve"> </w:t>
      </w:r>
      <w:proofErr w:type="spellStart"/>
      <w:r w:rsidRPr="00651945">
        <w:rPr>
          <w:rFonts w:ascii="Trebuchet MS" w:hAnsi="Trebuchet MS"/>
          <w:bCs/>
          <w:color w:val="4D4D4E"/>
          <w:szCs w:val="18"/>
          <w:lang w:val="cs-CZ"/>
        </w:rPr>
        <w:t>of</w:t>
      </w:r>
      <w:proofErr w:type="spellEnd"/>
      <w:r w:rsidRPr="00651945">
        <w:rPr>
          <w:rFonts w:ascii="Trebuchet MS" w:hAnsi="Trebuchet MS"/>
          <w:bCs/>
          <w:color w:val="4D4D4E"/>
          <w:szCs w:val="18"/>
          <w:lang w:val="cs-CZ"/>
        </w:rPr>
        <w:t xml:space="preserve"> </w:t>
      </w:r>
      <w:proofErr w:type="spellStart"/>
      <w:r w:rsidRPr="00651945">
        <w:rPr>
          <w:rFonts w:ascii="Trebuchet MS" w:hAnsi="Trebuchet MS"/>
          <w:bCs/>
          <w:color w:val="4D4D4E"/>
          <w:szCs w:val="18"/>
          <w:lang w:val="cs-CZ"/>
        </w:rPr>
        <w:t>the</w:t>
      </w:r>
      <w:proofErr w:type="spellEnd"/>
      <w:r w:rsidRPr="00651945">
        <w:rPr>
          <w:rFonts w:ascii="Trebuchet MS" w:hAnsi="Trebuchet MS"/>
          <w:bCs/>
          <w:color w:val="4D4D4E"/>
          <w:szCs w:val="18"/>
          <w:lang w:val="cs-CZ"/>
        </w:rPr>
        <w:t xml:space="preserve"> Czech Republic.</w:t>
      </w:r>
    </w:p>
    <w:p w14:paraId="144069B0" w14:textId="6265F21C" w:rsidR="00357B02" w:rsidRDefault="00651945" w:rsidP="00651945">
      <w:pPr>
        <w:spacing w:before="0" w:line="240" w:lineRule="auto"/>
        <w:ind w:left="0" w:right="0"/>
        <w:jc w:val="left"/>
        <w:rPr>
          <w:b/>
        </w:rPr>
      </w:pPr>
      <w:r w:rsidRPr="00651945">
        <w:rPr>
          <w:lang w:val="cs-CZ"/>
        </w:rPr>
        <w:t>e-mail:</w:t>
      </w:r>
      <w:hyperlink r:id="rId9" w:history="1">
        <w:r w:rsidRPr="00651945">
          <w:rPr>
            <w:color w:val="0000FF"/>
            <w:u w:val="single"/>
            <w:lang w:val="cs-CZ"/>
          </w:rPr>
          <w:t>ondrej.majek@uzis.cz</w:t>
        </w:r>
      </w:hyperlink>
      <w:r w:rsidRPr="00651945">
        <w:rPr>
          <w:lang w:val="cs-CZ"/>
        </w:rPr>
        <w:br/>
      </w:r>
    </w:p>
    <w:p w14:paraId="7B28B70F" w14:textId="40DA5D77" w:rsidR="00651945" w:rsidRDefault="00651945" w:rsidP="00651945">
      <w:pPr>
        <w:spacing w:before="0" w:line="240" w:lineRule="auto"/>
        <w:ind w:left="0" w:right="0"/>
        <w:jc w:val="left"/>
        <w:rPr>
          <w:rFonts w:ascii="Trebuchet MS" w:hAnsi="Trebuchet MS"/>
          <w:b/>
          <w:bCs/>
          <w:iCs/>
          <w:noProof/>
          <w:color w:val="7E93A5"/>
          <w:spacing w:val="-10"/>
          <w:sz w:val="36"/>
          <w:szCs w:val="32"/>
          <w:lang w:val="en-GB" w:eastAsia="de-AT"/>
        </w:rPr>
      </w:pPr>
      <w:r>
        <w:br w:type="page"/>
      </w:r>
    </w:p>
    <w:p w14:paraId="100E9A5C" w14:textId="6F2E18FB" w:rsidR="003B2B67" w:rsidRPr="00AB333E" w:rsidRDefault="003B2B67" w:rsidP="003B2B67">
      <w:pPr>
        <w:pStyle w:val="CE-Headline1"/>
      </w:pPr>
      <w:bookmarkStart w:id="3" w:name="_Toc46324913"/>
      <w:r w:rsidRPr="00AB333E">
        <w:lastRenderedPageBreak/>
        <w:t>User stories from the NIO, Budapest</w:t>
      </w:r>
      <w:bookmarkEnd w:id="3"/>
      <w:r>
        <w:t xml:space="preserve"> </w:t>
      </w:r>
    </w:p>
    <w:p w14:paraId="2A1D4DB6" w14:textId="77777777" w:rsidR="003B2B67" w:rsidRPr="00AD55AB" w:rsidRDefault="003B2B67" w:rsidP="00B83B7C">
      <w:pPr>
        <w:pStyle w:val="CE-StandardText"/>
        <w:numPr>
          <w:ilvl w:val="0"/>
          <w:numId w:val="32"/>
        </w:numPr>
        <w:rPr>
          <w:b/>
        </w:rPr>
      </w:pPr>
      <w:r w:rsidRPr="004A0C5A">
        <w:t xml:space="preserve">As a </w:t>
      </w:r>
      <w:r w:rsidRPr="003B4693">
        <w:rPr>
          <w:b/>
        </w:rPr>
        <w:t>quality manager</w:t>
      </w:r>
      <w:r>
        <w:t>,</w:t>
      </w:r>
      <w:r w:rsidRPr="004A0C5A">
        <w:t xml:space="preserve"> I want the virtual know-</w:t>
      </w:r>
      <w:r>
        <w:t xml:space="preserve">how </w:t>
      </w:r>
      <w:proofErr w:type="spellStart"/>
      <w:r>
        <w:t>center</w:t>
      </w:r>
      <w:proofErr w:type="spellEnd"/>
      <w:r>
        <w:t xml:space="preserve"> to </w:t>
      </w:r>
      <w:r w:rsidRPr="00AD55AB">
        <w:rPr>
          <w:b/>
        </w:rPr>
        <w:t>provide good practice examples in patient centeredness</w:t>
      </w:r>
      <w:r>
        <w:t xml:space="preserve"> </w:t>
      </w:r>
      <w:r w:rsidRPr="00D5360F">
        <w:rPr>
          <w:b/>
        </w:rPr>
        <w:t>as well as guidelines on how to measure patient centeredness</w:t>
      </w:r>
      <w:r>
        <w:t xml:space="preserve">, so it can </w:t>
      </w:r>
      <w:r w:rsidRPr="00AD55AB">
        <w:rPr>
          <w:b/>
        </w:rPr>
        <w:t xml:space="preserve">help hospital management to learn from other </w:t>
      </w:r>
      <w:proofErr w:type="spellStart"/>
      <w:r w:rsidRPr="00AD55AB">
        <w:rPr>
          <w:b/>
        </w:rPr>
        <w:t>centers</w:t>
      </w:r>
      <w:proofErr w:type="spellEnd"/>
      <w:r>
        <w:rPr>
          <w:b/>
        </w:rPr>
        <w:t xml:space="preserve"> about the implementation and patient centeredness measures can be become of the quality management system of the institute</w:t>
      </w:r>
      <w:r w:rsidRPr="00AD55AB">
        <w:rPr>
          <w:b/>
        </w:rPr>
        <w:t xml:space="preserve">. </w:t>
      </w:r>
    </w:p>
    <w:p w14:paraId="413B19B5" w14:textId="77777777" w:rsidR="003B2B67" w:rsidRPr="00AD55AB" w:rsidRDefault="003B2B67" w:rsidP="003B2B67">
      <w:pPr>
        <w:pStyle w:val="CE-StandardText"/>
        <w:rPr>
          <w:b/>
        </w:rPr>
      </w:pPr>
    </w:p>
    <w:p w14:paraId="1355FF63" w14:textId="77777777" w:rsidR="003B2B67" w:rsidRPr="000F076A" w:rsidRDefault="003B2B67" w:rsidP="00B83B7C">
      <w:pPr>
        <w:pStyle w:val="CE-StandardText"/>
        <w:numPr>
          <w:ilvl w:val="0"/>
          <w:numId w:val="32"/>
        </w:numPr>
        <w:rPr>
          <w:b/>
        </w:rPr>
      </w:pPr>
      <w:r>
        <w:t xml:space="preserve">As a </w:t>
      </w:r>
      <w:r w:rsidRPr="000F076A">
        <w:rPr>
          <w:b/>
        </w:rPr>
        <w:t>policy maker</w:t>
      </w:r>
      <w:r>
        <w:t xml:space="preserve">, I want the know </w:t>
      </w:r>
      <w:proofErr w:type="spellStart"/>
      <w:r>
        <w:t>center’s</w:t>
      </w:r>
      <w:proofErr w:type="spellEnd"/>
      <w:r>
        <w:t xml:space="preserve"> g</w:t>
      </w:r>
      <w:r w:rsidRPr="000F076A">
        <w:rPr>
          <w:b/>
        </w:rPr>
        <w:t>ood practice examples to reflect the point of view of all stakeholders (patients, hospital management etc.)</w:t>
      </w:r>
      <w:r>
        <w:t xml:space="preserve">, so it </w:t>
      </w:r>
      <w:r w:rsidRPr="000F076A">
        <w:rPr>
          <w:b/>
        </w:rPr>
        <w:t>can assist policy makers when</w:t>
      </w:r>
      <w:r>
        <w:t xml:space="preserve"> </w:t>
      </w:r>
      <w:r w:rsidRPr="000F076A">
        <w:rPr>
          <w:b/>
        </w:rPr>
        <w:t xml:space="preserve">making relevant policy decisions or updating existing policies. </w:t>
      </w:r>
    </w:p>
    <w:p w14:paraId="65332924" w14:textId="77777777" w:rsidR="003B2B67" w:rsidRDefault="003B2B67" w:rsidP="003B2B67">
      <w:pPr>
        <w:pStyle w:val="CE-StandardText"/>
      </w:pPr>
    </w:p>
    <w:p w14:paraId="76BE4269" w14:textId="77777777" w:rsidR="003B2B67" w:rsidRDefault="003B2B67" w:rsidP="00B83B7C">
      <w:pPr>
        <w:pStyle w:val="CE-StandardText"/>
        <w:numPr>
          <w:ilvl w:val="0"/>
          <w:numId w:val="32"/>
        </w:numPr>
      </w:pPr>
      <w:r>
        <w:t xml:space="preserve">As a </w:t>
      </w:r>
      <w:r w:rsidRPr="000F076A">
        <w:rPr>
          <w:b/>
        </w:rPr>
        <w:t>hospital manager</w:t>
      </w:r>
      <w:r>
        <w:t xml:space="preserve">, I want to be able to </w:t>
      </w:r>
      <w:r w:rsidRPr="00813447">
        <w:rPr>
          <w:b/>
        </w:rPr>
        <w:t xml:space="preserve">compare the benchmarking data with other hospitals, </w:t>
      </w:r>
      <w:r w:rsidRPr="00D5360F">
        <w:t xml:space="preserve">so that </w:t>
      </w:r>
      <w:r>
        <w:rPr>
          <w:b/>
        </w:rPr>
        <w:t>the hospital performance</w:t>
      </w:r>
      <w:r w:rsidRPr="00813447">
        <w:rPr>
          <w:b/>
        </w:rPr>
        <w:t xml:space="preserve"> can be compared internationally.</w:t>
      </w:r>
      <w:r>
        <w:t xml:space="preserve"> </w:t>
      </w:r>
    </w:p>
    <w:p w14:paraId="7C06AB67" w14:textId="77777777" w:rsidR="003B2B67" w:rsidRDefault="003B2B67" w:rsidP="003B2B67">
      <w:pPr>
        <w:pStyle w:val="CE-StandardText"/>
      </w:pPr>
    </w:p>
    <w:p w14:paraId="26EA98F6" w14:textId="77777777" w:rsidR="003B2B67" w:rsidRPr="00813447" w:rsidRDefault="003B2B67" w:rsidP="00B83B7C">
      <w:pPr>
        <w:pStyle w:val="CE-StandardText"/>
        <w:numPr>
          <w:ilvl w:val="0"/>
          <w:numId w:val="32"/>
        </w:numPr>
        <w:rPr>
          <w:b/>
        </w:rPr>
      </w:pPr>
      <w:r>
        <w:t xml:space="preserve">As a clinician, I </w:t>
      </w:r>
      <w:r w:rsidRPr="00813447">
        <w:rPr>
          <w:b/>
        </w:rPr>
        <w:t>want to see</w:t>
      </w:r>
      <w:r>
        <w:rPr>
          <w:b/>
        </w:rPr>
        <w:t xml:space="preserve"> </w:t>
      </w:r>
      <w:r w:rsidRPr="00813447">
        <w:rPr>
          <w:b/>
        </w:rPr>
        <w:t xml:space="preserve">practical examples in the know-how </w:t>
      </w:r>
      <w:proofErr w:type="spellStart"/>
      <w:r w:rsidRPr="00813447">
        <w:rPr>
          <w:b/>
        </w:rPr>
        <w:t>center</w:t>
      </w:r>
      <w:proofErr w:type="spellEnd"/>
      <w:r>
        <w:rPr>
          <w:b/>
        </w:rPr>
        <w:t xml:space="preserve"> of patient </w:t>
      </w:r>
      <w:proofErr w:type="spellStart"/>
      <w:r>
        <w:rPr>
          <w:b/>
        </w:rPr>
        <w:t>centered</w:t>
      </w:r>
      <w:proofErr w:type="spellEnd"/>
      <w:r>
        <w:rPr>
          <w:b/>
        </w:rPr>
        <w:t xml:space="preserve"> activities that demonstrate benefit to patients</w:t>
      </w:r>
      <w:r>
        <w:t xml:space="preserve">, so that </w:t>
      </w:r>
      <w:r w:rsidRPr="00924917">
        <w:rPr>
          <w:b/>
        </w:rPr>
        <w:t>others</w:t>
      </w:r>
      <w:r>
        <w:rPr>
          <w:b/>
        </w:rPr>
        <w:t xml:space="preserve"> can learn from them</w:t>
      </w:r>
      <w:r w:rsidRPr="00924917">
        <w:rPr>
          <w:b/>
        </w:rPr>
        <w:t xml:space="preserve"> and patient</w:t>
      </w:r>
      <w:r>
        <w:rPr>
          <w:b/>
        </w:rPr>
        <w:t xml:space="preserve"> </w:t>
      </w:r>
      <w:proofErr w:type="spellStart"/>
      <w:r>
        <w:rPr>
          <w:b/>
        </w:rPr>
        <w:t>centered</w:t>
      </w:r>
      <w:proofErr w:type="spellEnd"/>
      <w:r>
        <w:rPr>
          <w:b/>
        </w:rPr>
        <w:t xml:space="preserve"> care can be improved at the hospital. </w:t>
      </w:r>
      <w:r w:rsidRPr="00813447">
        <w:rPr>
          <w:b/>
        </w:rPr>
        <w:t xml:space="preserve"> </w:t>
      </w:r>
    </w:p>
    <w:p w14:paraId="10FAE9AA" w14:textId="77777777" w:rsidR="003B2B67" w:rsidRDefault="003B2B67" w:rsidP="003B2B67">
      <w:pPr>
        <w:pStyle w:val="CE-StandardText"/>
      </w:pPr>
    </w:p>
    <w:p w14:paraId="04E2DF80" w14:textId="77777777" w:rsidR="003B2B67" w:rsidRPr="00813447" w:rsidRDefault="003B2B67" w:rsidP="00B83B7C">
      <w:pPr>
        <w:pStyle w:val="CE-StandardText"/>
        <w:numPr>
          <w:ilvl w:val="0"/>
          <w:numId w:val="32"/>
        </w:numPr>
        <w:rPr>
          <w:b/>
        </w:rPr>
      </w:pPr>
      <w:r>
        <w:t xml:space="preserve">As a patient representative, I </w:t>
      </w:r>
      <w:r w:rsidRPr="00813447">
        <w:rPr>
          <w:b/>
        </w:rPr>
        <w:t xml:space="preserve">want the know-how </w:t>
      </w:r>
      <w:proofErr w:type="spellStart"/>
      <w:r w:rsidRPr="00813447">
        <w:rPr>
          <w:b/>
        </w:rPr>
        <w:t>centers</w:t>
      </w:r>
      <w:proofErr w:type="spellEnd"/>
      <w:r w:rsidRPr="00813447">
        <w:rPr>
          <w:b/>
        </w:rPr>
        <w:t xml:space="preserve"> to give examples on good collaborations and practices of other patient organization</w:t>
      </w:r>
      <w:r>
        <w:rPr>
          <w:b/>
        </w:rPr>
        <w:t>s internationally</w:t>
      </w:r>
      <w:r>
        <w:t xml:space="preserve">, so that it can help </w:t>
      </w:r>
      <w:r w:rsidRPr="00813447">
        <w:rPr>
          <w:b/>
        </w:rPr>
        <w:t xml:space="preserve">patient organizations to improve their practices </w:t>
      </w:r>
      <w:r>
        <w:rPr>
          <w:b/>
        </w:rPr>
        <w:t xml:space="preserve">and further benefit patients. </w:t>
      </w:r>
      <w:r w:rsidRPr="00813447">
        <w:rPr>
          <w:b/>
        </w:rPr>
        <w:t xml:space="preserve">  </w:t>
      </w:r>
    </w:p>
    <w:p w14:paraId="0EA4E295" w14:textId="77777777" w:rsidR="003B2B67" w:rsidRPr="00813447" w:rsidRDefault="003B2B67" w:rsidP="003B2B67">
      <w:pPr>
        <w:pStyle w:val="CE-StandardText"/>
        <w:rPr>
          <w:b/>
        </w:rPr>
      </w:pPr>
    </w:p>
    <w:p w14:paraId="669520A1" w14:textId="77777777" w:rsidR="003B2B67" w:rsidRPr="004A0C5A" w:rsidRDefault="003B2B67" w:rsidP="003B2B67">
      <w:pPr>
        <w:pStyle w:val="CE-StandardText"/>
      </w:pPr>
    </w:p>
    <w:p w14:paraId="33B767C3" w14:textId="594081D6" w:rsidR="00A014F1" w:rsidRDefault="00A014F1">
      <w:pPr>
        <w:spacing w:before="0" w:line="240" w:lineRule="auto"/>
        <w:ind w:left="0" w:right="0"/>
        <w:jc w:val="left"/>
        <w:rPr>
          <w:lang w:val="en-GB"/>
        </w:rPr>
      </w:pPr>
      <w:r>
        <w:rPr>
          <w:lang w:val="en-GB"/>
        </w:rPr>
        <w:br w:type="page"/>
      </w:r>
    </w:p>
    <w:p w14:paraId="7702FEC1" w14:textId="49F36293" w:rsidR="00A014F1" w:rsidRDefault="00A014F1" w:rsidP="00A014F1">
      <w:pPr>
        <w:pStyle w:val="CE-Headline1"/>
      </w:pPr>
      <w:bookmarkStart w:id="4" w:name="_Toc46324914"/>
      <w:r>
        <w:lastRenderedPageBreak/>
        <w:t>User stories from CRO, Aviano</w:t>
      </w:r>
      <w:bookmarkEnd w:id="4"/>
    </w:p>
    <w:p w14:paraId="6CF8E6BA" w14:textId="77777777" w:rsidR="00A014F1" w:rsidRPr="00690EBC" w:rsidRDefault="00A014F1" w:rsidP="00B83B7C">
      <w:pPr>
        <w:pStyle w:val="CE-StandardText"/>
        <w:numPr>
          <w:ilvl w:val="0"/>
          <w:numId w:val="33"/>
        </w:numPr>
        <w:rPr>
          <w:b/>
        </w:rPr>
      </w:pPr>
      <w:r w:rsidRPr="00CE7F1C">
        <w:t xml:space="preserve">As a </w:t>
      </w:r>
      <w:r>
        <w:rPr>
          <w:b/>
          <w:lang w:val="en-US"/>
        </w:rPr>
        <w:t>Quality Manager</w:t>
      </w:r>
      <w:r w:rsidRPr="00CE7F1C">
        <w:t>,</w:t>
      </w:r>
      <w:r w:rsidRPr="00CE7F1C">
        <w:rPr>
          <w:b/>
        </w:rPr>
        <w:t xml:space="preserve"> </w:t>
      </w:r>
      <w:r w:rsidRPr="00CE7F1C">
        <w:t xml:space="preserve">I want to </w:t>
      </w:r>
      <w:r>
        <w:rPr>
          <w:b/>
        </w:rPr>
        <w:t xml:space="preserve">have good practices from other centres linked to the weakest points of my own centre </w:t>
      </w:r>
      <w:r w:rsidRPr="00CE7F1C">
        <w:t xml:space="preserve">so that </w:t>
      </w:r>
      <w:r>
        <w:rPr>
          <w:b/>
        </w:rPr>
        <w:t>I can quickly implement these good practices in my own centre as well</w:t>
      </w:r>
      <w:r w:rsidRPr="00CE7F1C">
        <w:t>.</w:t>
      </w:r>
      <w:r>
        <w:t xml:space="preserve"> At the same time, I want </w:t>
      </w:r>
      <w:r>
        <w:rPr>
          <w:b/>
        </w:rPr>
        <w:t>to be alerted automatically (by email) from the know-</w:t>
      </w:r>
      <w:proofErr w:type="spellStart"/>
      <w:r>
        <w:rPr>
          <w:b/>
        </w:rPr>
        <w:t>center</w:t>
      </w:r>
      <w:proofErr w:type="spellEnd"/>
      <w:r>
        <w:rPr>
          <w:b/>
        </w:rPr>
        <w:t xml:space="preserve"> when there are new good practices or other changes in the system </w:t>
      </w:r>
      <w:r>
        <w:t xml:space="preserve">so that </w:t>
      </w:r>
      <w:r>
        <w:rPr>
          <w:b/>
        </w:rPr>
        <w:t xml:space="preserve">I am always up-to-date. </w:t>
      </w:r>
    </w:p>
    <w:p w14:paraId="22563D94" w14:textId="77777777" w:rsidR="00A45DF0" w:rsidRDefault="00A45DF0" w:rsidP="00A014F1">
      <w:pPr>
        <w:pStyle w:val="CE-StandardText"/>
      </w:pPr>
    </w:p>
    <w:p w14:paraId="33D16975" w14:textId="2B81819D" w:rsidR="00A014F1" w:rsidRPr="00F94EE1" w:rsidRDefault="00A014F1" w:rsidP="00B83B7C">
      <w:pPr>
        <w:pStyle w:val="CE-StandardText"/>
        <w:numPr>
          <w:ilvl w:val="0"/>
          <w:numId w:val="33"/>
        </w:numPr>
        <w:rPr>
          <w:b/>
        </w:rPr>
      </w:pPr>
      <w:r>
        <w:t xml:space="preserve">As an </w:t>
      </w:r>
      <w:r>
        <w:rPr>
          <w:b/>
        </w:rPr>
        <w:t>Oncologist</w:t>
      </w:r>
      <w:r w:rsidRPr="00CE7F1C">
        <w:t>,</w:t>
      </w:r>
      <w:r w:rsidRPr="00CE7F1C">
        <w:rPr>
          <w:b/>
        </w:rPr>
        <w:t xml:space="preserve"> </w:t>
      </w:r>
      <w:r w:rsidRPr="00CE7F1C">
        <w:t xml:space="preserve">I want to </w:t>
      </w:r>
      <w:r>
        <w:rPr>
          <w:b/>
        </w:rPr>
        <w:t>find materials on multicultural habits</w:t>
      </w:r>
      <w:r w:rsidRPr="00CE7F1C">
        <w:t>,</w:t>
      </w:r>
      <w:r w:rsidRPr="00CE7F1C">
        <w:rPr>
          <w:b/>
        </w:rPr>
        <w:t xml:space="preserve"> </w:t>
      </w:r>
      <w:r>
        <w:t xml:space="preserve">so that </w:t>
      </w:r>
      <w:r w:rsidRPr="00DE541E">
        <w:rPr>
          <w:b/>
        </w:rPr>
        <w:t>my skills to interact with patients from abroad (Arabs, Chinese) improve</w:t>
      </w:r>
      <w:r>
        <w:rPr>
          <w:b/>
        </w:rPr>
        <w:t xml:space="preserve">. </w:t>
      </w:r>
      <w:r w:rsidRPr="006A6BE5">
        <w:t>At the same time, I want that</w:t>
      </w:r>
      <w:r>
        <w:rPr>
          <w:b/>
        </w:rPr>
        <w:t xml:space="preserve"> when I looked at the benchmarking results of my Institute there is also a written explanation resuming the results and there is a general description concerning the financial and political situation concerning health economics of my region/nation; </w:t>
      </w:r>
      <w:r w:rsidRPr="006A6BE5">
        <w:t>so that</w:t>
      </w:r>
      <w:r>
        <w:rPr>
          <w:b/>
        </w:rPr>
        <w:t xml:space="preserve"> I can fully understand the performance of my centre in the present health economic situation.</w:t>
      </w:r>
    </w:p>
    <w:p w14:paraId="03C77DC2" w14:textId="77777777" w:rsidR="00A014F1" w:rsidRDefault="00A014F1" w:rsidP="00A014F1">
      <w:pPr>
        <w:pStyle w:val="CE-StandardText"/>
        <w:rPr>
          <w:b/>
        </w:rPr>
      </w:pPr>
    </w:p>
    <w:p w14:paraId="522F865D" w14:textId="77777777" w:rsidR="00A014F1" w:rsidRPr="008B5D10" w:rsidRDefault="00A014F1" w:rsidP="00B83B7C">
      <w:pPr>
        <w:pStyle w:val="CE-StandardText"/>
        <w:numPr>
          <w:ilvl w:val="0"/>
          <w:numId w:val="33"/>
        </w:numPr>
        <w:rPr>
          <w:b/>
        </w:rPr>
      </w:pPr>
      <w:r w:rsidRPr="00CE7F1C">
        <w:t xml:space="preserve">As a </w:t>
      </w:r>
      <w:r>
        <w:rPr>
          <w:b/>
          <w:lang w:val="en-US"/>
        </w:rPr>
        <w:t>Patient Education expert</w:t>
      </w:r>
      <w:r w:rsidRPr="00CE7F1C">
        <w:t>,</w:t>
      </w:r>
      <w:r w:rsidRPr="00CE7F1C">
        <w:rPr>
          <w:b/>
        </w:rPr>
        <w:t xml:space="preserve"> </w:t>
      </w:r>
      <w:r w:rsidRPr="00CE7F1C">
        <w:t xml:space="preserve">I want to </w:t>
      </w:r>
      <w:r>
        <w:rPr>
          <w:b/>
        </w:rPr>
        <w:t>find detailed materials (e.g. procedures) describing experiences in other centres</w:t>
      </w:r>
      <w:r w:rsidRPr="00CE7F1C">
        <w:t>,</w:t>
      </w:r>
      <w:r w:rsidRPr="00CE7F1C">
        <w:rPr>
          <w:b/>
        </w:rPr>
        <w:t xml:space="preserve"> </w:t>
      </w:r>
      <w:r w:rsidRPr="00CE7F1C">
        <w:t xml:space="preserve">so that </w:t>
      </w:r>
      <w:r>
        <w:rPr>
          <w:b/>
        </w:rPr>
        <w:t>these documents can help me to improve my service</w:t>
      </w:r>
      <w:r w:rsidRPr="00CE7F1C">
        <w:t>.</w:t>
      </w:r>
      <w:r>
        <w:t xml:space="preserve"> At the same time, I want that </w:t>
      </w:r>
      <w:r>
        <w:rPr>
          <w:b/>
        </w:rPr>
        <w:t xml:space="preserve">each axis in the </w:t>
      </w:r>
      <w:proofErr w:type="spellStart"/>
      <w:r>
        <w:rPr>
          <w:b/>
        </w:rPr>
        <w:t>benchamarking</w:t>
      </w:r>
      <w:proofErr w:type="spellEnd"/>
      <w:r>
        <w:rPr>
          <w:b/>
        </w:rPr>
        <w:t xml:space="preserve"> tool has a concise and comprehensive definition, </w:t>
      </w:r>
      <w:r>
        <w:t xml:space="preserve">so that </w:t>
      </w:r>
      <w:r>
        <w:rPr>
          <w:b/>
        </w:rPr>
        <w:t>I can easily understand the topic.</w:t>
      </w:r>
    </w:p>
    <w:p w14:paraId="04428650" w14:textId="77777777" w:rsidR="00A014F1" w:rsidRDefault="00A014F1" w:rsidP="00A014F1">
      <w:pPr>
        <w:pStyle w:val="CE-StandardText"/>
        <w:rPr>
          <w:b/>
        </w:rPr>
      </w:pPr>
    </w:p>
    <w:p w14:paraId="783BF977" w14:textId="77777777" w:rsidR="00A014F1" w:rsidRPr="009D5C5C" w:rsidRDefault="00A014F1" w:rsidP="00B83B7C">
      <w:pPr>
        <w:pStyle w:val="CE-StandardText"/>
        <w:numPr>
          <w:ilvl w:val="0"/>
          <w:numId w:val="33"/>
        </w:numPr>
        <w:rPr>
          <w:b/>
        </w:rPr>
      </w:pPr>
      <w:r w:rsidRPr="00CE7F1C">
        <w:t xml:space="preserve">As a </w:t>
      </w:r>
      <w:r>
        <w:rPr>
          <w:b/>
          <w:lang w:val="en-US"/>
        </w:rPr>
        <w:t>Patient Education expert</w:t>
      </w:r>
      <w:r w:rsidRPr="00CE7F1C">
        <w:t>,</w:t>
      </w:r>
      <w:r w:rsidRPr="00CE7F1C">
        <w:rPr>
          <w:b/>
        </w:rPr>
        <w:t xml:space="preserve"> </w:t>
      </w:r>
      <w:r w:rsidRPr="00CE7F1C">
        <w:t xml:space="preserve">I want to </w:t>
      </w:r>
      <w:r>
        <w:rPr>
          <w:b/>
        </w:rPr>
        <w:t>find a contact in the website, especially for the benchmarking tool</w:t>
      </w:r>
      <w:r w:rsidRPr="00CE7F1C">
        <w:t>,</w:t>
      </w:r>
      <w:r w:rsidRPr="00CE7F1C">
        <w:rPr>
          <w:b/>
        </w:rPr>
        <w:t xml:space="preserve"> </w:t>
      </w:r>
      <w:r w:rsidRPr="00CE7F1C">
        <w:t xml:space="preserve">so that </w:t>
      </w:r>
      <w:r>
        <w:rPr>
          <w:b/>
        </w:rPr>
        <w:t>if I need help to fill the benchmarking tool, I can find an answer</w:t>
      </w:r>
      <w:r w:rsidRPr="00CE7F1C">
        <w:t>.</w:t>
      </w:r>
      <w:r>
        <w:t xml:space="preserve"> At the same time, I want that </w:t>
      </w:r>
      <w:r>
        <w:rPr>
          <w:b/>
        </w:rPr>
        <w:t xml:space="preserve">when my centre shows weaknesses in a particular axis/indicator, we are provided a contact person from a centre, which showed a much better performance in the same area/indicator, </w:t>
      </w:r>
      <w:r>
        <w:t xml:space="preserve">so that </w:t>
      </w:r>
      <w:r>
        <w:rPr>
          <w:b/>
        </w:rPr>
        <w:t xml:space="preserve">I can contact the other centre and learn from their experience. </w:t>
      </w:r>
      <w:r>
        <w:t xml:space="preserve">Last but not least, I want to </w:t>
      </w:r>
      <w:r>
        <w:rPr>
          <w:b/>
        </w:rPr>
        <w:t>have a forum platform where all the participating centres can comment.</w:t>
      </w:r>
    </w:p>
    <w:p w14:paraId="2FDE3CA6" w14:textId="77777777" w:rsidR="00A014F1" w:rsidRDefault="00A014F1" w:rsidP="00A014F1">
      <w:pPr>
        <w:pStyle w:val="CE-StandardText"/>
        <w:rPr>
          <w:b/>
        </w:rPr>
      </w:pPr>
    </w:p>
    <w:p w14:paraId="0C952C81" w14:textId="77777777" w:rsidR="00A014F1" w:rsidRPr="00F03B55" w:rsidRDefault="00A014F1" w:rsidP="00B83B7C">
      <w:pPr>
        <w:pStyle w:val="CE-StandardText"/>
        <w:numPr>
          <w:ilvl w:val="0"/>
          <w:numId w:val="33"/>
        </w:numPr>
        <w:rPr>
          <w:b/>
        </w:rPr>
      </w:pPr>
      <w:r>
        <w:t xml:space="preserve">As a </w:t>
      </w:r>
      <w:r w:rsidRPr="00412F87">
        <w:rPr>
          <w:b/>
        </w:rPr>
        <w:t>Pat</w:t>
      </w:r>
      <w:r>
        <w:rPr>
          <w:b/>
        </w:rPr>
        <w:t>i</w:t>
      </w:r>
      <w:r w:rsidRPr="00412F87">
        <w:rPr>
          <w:b/>
        </w:rPr>
        <w:t>ent, who is part of a patient association,</w:t>
      </w:r>
      <w:r>
        <w:t xml:space="preserve"> I want to find </w:t>
      </w:r>
      <w:r>
        <w:rPr>
          <w:b/>
        </w:rPr>
        <w:t xml:space="preserve">links to other websites containing validated, understandable and in my native language info concerning all cancer types (e.g. NCI, PDQ, etc), </w:t>
      </w:r>
      <w:r>
        <w:t xml:space="preserve">so that </w:t>
      </w:r>
      <w:r>
        <w:rPr>
          <w:b/>
        </w:rPr>
        <w:t xml:space="preserve">I can provide to my fellow patients material to understand better the disease. </w:t>
      </w:r>
      <w:r>
        <w:t xml:space="preserve">At the same time, I want to </w:t>
      </w:r>
      <w:r>
        <w:rPr>
          <w:b/>
        </w:rPr>
        <w:t xml:space="preserve">find a contact to speak to someone in case I want to have more </w:t>
      </w:r>
      <w:proofErr w:type="spellStart"/>
      <w:r>
        <w:rPr>
          <w:b/>
        </w:rPr>
        <w:t>infos</w:t>
      </w:r>
      <w:proofErr w:type="spellEnd"/>
      <w:r>
        <w:rPr>
          <w:b/>
        </w:rPr>
        <w:t xml:space="preserve">. I want to find practical </w:t>
      </w:r>
      <w:proofErr w:type="spellStart"/>
      <w:r>
        <w:rPr>
          <w:b/>
        </w:rPr>
        <w:t>infos</w:t>
      </w:r>
      <w:proofErr w:type="spellEnd"/>
      <w:r>
        <w:rPr>
          <w:b/>
        </w:rPr>
        <w:t xml:space="preserve"> on how to get back to work after the disease. I want to find the list of referral centres for each single tumour. </w:t>
      </w:r>
    </w:p>
    <w:p w14:paraId="1AC1DA7E" w14:textId="614B119E" w:rsidR="006618F7" w:rsidRDefault="006618F7">
      <w:pPr>
        <w:spacing w:before="0" w:line="240" w:lineRule="auto"/>
        <w:ind w:left="0" w:right="0"/>
        <w:jc w:val="left"/>
        <w:rPr>
          <w:lang w:val="en-GB"/>
        </w:rPr>
      </w:pPr>
      <w:r>
        <w:rPr>
          <w:lang w:val="en-GB"/>
        </w:rPr>
        <w:br w:type="page"/>
      </w:r>
    </w:p>
    <w:p w14:paraId="17EFD73B" w14:textId="7036B05F" w:rsidR="00F477A3" w:rsidRDefault="006618F7" w:rsidP="006618F7">
      <w:pPr>
        <w:pStyle w:val="CE-Headline1"/>
      </w:pPr>
      <w:bookmarkStart w:id="5" w:name="_Toc46324915"/>
      <w:r>
        <w:lastRenderedPageBreak/>
        <w:t>User stories from IOV, Padova</w:t>
      </w:r>
      <w:bookmarkEnd w:id="5"/>
    </w:p>
    <w:p w14:paraId="7D191269" w14:textId="77777777" w:rsidR="006618F7" w:rsidRDefault="006618F7" w:rsidP="006618F7">
      <w:pPr>
        <w:ind w:left="0"/>
      </w:pPr>
    </w:p>
    <w:p w14:paraId="4CEC8C04" w14:textId="48812078" w:rsidR="006618F7" w:rsidRDefault="006618F7" w:rsidP="00B83B7C">
      <w:pPr>
        <w:pStyle w:val="Odstavecseseznamem"/>
        <w:numPr>
          <w:ilvl w:val="0"/>
          <w:numId w:val="34"/>
        </w:numPr>
        <w:spacing w:before="0" w:after="120"/>
        <w:ind w:right="0"/>
        <w:rPr>
          <w:rFonts w:ascii="Trebuchet MS" w:hAnsi="Trebuchet MS" w:cs="Arial"/>
          <w:iCs/>
          <w:color w:val="222222"/>
          <w:shd w:val="clear" w:color="auto" w:fill="FFFFFF"/>
          <w:lang w:val="en-US"/>
        </w:rPr>
      </w:pPr>
      <w:r w:rsidRPr="005E234E">
        <w:rPr>
          <w:rFonts w:ascii="Trebuchet MS" w:hAnsi="Trebuchet MS" w:cs="Arial"/>
          <w:iCs/>
          <w:color w:val="222222"/>
          <w:shd w:val="clear" w:color="auto" w:fill="FFFFFF"/>
          <w:lang w:val="en-US"/>
        </w:rPr>
        <w:t xml:space="preserve">As a </w:t>
      </w:r>
      <w:r w:rsidRPr="0022213F">
        <w:rPr>
          <w:rFonts w:ascii="Trebuchet MS" w:hAnsi="Trebuchet MS" w:cs="Arial"/>
          <w:b/>
          <w:bCs/>
          <w:iCs/>
          <w:color w:val="222222"/>
          <w:shd w:val="clear" w:color="auto" w:fill="FFFFFF"/>
          <w:lang w:val="en-US"/>
        </w:rPr>
        <w:t>physician</w:t>
      </w:r>
      <w:r w:rsidRPr="005E234E">
        <w:rPr>
          <w:rFonts w:ascii="Trebuchet MS" w:hAnsi="Trebuchet MS" w:cs="Arial"/>
          <w:iCs/>
          <w:color w:val="222222"/>
          <w:shd w:val="clear" w:color="auto" w:fill="FFFFFF"/>
          <w:lang w:val="en-US"/>
        </w:rPr>
        <w:t xml:space="preserve">, I am interested in </w:t>
      </w:r>
      <w:r w:rsidRPr="0011604B">
        <w:rPr>
          <w:rFonts w:ascii="Trebuchet MS" w:hAnsi="Trebuchet MS" w:cs="Arial"/>
          <w:b/>
          <w:bCs/>
          <w:iCs/>
          <w:color w:val="222222"/>
          <w:shd w:val="clear" w:color="auto" w:fill="FFFFFF"/>
          <w:lang w:val="en-US"/>
        </w:rPr>
        <w:t>comparing the results</w:t>
      </w:r>
      <w:r w:rsidRPr="005E234E">
        <w:rPr>
          <w:rFonts w:ascii="Trebuchet MS" w:hAnsi="Trebuchet MS" w:cs="Arial"/>
          <w:iCs/>
          <w:color w:val="222222"/>
          <w:shd w:val="clear" w:color="auto" w:fill="FFFFFF"/>
          <w:lang w:val="en-US"/>
        </w:rPr>
        <w:t xml:space="preserve"> from my hospital with those reported in the other institution with the aim of </w:t>
      </w:r>
      <w:r w:rsidRPr="0011604B">
        <w:rPr>
          <w:rFonts w:ascii="Trebuchet MS" w:hAnsi="Trebuchet MS" w:cs="Arial"/>
          <w:b/>
          <w:bCs/>
          <w:iCs/>
          <w:color w:val="222222"/>
          <w:shd w:val="clear" w:color="auto" w:fill="FFFFFF"/>
          <w:lang w:val="en-US"/>
        </w:rPr>
        <w:t>identifying weaknesses and strengths</w:t>
      </w:r>
      <w:r w:rsidRPr="005E234E">
        <w:rPr>
          <w:rFonts w:ascii="Trebuchet MS" w:hAnsi="Trebuchet MS" w:cs="Arial"/>
          <w:iCs/>
          <w:color w:val="222222"/>
          <w:shd w:val="clear" w:color="auto" w:fill="FFFFFF"/>
          <w:lang w:val="en-US"/>
        </w:rPr>
        <w:t xml:space="preserve"> of my institution and consequently </w:t>
      </w:r>
      <w:r w:rsidRPr="0011604B">
        <w:rPr>
          <w:rFonts w:ascii="Trebuchet MS" w:hAnsi="Trebuchet MS" w:cs="Arial"/>
          <w:b/>
          <w:bCs/>
          <w:iCs/>
          <w:color w:val="222222"/>
          <w:shd w:val="clear" w:color="auto" w:fill="FFFFFF"/>
          <w:lang w:val="en-US"/>
        </w:rPr>
        <w:t>act to improve the quality</w:t>
      </w:r>
      <w:r w:rsidRPr="005E234E">
        <w:rPr>
          <w:rFonts w:ascii="Trebuchet MS" w:hAnsi="Trebuchet MS" w:cs="Arial"/>
          <w:iCs/>
          <w:color w:val="222222"/>
          <w:shd w:val="clear" w:color="auto" w:fill="FFFFFF"/>
          <w:lang w:val="en-US"/>
        </w:rPr>
        <w:t xml:space="preserve"> of the health care provided to patients</w:t>
      </w:r>
    </w:p>
    <w:p w14:paraId="081C6476" w14:textId="77777777" w:rsidR="005E234E" w:rsidRPr="005E234E" w:rsidRDefault="005E234E" w:rsidP="00795AFE">
      <w:pPr>
        <w:pStyle w:val="Odstavecseseznamem"/>
        <w:spacing w:before="0" w:after="120"/>
        <w:ind w:right="0"/>
        <w:rPr>
          <w:rFonts w:ascii="Trebuchet MS" w:hAnsi="Trebuchet MS" w:cs="Arial"/>
          <w:iCs/>
          <w:color w:val="222222"/>
          <w:shd w:val="clear" w:color="auto" w:fill="FFFFFF"/>
          <w:lang w:val="en-US"/>
        </w:rPr>
      </w:pPr>
    </w:p>
    <w:p w14:paraId="29C44734" w14:textId="2646ABE3" w:rsidR="006618F7" w:rsidRDefault="006618F7" w:rsidP="00B83B7C">
      <w:pPr>
        <w:pStyle w:val="Odstavecseseznamem"/>
        <w:numPr>
          <w:ilvl w:val="0"/>
          <w:numId w:val="34"/>
        </w:numPr>
        <w:spacing w:before="0" w:after="120"/>
        <w:ind w:right="0"/>
        <w:rPr>
          <w:rFonts w:ascii="Trebuchet MS" w:hAnsi="Trebuchet MS" w:cs="Arial"/>
          <w:iCs/>
          <w:color w:val="222222"/>
          <w:shd w:val="clear" w:color="auto" w:fill="FFFFFF"/>
          <w:lang w:val="en-US"/>
        </w:rPr>
      </w:pPr>
      <w:r w:rsidRPr="005E234E">
        <w:rPr>
          <w:rFonts w:ascii="Trebuchet MS" w:hAnsi="Trebuchet MS" w:cs="Arial"/>
          <w:iCs/>
          <w:color w:val="222222"/>
          <w:shd w:val="clear" w:color="auto" w:fill="FFFFFF"/>
          <w:lang w:val="en-US"/>
        </w:rPr>
        <w:t xml:space="preserve">As a </w:t>
      </w:r>
      <w:r w:rsidRPr="0022213F">
        <w:rPr>
          <w:rFonts w:ascii="Trebuchet MS" w:hAnsi="Trebuchet MS" w:cs="Arial"/>
          <w:b/>
          <w:bCs/>
          <w:iCs/>
          <w:color w:val="222222"/>
          <w:shd w:val="clear" w:color="auto" w:fill="FFFFFF"/>
          <w:lang w:val="en-US"/>
        </w:rPr>
        <w:t>psychologist</w:t>
      </w:r>
      <w:r w:rsidRPr="005E234E">
        <w:rPr>
          <w:rFonts w:ascii="Trebuchet MS" w:hAnsi="Trebuchet MS" w:cs="Arial"/>
          <w:iCs/>
          <w:color w:val="222222"/>
          <w:shd w:val="clear" w:color="auto" w:fill="FFFFFF"/>
          <w:lang w:val="en-US"/>
        </w:rPr>
        <w:t xml:space="preserve"> involved in patient education programs I wish to </w:t>
      </w:r>
      <w:r w:rsidRPr="0011604B">
        <w:rPr>
          <w:rFonts w:ascii="Trebuchet MS" w:hAnsi="Trebuchet MS" w:cs="Arial"/>
          <w:b/>
          <w:bCs/>
          <w:iCs/>
          <w:color w:val="222222"/>
          <w:shd w:val="clear" w:color="auto" w:fill="FFFFFF"/>
          <w:lang w:val="en-US"/>
        </w:rPr>
        <w:t>compare the expectations of patients and family members of my center with those of patients in the other care cent</w:t>
      </w:r>
      <w:r w:rsidRPr="005E234E">
        <w:rPr>
          <w:rFonts w:ascii="Trebuchet MS" w:hAnsi="Trebuchet MS" w:cs="Arial"/>
          <w:iCs/>
          <w:color w:val="222222"/>
          <w:shd w:val="clear" w:color="auto" w:fill="FFFFFF"/>
          <w:lang w:val="en-US"/>
        </w:rPr>
        <w:t>ers who participate in  the project and evaluate common changes to the present care programs in order to provide patients with new inputs to increase their active participation in care</w:t>
      </w:r>
    </w:p>
    <w:p w14:paraId="003CEB53" w14:textId="77777777" w:rsidR="00795AFE" w:rsidRPr="005E234E" w:rsidRDefault="00795AFE" w:rsidP="00795AFE">
      <w:pPr>
        <w:pStyle w:val="Odstavecseseznamem"/>
        <w:spacing w:before="0" w:after="120"/>
        <w:ind w:right="0"/>
        <w:rPr>
          <w:rFonts w:ascii="Trebuchet MS" w:hAnsi="Trebuchet MS" w:cs="Arial"/>
          <w:iCs/>
          <w:color w:val="222222"/>
          <w:shd w:val="clear" w:color="auto" w:fill="FFFFFF"/>
          <w:lang w:val="en-US"/>
        </w:rPr>
      </w:pPr>
    </w:p>
    <w:p w14:paraId="69EC4FE2" w14:textId="3F32DE16" w:rsidR="006618F7" w:rsidRPr="0022213F" w:rsidRDefault="006618F7" w:rsidP="00B83B7C">
      <w:pPr>
        <w:pStyle w:val="Odstavecseseznamem"/>
        <w:numPr>
          <w:ilvl w:val="0"/>
          <w:numId w:val="3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ind w:right="0"/>
        <w:rPr>
          <w:rFonts w:ascii="Trebuchet MS" w:hAnsi="Trebuchet MS" w:cs="Courier New"/>
          <w:iCs/>
          <w:color w:val="222222"/>
          <w:lang w:val="en-US" w:eastAsia="it-IT"/>
        </w:rPr>
      </w:pPr>
      <w:r w:rsidRPr="005E234E">
        <w:rPr>
          <w:rFonts w:ascii="Trebuchet MS" w:hAnsi="Trebuchet MS" w:cs="Arial"/>
          <w:iCs/>
          <w:color w:val="222222"/>
          <w:lang w:val="en-US" w:eastAsia="it-IT"/>
        </w:rPr>
        <w:t xml:space="preserve">As a </w:t>
      </w:r>
      <w:r w:rsidRPr="00113C66">
        <w:rPr>
          <w:rFonts w:ascii="Trebuchet MS" w:hAnsi="Trebuchet MS" w:cs="Arial"/>
          <w:b/>
          <w:bCs/>
          <w:iCs/>
          <w:color w:val="222222"/>
          <w:lang w:val="en-US" w:eastAsia="it-IT"/>
        </w:rPr>
        <w:t>psycho oncologist</w:t>
      </w:r>
      <w:r w:rsidRPr="005E234E">
        <w:rPr>
          <w:rFonts w:ascii="Trebuchet MS" w:hAnsi="Trebuchet MS" w:cs="Arial"/>
          <w:iCs/>
          <w:color w:val="222222"/>
          <w:lang w:val="en-US" w:eastAsia="it-IT"/>
        </w:rPr>
        <w:t xml:space="preserve"> I wish to identify the degree of the </w:t>
      </w:r>
      <w:r w:rsidRPr="0011604B">
        <w:rPr>
          <w:rFonts w:ascii="Trebuchet MS" w:hAnsi="Trebuchet MS" w:cs="Arial"/>
          <w:b/>
          <w:bCs/>
          <w:iCs/>
          <w:color w:val="222222"/>
          <w:lang w:val="en-US" w:eastAsia="it-IT"/>
        </w:rPr>
        <w:t>importance of the patients' needs through the PCCM indicators</w:t>
      </w:r>
      <w:r w:rsidRPr="005E234E">
        <w:rPr>
          <w:rFonts w:ascii="Trebuchet MS" w:hAnsi="Trebuchet MS" w:cs="Arial"/>
          <w:iCs/>
          <w:color w:val="222222"/>
          <w:lang w:val="en-US" w:eastAsia="it-IT"/>
        </w:rPr>
        <w:t xml:space="preserve"> so that will allow the health team to improve its relationship with patients</w:t>
      </w:r>
    </w:p>
    <w:p w14:paraId="252D72BE" w14:textId="77777777" w:rsidR="0022213F" w:rsidRPr="0022213F" w:rsidRDefault="0022213F" w:rsidP="0022213F">
      <w:pPr>
        <w:pStyle w:val="Odstavecseseznamem"/>
        <w:rPr>
          <w:rFonts w:ascii="Trebuchet MS" w:hAnsi="Trebuchet MS" w:cs="Courier New"/>
          <w:iCs/>
          <w:color w:val="222222"/>
          <w:lang w:val="en-US" w:eastAsia="it-IT"/>
        </w:rPr>
      </w:pPr>
    </w:p>
    <w:p w14:paraId="29C18192" w14:textId="095F7652" w:rsidR="006618F7" w:rsidRDefault="006618F7" w:rsidP="00B83B7C">
      <w:pPr>
        <w:pStyle w:val="Odstavecseseznamem"/>
        <w:numPr>
          <w:ilvl w:val="0"/>
          <w:numId w:val="34"/>
        </w:numPr>
        <w:spacing w:before="0" w:after="120"/>
        <w:ind w:right="0"/>
        <w:rPr>
          <w:rFonts w:ascii="Trebuchet MS" w:hAnsi="Trebuchet MS"/>
          <w:iCs/>
          <w:color w:val="222222"/>
          <w:shd w:val="clear" w:color="auto" w:fill="FFFFFF"/>
          <w:lang w:val="en-US"/>
        </w:rPr>
      </w:pPr>
      <w:r w:rsidRPr="005E234E">
        <w:rPr>
          <w:rFonts w:ascii="Trebuchet MS" w:hAnsi="Trebuchet MS" w:cs="Arial"/>
          <w:iCs/>
          <w:color w:val="222222"/>
          <w:shd w:val="clear" w:color="auto" w:fill="FFFFFF"/>
          <w:lang w:val="en-US"/>
        </w:rPr>
        <w:t xml:space="preserve">As </w:t>
      </w:r>
      <w:r w:rsidRPr="00113C66">
        <w:rPr>
          <w:rFonts w:ascii="Trebuchet MS" w:hAnsi="Trebuchet MS" w:cs="Arial"/>
          <w:b/>
          <w:bCs/>
          <w:iCs/>
          <w:color w:val="222222"/>
          <w:shd w:val="clear" w:color="auto" w:fill="FFFFFF"/>
          <w:lang w:val="en-US"/>
        </w:rPr>
        <w:t>volunteers associations coordinator</w:t>
      </w:r>
      <w:r w:rsidRPr="005E234E">
        <w:rPr>
          <w:rFonts w:ascii="Trebuchet MS" w:hAnsi="Trebuchet MS" w:cs="Arial"/>
          <w:iCs/>
          <w:color w:val="222222"/>
          <w:shd w:val="clear" w:color="auto" w:fill="FFFFFF"/>
          <w:lang w:val="en-US"/>
        </w:rPr>
        <w:t xml:space="preserve"> (for IOV), I wish to </w:t>
      </w:r>
      <w:r w:rsidRPr="0011604B">
        <w:rPr>
          <w:rFonts w:ascii="Trebuchet MS" w:hAnsi="Trebuchet MS" w:cs="Arial"/>
          <w:b/>
          <w:bCs/>
          <w:iCs/>
          <w:color w:val="222222"/>
          <w:shd w:val="clear" w:color="auto" w:fill="FFFFFF"/>
          <w:lang w:val="en-US"/>
        </w:rPr>
        <w:t>compare performances and indicators</w:t>
      </w:r>
      <w:r w:rsidRPr="005E234E">
        <w:rPr>
          <w:rFonts w:ascii="Trebuchet MS" w:hAnsi="Trebuchet MS" w:cs="Arial"/>
          <w:iCs/>
          <w:color w:val="222222"/>
          <w:shd w:val="clear" w:color="auto" w:fill="FFFFFF"/>
          <w:lang w:val="en-US"/>
        </w:rPr>
        <w:t xml:space="preserve"> </w:t>
      </w:r>
      <w:r w:rsidRPr="005E234E">
        <w:rPr>
          <w:rFonts w:ascii="Trebuchet MS" w:hAnsi="Trebuchet MS"/>
          <w:iCs/>
          <w:color w:val="222222"/>
          <w:shd w:val="clear" w:color="auto" w:fill="FFFFFF"/>
          <w:lang w:val="en-US"/>
        </w:rPr>
        <w:t>from my institution with those of other institution with the aim of identifying the difference from standard or best practices</w:t>
      </w:r>
    </w:p>
    <w:p w14:paraId="06692CCC" w14:textId="77777777" w:rsidR="0022213F" w:rsidRPr="0022213F" w:rsidRDefault="0022213F" w:rsidP="0022213F">
      <w:pPr>
        <w:pStyle w:val="Odstavecseseznamem"/>
        <w:rPr>
          <w:rFonts w:ascii="Trebuchet MS" w:hAnsi="Trebuchet MS"/>
          <w:iCs/>
          <w:color w:val="222222"/>
          <w:shd w:val="clear" w:color="auto" w:fill="FFFFFF"/>
          <w:lang w:val="en-US"/>
        </w:rPr>
      </w:pPr>
    </w:p>
    <w:p w14:paraId="7F948A2A" w14:textId="125B1080" w:rsidR="006618F7" w:rsidRPr="0022213F" w:rsidRDefault="006618F7" w:rsidP="00B83B7C">
      <w:pPr>
        <w:pStyle w:val="Normlnweb"/>
        <w:numPr>
          <w:ilvl w:val="0"/>
          <w:numId w:val="34"/>
        </w:numPr>
        <w:spacing w:before="0" w:beforeAutospacing="0" w:after="120" w:afterAutospacing="0" w:line="276" w:lineRule="auto"/>
        <w:ind w:right="0"/>
        <w:rPr>
          <w:rFonts w:ascii="Trebuchet MS" w:hAnsi="Trebuchet MS"/>
          <w:iCs/>
          <w:sz w:val="20"/>
          <w:szCs w:val="20"/>
          <w:lang w:val="en-US"/>
        </w:rPr>
      </w:pPr>
      <w:bookmarkStart w:id="6" w:name="tw-target-text"/>
      <w:bookmarkEnd w:id="6"/>
      <w:r w:rsidRPr="005E234E">
        <w:rPr>
          <w:rFonts w:ascii="Trebuchet MS" w:hAnsi="Trebuchet MS"/>
          <w:iCs/>
          <w:sz w:val="20"/>
          <w:szCs w:val="20"/>
          <w:lang w:val="en-GB"/>
        </w:rPr>
        <w:t xml:space="preserve">I has been working as </w:t>
      </w:r>
      <w:r w:rsidRPr="00113C66">
        <w:rPr>
          <w:rFonts w:ascii="Trebuchet MS" w:hAnsi="Trebuchet MS"/>
          <w:b/>
          <w:bCs/>
          <w:iCs/>
          <w:sz w:val="20"/>
          <w:szCs w:val="20"/>
          <w:lang w:val="en-GB"/>
        </w:rPr>
        <w:t>research nurse</w:t>
      </w:r>
      <w:r w:rsidRPr="005E234E">
        <w:rPr>
          <w:rFonts w:ascii="Trebuchet MS" w:hAnsi="Trebuchet MS"/>
          <w:iCs/>
          <w:sz w:val="20"/>
          <w:szCs w:val="20"/>
          <w:lang w:val="en-US"/>
        </w:rPr>
        <w:t xml:space="preserve"> at Centro Trials of </w:t>
      </w:r>
      <w:proofErr w:type="spellStart"/>
      <w:r w:rsidRPr="005E234E">
        <w:rPr>
          <w:rFonts w:ascii="Trebuchet MS" w:hAnsi="Trebuchet MS"/>
          <w:iCs/>
          <w:sz w:val="20"/>
          <w:szCs w:val="20"/>
          <w:lang w:val="en-US"/>
        </w:rPr>
        <w:t>Istituto</w:t>
      </w:r>
      <w:proofErr w:type="spellEnd"/>
      <w:r w:rsidRPr="005E234E">
        <w:rPr>
          <w:rFonts w:ascii="Trebuchet MS" w:hAnsi="Trebuchet MS"/>
          <w:iCs/>
          <w:sz w:val="20"/>
          <w:szCs w:val="20"/>
          <w:lang w:val="en-US"/>
        </w:rPr>
        <w:t xml:space="preserve"> </w:t>
      </w:r>
      <w:proofErr w:type="spellStart"/>
      <w:r w:rsidRPr="005E234E">
        <w:rPr>
          <w:rFonts w:ascii="Trebuchet MS" w:hAnsi="Trebuchet MS"/>
          <w:iCs/>
          <w:sz w:val="20"/>
          <w:szCs w:val="20"/>
          <w:lang w:val="en-US"/>
        </w:rPr>
        <w:t>Oncologico</w:t>
      </w:r>
      <w:proofErr w:type="spellEnd"/>
      <w:r w:rsidRPr="005E234E">
        <w:rPr>
          <w:rFonts w:ascii="Trebuchet MS" w:hAnsi="Trebuchet MS"/>
          <w:iCs/>
          <w:sz w:val="20"/>
          <w:szCs w:val="20"/>
          <w:lang w:val="en-US"/>
        </w:rPr>
        <w:t xml:space="preserve"> Veneto and I'm involved in all clinical trials,</w:t>
      </w:r>
      <w:r w:rsidRPr="005E234E">
        <w:rPr>
          <w:rFonts w:ascii="Trebuchet MS" w:hAnsi="Trebuchet MS"/>
          <w:iCs/>
          <w:sz w:val="20"/>
          <w:szCs w:val="20"/>
          <w:lang w:val="en-GB"/>
        </w:rPr>
        <w:t xml:space="preserve"> (phase I, II, III and IV) conducted at our Institute. I always takes an active role in all protocol studies, and I collaborate in ECM courses and trainings program for advanced nurses. Now I am</w:t>
      </w:r>
      <w:r w:rsidRPr="005E234E">
        <w:rPr>
          <w:rFonts w:ascii="Trebuchet MS" w:hAnsi="Trebuchet MS"/>
          <w:iCs/>
          <w:sz w:val="20"/>
          <w:szCs w:val="20"/>
        </w:rPr>
        <w:t xml:space="preserve"> f</w:t>
      </w:r>
      <w:proofErr w:type="spellStart"/>
      <w:r w:rsidRPr="005E234E">
        <w:rPr>
          <w:rFonts w:ascii="Trebuchet MS" w:hAnsi="Trebuchet MS"/>
          <w:iCs/>
          <w:sz w:val="20"/>
          <w:szCs w:val="20"/>
          <w:lang w:val="en-US"/>
        </w:rPr>
        <w:t>ull</w:t>
      </w:r>
      <w:proofErr w:type="spellEnd"/>
      <w:r w:rsidRPr="005E234E">
        <w:rPr>
          <w:rFonts w:ascii="Trebuchet MS" w:hAnsi="Trebuchet MS"/>
          <w:iCs/>
          <w:sz w:val="20"/>
          <w:szCs w:val="20"/>
          <w:lang w:val="en-US"/>
        </w:rPr>
        <w:t xml:space="preserve"> time coordinates the work of other research nurses in Oncology and I </w:t>
      </w:r>
      <w:proofErr w:type="spellStart"/>
      <w:r w:rsidRPr="005E234E">
        <w:rPr>
          <w:rFonts w:ascii="Trebuchet MS" w:hAnsi="Trebuchet MS"/>
          <w:iCs/>
          <w:sz w:val="20"/>
          <w:szCs w:val="20"/>
        </w:rPr>
        <w:t>participate</w:t>
      </w:r>
      <w:proofErr w:type="spellEnd"/>
      <w:r w:rsidRPr="005E234E">
        <w:rPr>
          <w:rFonts w:ascii="Trebuchet MS" w:hAnsi="Trebuchet MS"/>
          <w:iCs/>
          <w:sz w:val="20"/>
          <w:szCs w:val="20"/>
          <w:lang w:val="en-GB"/>
        </w:rPr>
        <w:t xml:space="preserve"> </w:t>
      </w:r>
      <w:r w:rsidRPr="005E234E">
        <w:rPr>
          <w:rFonts w:ascii="Trebuchet MS" w:hAnsi="Trebuchet MS"/>
          <w:iCs/>
          <w:sz w:val="20"/>
          <w:szCs w:val="20"/>
        </w:rPr>
        <w:t>in</w:t>
      </w:r>
      <w:r w:rsidRPr="005E234E">
        <w:rPr>
          <w:rFonts w:ascii="Trebuchet MS" w:hAnsi="Trebuchet MS"/>
          <w:iCs/>
          <w:sz w:val="20"/>
          <w:szCs w:val="20"/>
          <w:lang w:val="en-US"/>
        </w:rPr>
        <w:t xml:space="preserve"> </w:t>
      </w:r>
      <w:proofErr w:type="spellStart"/>
      <w:r w:rsidRPr="005E234E">
        <w:rPr>
          <w:rFonts w:ascii="Trebuchet MS" w:hAnsi="Trebuchet MS"/>
          <w:iCs/>
          <w:sz w:val="20"/>
          <w:szCs w:val="20"/>
        </w:rPr>
        <w:t>works</w:t>
      </w:r>
      <w:proofErr w:type="spellEnd"/>
      <w:r w:rsidRPr="005E234E">
        <w:rPr>
          <w:rFonts w:ascii="Trebuchet MS" w:hAnsi="Trebuchet MS"/>
          <w:iCs/>
          <w:sz w:val="20"/>
          <w:szCs w:val="20"/>
          <w:lang w:val="en-GB"/>
        </w:rPr>
        <w:t xml:space="preserve"> </w:t>
      </w:r>
      <w:proofErr w:type="spellStart"/>
      <w:r w:rsidRPr="005E234E">
        <w:rPr>
          <w:rFonts w:ascii="Trebuchet MS" w:hAnsi="Trebuchet MS"/>
          <w:iCs/>
          <w:sz w:val="20"/>
          <w:szCs w:val="20"/>
        </w:rPr>
        <w:t>for</w:t>
      </w:r>
      <w:proofErr w:type="spellEnd"/>
      <w:r w:rsidRPr="005E234E">
        <w:rPr>
          <w:rFonts w:ascii="Trebuchet MS" w:hAnsi="Trebuchet MS"/>
          <w:iCs/>
          <w:sz w:val="20"/>
          <w:szCs w:val="20"/>
          <w:lang w:val="en-GB"/>
        </w:rPr>
        <w:t xml:space="preserve"> </w:t>
      </w:r>
      <w:r w:rsidRPr="005E234E">
        <w:rPr>
          <w:rFonts w:ascii="Trebuchet MS" w:hAnsi="Trebuchet MS"/>
          <w:iCs/>
          <w:sz w:val="20"/>
          <w:szCs w:val="20"/>
        </w:rPr>
        <w:t>national and international</w:t>
      </w:r>
      <w:r w:rsidRPr="005E234E">
        <w:rPr>
          <w:rFonts w:ascii="Trebuchet MS" w:hAnsi="Trebuchet MS"/>
          <w:iCs/>
          <w:sz w:val="20"/>
          <w:szCs w:val="20"/>
          <w:lang w:val="en-GB"/>
        </w:rPr>
        <w:t xml:space="preserve"> </w:t>
      </w:r>
      <w:proofErr w:type="spellStart"/>
      <w:r w:rsidRPr="005E234E">
        <w:rPr>
          <w:rFonts w:ascii="Trebuchet MS" w:hAnsi="Trebuchet MS"/>
          <w:iCs/>
          <w:sz w:val="20"/>
          <w:szCs w:val="20"/>
        </w:rPr>
        <w:t>events</w:t>
      </w:r>
      <w:proofErr w:type="spellEnd"/>
      <w:r w:rsidRPr="005E234E">
        <w:rPr>
          <w:rFonts w:ascii="Trebuchet MS" w:hAnsi="Trebuchet MS"/>
          <w:iCs/>
          <w:sz w:val="20"/>
          <w:szCs w:val="20"/>
          <w:lang w:val="en-GB"/>
        </w:rPr>
        <w:t xml:space="preserve"> </w:t>
      </w:r>
      <w:proofErr w:type="spellStart"/>
      <w:r w:rsidRPr="005E234E">
        <w:rPr>
          <w:rFonts w:ascii="Trebuchet MS" w:hAnsi="Trebuchet MS"/>
          <w:iCs/>
          <w:sz w:val="20"/>
          <w:szCs w:val="20"/>
        </w:rPr>
        <w:t>cancer</w:t>
      </w:r>
      <w:proofErr w:type="spellEnd"/>
      <w:r w:rsidRPr="005E234E">
        <w:rPr>
          <w:rFonts w:ascii="Trebuchet MS" w:hAnsi="Trebuchet MS"/>
          <w:iCs/>
          <w:sz w:val="20"/>
          <w:szCs w:val="20"/>
        </w:rPr>
        <w:t xml:space="preserve">. </w:t>
      </w:r>
      <w:r w:rsidRPr="005E234E">
        <w:rPr>
          <w:rFonts w:ascii="Trebuchet MS" w:hAnsi="Trebuchet MS"/>
          <w:iCs/>
          <w:color w:val="212121"/>
          <w:sz w:val="20"/>
          <w:szCs w:val="20"/>
        </w:rPr>
        <w:t xml:space="preserve">I </w:t>
      </w:r>
      <w:proofErr w:type="spellStart"/>
      <w:r w:rsidRPr="005E234E">
        <w:rPr>
          <w:rFonts w:ascii="Trebuchet MS" w:hAnsi="Trebuchet MS"/>
          <w:iCs/>
          <w:color w:val="212121"/>
          <w:sz w:val="20"/>
          <w:szCs w:val="20"/>
        </w:rPr>
        <w:t>wish</w:t>
      </w:r>
      <w:proofErr w:type="spellEnd"/>
      <w:r w:rsidRPr="005E234E">
        <w:rPr>
          <w:rFonts w:ascii="Trebuchet MS" w:hAnsi="Trebuchet MS"/>
          <w:iCs/>
          <w:color w:val="212121"/>
          <w:sz w:val="20"/>
          <w:szCs w:val="20"/>
        </w:rPr>
        <w:t xml:space="preserve"> </w:t>
      </w:r>
      <w:proofErr w:type="spellStart"/>
      <w:r w:rsidRPr="005E234E">
        <w:rPr>
          <w:rFonts w:ascii="Trebuchet MS" w:hAnsi="Trebuchet MS"/>
          <w:iCs/>
          <w:color w:val="212121"/>
          <w:sz w:val="20"/>
          <w:szCs w:val="20"/>
        </w:rPr>
        <w:t>to</w:t>
      </w:r>
      <w:proofErr w:type="spellEnd"/>
      <w:r w:rsidRPr="005E234E">
        <w:rPr>
          <w:rFonts w:ascii="Trebuchet MS" w:hAnsi="Trebuchet MS"/>
          <w:iCs/>
          <w:color w:val="212121"/>
          <w:sz w:val="20"/>
          <w:szCs w:val="20"/>
        </w:rPr>
        <w:t xml:space="preserve"> </w:t>
      </w:r>
      <w:proofErr w:type="spellStart"/>
      <w:r w:rsidRPr="005E234E">
        <w:rPr>
          <w:rFonts w:ascii="Trebuchet MS" w:hAnsi="Trebuchet MS"/>
          <w:iCs/>
          <w:color w:val="212121"/>
          <w:sz w:val="20"/>
          <w:szCs w:val="20"/>
        </w:rPr>
        <w:t>enter</w:t>
      </w:r>
      <w:proofErr w:type="spellEnd"/>
      <w:r w:rsidRPr="005E234E">
        <w:rPr>
          <w:rFonts w:ascii="Trebuchet MS" w:hAnsi="Trebuchet MS"/>
          <w:iCs/>
          <w:color w:val="212121"/>
          <w:sz w:val="20"/>
          <w:szCs w:val="20"/>
        </w:rPr>
        <w:t xml:space="preserve"> as a "</w:t>
      </w:r>
      <w:proofErr w:type="spellStart"/>
      <w:r w:rsidRPr="005E234E">
        <w:rPr>
          <w:rFonts w:ascii="Trebuchet MS" w:hAnsi="Trebuchet MS"/>
          <w:iCs/>
          <w:color w:val="212121"/>
          <w:sz w:val="20"/>
          <w:szCs w:val="20"/>
        </w:rPr>
        <w:t>research</w:t>
      </w:r>
      <w:proofErr w:type="spellEnd"/>
      <w:r w:rsidRPr="005E234E">
        <w:rPr>
          <w:rFonts w:ascii="Trebuchet MS" w:hAnsi="Trebuchet MS"/>
          <w:iCs/>
          <w:color w:val="212121"/>
          <w:sz w:val="20"/>
          <w:szCs w:val="20"/>
        </w:rPr>
        <w:t xml:space="preserve"> </w:t>
      </w:r>
      <w:proofErr w:type="spellStart"/>
      <w:r w:rsidRPr="005E234E">
        <w:rPr>
          <w:rFonts w:ascii="Trebuchet MS" w:hAnsi="Trebuchet MS"/>
          <w:iCs/>
          <w:color w:val="212121"/>
          <w:sz w:val="20"/>
          <w:szCs w:val="20"/>
        </w:rPr>
        <w:t>nurse</w:t>
      </w:r>
      <w:proofErr w:type="spellEnd"/>
      <w:r w:rsidRPr="005E234E">
        <w:rPr>
          <w:rFonts w:ascii="Trebuchet MS" w:hAnsi="Trebuchet MS"/>
          <w:iCs/>
          <w:color w:val="212121"/>
          <w:sz w:val="20"/>
          <w:szCs w:val="20"/>
        </w:rPr>
        <w:t xml:space="preserve"> </w:t>
      </w:r>
      <w:proofErr w:type="spellStart"/>
      <w:r w:rsidRPr="005E234E">
        <w:rPr>
          <w:rFonts w:ascii="Trebuchet MS" w:hAnsi="Trebuchet MS"/>
          <w:iCs/>
          <w:color w:val="212121"/>
          <w:sz w:val="20"/>
          <w:szCs w:val="20"/>
        </w:rPr>
        <w:t>group</w:t>
      </w:r>
      <w:proofErr w:type="spellEnd"/>
      <w:r w:rsidRPr="005E234E">
        <w:rPr>
          <w:rFonts w:ascii="Trebuchet MS" w:hAnsi="Trebuchet MS"/>
          <w:iCs/>
          <w:color w:val="212121"/>
          <w:sz w:val="20"/>
          <w:szCs w:val="20"/>
        </w:rPr>
        <w:t xml:space="preserve">" at </w:t>
      </w:r>
      <w:proofErr w:type="spellStart"/>
      <w:r w:rsidRPr="005E234E">
        <w:rPr>
          <w:rFonts w:ascii="Trebuchet MS" w:hAnsi="Trebuchet MS"/>
          <w:iCs/>
          <w:color w:val="212121"/>
          <w:sz w:val="20"/>
          <w:szCs w:val="20"/>
        </w:rPr>
        <w:t>the</w:t>
      </w:r>
      <w:proofErr w:type="spellEnd"/>
      <w:r w:rsidRPr="005E234E">
        <w:rPr>
          <w:rFonts w:ascii="Trebuchet MS" w:hAnsi="Trebuchet MS"/>
          <w:iCs/>
          <w:color w:val="212121"/>
          <w:sz w:val="20"/>
          <w:szCs w:val="20"/>
        </w:rPr>
        <w:t xml:space="preserve"> Virtual Know-how </w:t>
      </w:r>
      <w:proofErr w:type="spellStart"/>
      <w:r w:rsidRPr="005E234E">
        <w:rPr>
          <w:rFonts w:ascii="Trebuchet MS" w:hAnsi="Trebuchet MS"/>
          <w:iCs/>
          <w:color w:val="212121"/>
          <w:sz w:val="20"/>
          <w:szCs w:val="20"/>
        </w:rPr>
        <w:t>center</w:t>
      </w:r>
      <w:proofErr w:type="spellEnd"/>
      <w:r w:rsidRPr="005E234E">
        <w:rPr>
          <w:rFonts w:ascii="Trebuchet MS" w:hAnsi="Trebuchet MS"/>
          <w:iCs/>
          <w:color w:val="212121"/>
          <w:sz w:val="20"/>
          <w:szCs w:val="20"/>
        </w:rPr>
        <w:t xml:space="preserve"> </w:t>
      </w:r>
      <w:proofErr w:type="spellStart"/>
      <w:r w:rsidRPr="005E234E">
        <w:rPr>
          <w:rFonts w:ascii="Trebuchet MS" w:hAnsi="Trebuchet MS"/>
          <w:iCs/>
          <w:color w:val="212121"/>
          <w:sz w:val="20"/>
          <w:szCs w:val="20"/>
        </w:rPr>
        <w:t>to</w:t>
      </w:r>
      <w:proofErr w:type="spellEnd"/>
      <w:r w:rsidRPr="005E234E">
        <w:rPr>
          <w:rFonts w:ascii="Trebuchet MS" w:hAnsi="Trebuchet MS"/>
          <w:iCs/>
          <w:color w:val="212121"/>
          <w:sz w:val="20"/>
          <w:szCs w:val="20"/>
        </w:rPr>
        <w:t xml:space="preserve"> </w:t>
      </w:r>
      <w:proofErr w:type="spellStart"/>
      <w:r w:rsidRPr="005E234E">
        <w:rPr>
          <w:rFonts w:ascii="Trebuchet MS" w:hAnsi="Trebuchet MS"/>
          <w:iCs/>
          <w:color w:val="212121"/>
          <w:sz w:val="20"/>
          <w:szCs w:val="20"/>
        </w:rPr>
        <w:t>have</w:t>
      </w:r>
      <w:proofErr w:type="spellEnd"/>
      <w:r w:rsidRPr="005E234E">
        <w:rPr>
          <w:rFonts w:ascii="Trebuchet MS" w:hAnsi="Trebuchet MS"/>
          <w:iCs/>
          <w:color w:val="212121"/>
          <w:sz w:val="20"/>
          <w:szCs w:val="20"/>
        </w:rPr>
        <w:t xml:space="preserve"> a </w:t>
      </w:r>
      <w:proofErr w:type="spellStart"/>
      <w:r w:rsidRPr="005E234E">
        <w:rPr>
          <w:rFonts w:ascii="Trebuchet MS" w:hAnsi="Trebuchet MS"/>
          <w:iCs/>
          <w:color w:val="212121"/>
          <w:sz w:val="20"/>
          <w:szCs w:val="20"/>
        </w:rPr>
        <w:t>comparison</w:t>
      </w:r>
      <w:proofErr w:type="spellEnd"/>
      <w:r w:rsidRPr="005E234E">
        <w:rPr>
          <w:rFonts w:ascii="Trebuchet MS" w:hAnsi="Trebuchet MS"/>
          <w:iCs/>
          <w:color w:val="212121"/>
          <w:sz w:val="20"/>
          <w:szCs w:val="20"/>
        </w:rPr>
        <w:t xml:space="preserve"> </w:t>
      </w:r>
      <w:proofErr w:type="spellStart"/>
      <w:r w:rsidRPr="005E234E">
        <w:rPr>
          <w:rFonts w:ascii="Trebuchet MS" w:hAnsi="Trebuchet MS"/>
          <w:iCs/>
          <w:color w:val="212121"/>
          <w:sz w:val="20"/>
          <w:szCs w:val="20"/>
        </w:rPr>
        <w:t>with</w:t>
      </w:r>
      <w:proofErr w:type="spellEnd"/>
      <w:r w:rsidRPr="005E234E">
        <w:rPr>
          <w:rFonts w:ascii="Trebuchet MS" w:hAnsi="Trebuchet MS"/>
          <w:iCs/>
          <w:color w:val="212121"/>
          <w:sz w:val="20"/>
          <w:szCs w:val="20"/>
        </w:rPr>
        <w:t xml:space="preserve"> </w:t>
      </w:r>
      <w:proofErr w:type="spellStart"/>
      <w:r w:rsidRPr="005E234E">
        <w:rPr>
          <w:rFonts w:ascii="Trebuchet MS" w:hAnsi="Trebuchet MS"/>
          <w:iCs/>
          <w:color w:val="212121"/>
          <w:sz w:val="20"/>
          <w:szCs w:val="20"/>
        </w:rPr>
        <w:t>the</w:t>
      </w:r>
      <w:proofErr w:type="spellEnd"/>
      <w:r w:rsidRPr="005E234E">
        <w:rPr>
          <w:rFonts w:ascii="Trebuchet MS" w:hAnsi="Trebuchet MS"/>
          <w:iCs/>
          <w:color w:val="212121"/>
          <w:sz w:val="20"/>
          <w:szCs w:val="20"/>
        </w:rPr>
        <w:t xml:space="preserve"> </w:t>
      </w:r>
      <w:proofErr w:type="spellStart"/>
      <w:r w:rsidRPr="005E234E">
        <w:rPr>
          <w:rFonts w:ascii="Trebuchet MS" w:hAnsi="Trebuchet MS"/>
          <w:iCs/>
          <w:color w:val="212121"/>
          <w:sz w:val="20"/>
          <w:szCs w:val="20"/>
        </w:rPr>
        <w:t>standards</w:t>
      </w:r>
      <w:proofErr w:type="spellEnd"/>
      <w:r w:rsidRPr="005E234E">
        <w:rPr>
          <w:rFonts w:ascii="Trebuchet MS" w:hAnsi="Trebuchet MS"/>
          <w:iCs/>
          <w:color w:val="212121"/>
          <w:sz w:val="20"/>
          <w:szCs w:val="20"/>
        </w:rPr>
        <w:t xml:space="preserve"> </w:t>
      </w:r>
      <w:proofErr w:type="spellStart"/>
      <w:r w:rsidRPr="005E234E">
        <w:rPr>
          <w:rFonts w:ascii="Trebuchet MS" w:hAnsi="Trebuchet MS"/>
          <w:iCs/>
          <w:color w:val="212121"/>
          <w:sz w:val="20"/>
          <w:szCs w:val="20"/>
        </w:rPr>
        <w:t>of</w:t>
      </w:r>
      <w:proofErr w:type="spellEnd"/>
      <w:r w:rsidRPr="005E234E">
        <w:rPr>
          <w:rFonts w:ascii="Trebuchet MS" w:hAnsi="Trebuchet MS"/>
          <w:iCs/>
          <w:color w:val="212121"/>
          <w:sz w:val="20"/>
          <w:szCs w:val="20"/>
        </w:rPr>
        <w:t xml:space="preserve"> </w:t>
      </w:r>
      <w:proofErr w:type="spellStart"/>
      <w:r w:rsidRPr="005E234E">
        <w:rPr>
          <w:rFonts w:ascii="Trebuchet MS" w:hAnsi="Trebuchet MS"/>
          <w:iCs/>
          <w:color w:val="212121"/>
          <w:sz w:val="20"/>
          <w:szCs w:val="20"/>
        </w:rPr>
        <w:t>the</w:t>
      </w:r>
      <w:proofErr w:type="spellEnd"/>
      <w:r w:rsidRPr="005E234E">
        <w:rPr>
          <w:rFonts w:ascii="Trebuchet MS" w:hAnsi="Trebuchet MS"/>
          <w:iCs/>
          <w:color w:val="212121"/>
          <w:sz w:val="20"/>
          <w:szCs w:val="20"/>
        </w:rPr>
        <w:t xml:space="preserve"> </w:t>
      </w:r>
      <w:proofErr w:type="spellStart"/>
      <w:r w:rsidRPr="005E234E">
        <w:rPr>
          <w:rFonts w:ascii="Trebuchet MS" w:hAnsi="Trebuchet MS"/>
          <w:iCs/>
          <w:color w:val="212121"/>
          <w:sz w:val="20"/>
          <w:szCs w:val="20"/>
        </w:rPr>
        <w:t>participating</w:t>
      </w:r>
      <w:proofErr w:type="spellEnd"/>
      <w:r w:rsidRPr="005E234E">
        <w:rPr>
          <w:rFonts w:ascii="Trebuchet MS" w:hAnsi="Trebuchet MS"/>
          <w:iCs/>
          <w:color w:val="212121"/>
          <w:sz w:val="20"/>
          <w:szCs w:val="20"/>
        </w:rPr>
        <w:t xml:space="preserve"> </w:t>
      </w:r>
      <w:proofErr w:type="spellStart"/>
      <w:r w:rsidRPr="005E234E">
        <w:rPr>
          <w:rFonts w:ascii="Trebuchet MS" w:hAnsi="Trebuchet MS"/>
          <w:iCs/>
          <w:color w:val="212121"/>
          <w:sz w:val="20"/>
          <w:szCs w:val="20"/>
        </w:rPr>
        <w:t>centers</w:t>
      </w:r>
      <w:proofErr w:type="spellEnd"/>
      <w:r w:rsidRPr="005E234E">
        <w:rPr>
          <w:rFonts w:ascii="Trebuchet MS" w:hAnsi="Trebuchet MS"/>
          <w:iCs/>
          <w:color w:val="212121"/>
          <w:sz w:val="20"/>
          <w:szCs w:val="20"/>
        </w:rPr>
        <w:t xml:space="preserve"> in </w:t>
      </w:r>
      <w:proofErr w:type="spellStart"/>
      <w:r w:rsidRPr="0011604B">
        <w:rPr>
          <w:rFonts w:ascii="Trebuchet MS" w:hAnsi="Trebuchet MS"/>
          <w:b/>
          <w:bCs/>
          <w:iCs/>
          <w:color w:val="212121"/>
          <w:sz w:val="20"/>
          <w:szCs w:val="20"/>
        </w:rPr>
        <w:t>clinical</w:t>
      </w:r>
      <w:proofErr w:type="spellEnd"/>
      <w:r w:rsidRPr="0011604B">
        <w:rPr>
          <w:rFonts w:ascii="Trebuchet MS" w:hAnsi="Trebuchet MS"/>
          <w:b/>
          <w:bCs/>
          <w:iCs/>
          <w:color w:val="212121"/>
          <w:sz w:val="20"/>
          <w:szCs w:val="20"/>
        </w:rPr>
        <w:t xml:space="preserve"> and </w:t>
      </w:r>
      <w:proofErr w:type="spellStart"/>
      <w:r w:rsidRPr="0011604B">
        <w:rPr>
          <w:rFonts w:ascii="Trebuchet MS" w:hAnsi="Trebuchet MS"/>
          <w:b/>
          <w:bCs/>
          <w:iCs/>
          <w:color w:val="212121"/>
          <w:sz w:val="20"/>
          <w:szCs w:val="20"/>
        </w:rPr>
        <w:t>quality</w:t>
      </w:r>
      <w:proofErr w:type="spellEnd"/>
      <w:r w:rsidRPr="0011604B">
        <w:rPr>
          <w:rFonts w:ascii="Trebuchet MS" w:hAnsi="Trebuchet MS"/>
          <w:b/>
          <w:bCs/>
          <w:iCs/>
          <w:color w:val="212121"/>
          <w:sz w:val="20"/>
          <w:szCs w:val="20"/>
        </w:rPr>
        <w:t xml:space="preserve"> </w:t>
      </w:r>
      <w:proofErr w:type="spellStart"/>
      <w:r w:rsidRPr="0011604B">
        <w:rPr>
          <w:rFonts w:ascii="Trebuchet MS" w:hAnsi="Trebuchet MS"/>
          <w:b/>
          <w:bCs/>
          <w:iCs/>
          <w:color w:val="212121"/>
          <w:sz w:val="20"/>
          <w:szCs w:val="20"/>
        </w:rPr>
        <w:t>of</w:t>
      </w:r>
      <w:proofErr w:type="spellEnd"/>
      <w:r w:rsidRPr="0011604B">
        <w:rPr>
          <w:rFonts w:ascii="Trebuchet MS" w:hAnsi="Trebuchet MS"/>
          <w:b/>
          <w:bCs/>
          <w:iCs/>
          <w:color w:val="212121"/>
          <w:sz w:val="20"/>
          <w:szCs w:val="20"/>
        </w:rPr>
        <w:t xml:space="preserve"> </w:t>
      </w:r>
      <w:proofErr w:type="spellStart"/>
      <w:r w:rsidRPr="0011604B">
        <w:rPr>
          <w:rFonts w:ascii="Trebuchet MS" w:hAnsi="Trebuchet MS"/>
          <w:b/>
          <w:bCs/>
          <w:iCs/>
          <w:color w:val="212121"/>
          <w:sz w:val="20"/>
          <w:szCs w:val="20"/>
        </w:rPr>
        <w:t>life</w:t>
      </w:r>
      <w:proofErr w:type="spellEnd"/>
      <w:r w:rsidRPr="0011604B">
        <w:rPr>
          <w:rFonts w:ascii="Trebuchet MS" w:hAnsi="Trebuchet MS"/>
          <w:b/>
          <w:bCs/>
          <w:iCs/>
          <w:color w:val="212121"/>
          <w:sz w:val="20"/>
          <w:szCs w:val="20"/>
        </w:rPr>
        <w:t xml:space="preserve"> </w:t>
      </w:r>
      <w:proofErr w:type="spellStart"/>
      <w:r w:rsidRPr="0011604B">
        <w:rPr>
          <w:rFonts w:ascii="Trebuchet MS" w:hAnsi="Trebuchet MS"/>
          <w:b/>
          <w:bCs/>
          <w:iCs/>
          <w:color w:val="212121"/>
          <w:sz w:val="20"/>
          <w:szCs w:val="20"/>
        </w:rPr>
        <w:t>oncology</w:t>
      </w:r>
      <w:proofErr w:type="spellEnd"/>
      <w:r w:rsidRPr="0011604B">
        <w:rPr>
          <w:rFonts w:ascii="Trebuchet MS" w:hAnsi="Trebuchet MS"/>
          <w:b/>
          <w:bCs/>
          <w:iCs/>
          <w:color w:val="212121"/>
          <w:sz w:val="20"/>
          <w:szCs w:val="20"/>
        </w:rPr>
        <w:t xml:space="preserve"> </w:t>
      </w:r>
      <w:proofErr w:type="spellStart"/>
      <w:r w:rsidRPr="0011604B">
        <w:rPr>
          <w:rFonts w:ascii="Trebuchet MS" w:hAnsi="Trebuchet MS"/>
          <w:b/>
          <w:bCs/>
          <w:iCs/>
          <w:color w:val="212121"/>
          <w:sz w:val="20"/>
          <w:szCs w:val="20"/>
        </w:rPr>
        <w:t>research</w:t>
      </w:r>
      <w:proofErr w:type="spellEnd"/>
      <w:r w:rsidRPr="005E234E">
        <w:rPr>
          <w:rFonts w:ascii="Trebuchet MS" w:hAnsi="Trebuchet MS"/>
          <w:iCs/>
          <w:color w:val="212121"/>
          <w:sz w:val="20"/>
          <w:szCs w:val="20"/>
        </w:rPr>
        <w:t>.</w:t>
      </w:r>
    </w:p>
    <w:p w14:paraId="47767EBB" w14:textId="77777777" w:rsidR="0022213F" w:rsidRDefault="0022213F" w:rsidP="0022213F">
      <w:pPr>
        <w:pStyle w:val="Odstavecseseznamem"/>
        <w:rPr>
          <w:rFonts w:ascii="Trebuchet MS" w:hAnsi="Trebuchet MS"/>
          <w:iCs/>
          <w:lang w:val="en-US"/>
        </w:rPr>
      </w:pPr>
    </w:p>
    <w:p w14:paraId="00855C15" w14:textId="23A5292C" w:rsidR="006618F7" w:rsidRPr="005E234E" w:rsidRDefault="006618F7" w:rsidP="00B83B7C">
      <w:pPr>
        <w:pStyle w:val="Odstavecseseznamem"/>
        <w:numPr>
          <w:ilvl w:val="0"/>
          <w:numId w:val="34"/>
        </w:numPr>
        <w:spacing w:before="0" w:after="120"/>
        <w:ind w:right="0"/>
        <w:rPr>
          <w:rFonts w:ascii="Trebuchet MS" w:hAnsi="Trebuchet MS"/>
          <w:iCs/>
          <w:lang w:val="en-US"/>
        </w:rPr>
      </w:pPr>
      <w:r w:rsidRPr="005E234E">
        <w:rPr>
          <w:rFonts w:ascii="Trebuchet MS" w:hAnsi="Trebuchet MS"/>
          <w:iCs/>
          <w:lang w:val="en-US"/>
        </w:rPr>
        <w:t xml:space="preserve">As </w:t>
      </w:r>
      <w:r w:rsidRPr="0011604B">
        <w:rPr>
          <w:rFonts w:ascii="Trebuchet MS" w:hAnsi="Trebuchet MS"/>
          <w:b/>
          <w:bCs/>
          <w:iCs/>
          <w:lang w:val="en-US"/>
        </w:rPr>
        <w:t>patient and also as volunteers association president</w:t>
      </w:r>
      <w:r w:rsidRPr="005E234E">
        <w:rPr>
          <w:rFonts w:ascii="Trebuchet MS" w:hAnsi="Trebuchet MS"/>
          <w:iCs/>
          <w:lang w:val="en-US"/>
        </w:rPr>
        <w:t xml:space="preserve"> I believe important that the point of view of patient is considered in all phase of the process of care, then also in VKHC. I ask to VKHC a </w:t>
      </w:r>
      <w:r w:rsidRPr="0011604B">
        <w:rPr>
          <w:rFonts w:ascii="Trebuchet MS" w:hAnsi="Trebuchet MS"/>
          <w:b/>
          <w:bCs/>
          <w:iCs/>
          <w:lang w:val="en-US"/>
        </w:rPr>
        <w:t>friendly accessibility, easy language, not jargon</w:t>
      </w:r>
      <w:r w:rsidRPr="005E234E">
        <w:rPr>
          <w:rFonts w:ascii="Trebuchet MS" w:hAnsi="Trebuchet MS"/>
          <w:iCs/>
          <w:lang w:val="en-US"/>
        </w:rPr>
        <w:t xml:space="preserve">. Moreover I wish to see </w:t>
      </w:r>
      <w:r w:rsidRPr="0011604B">
        <w:rPr>
          <w:rFonts w:ascii="Trebuchet MS" w:hAnsi="Trebuchet MS"/>
          <w:b/>
          <w:bCs/>
          <w:iCs/>
          <w:lang w:val="en-US"/>
        </w:rPr>
        <w:t>associations will be involved as all other actors</w:t>
      </w:r>
      <w:r w:rsidRPr="005E234E">
        <w:rPr>
          <w:rFonts w:ascii="Trebuchet MS" w:hAnsi="Trebuchet MS"/>
          <w:iCs/>
          <w:lang w:val="en-US"/>
        </w:rPr>
        <w:t>, for example when VKHC will propose indicators about Quality of life or when VKHC will evaluate the best practices to publish.</w:t>
      </w:r>
    </w:p>
    <w:p w14:paraId="1219A4D9" w14:textId="77777777" w:rsidR="0022213F" w:rsidRPr="0022213F" w:rsidRDefault="0022213F" w:rsidP="0022213F">
      <w:pPr>
        <w:pStyle w:val="Odstavecseseznamem"/>
        <w:shd w:val="clear" w:color="auto" w:fill="FFFFFF"/>
        <w:spacing w:before="0" w:after="120"/>
        <w:ind w:right="0"/>
        <w:rPr>
          <w:rFonts w:ascii="Trebuchet MS" w:hAnsi="Trebuchet MS"/>
          <w:iCs/>
        </w:rPr>
      </w:pPr>
    </w:p>
    <w:p w14:paraId="172A379F" w14:textId="7CD5CF60" w:rsidR="006618F7" w:rsidRPr="005E234E" w:rsidRDefault="006618F7" w:rsidP="00B83B7C">
      <w:pPr>
        <w:pStyle w:val="Odstavecseseznamem"/>
        <w:numPr>
          <w:ilvl w:val="0"/>
          <w:numId w:val="34"/>
        </w:numPr>
        <w:shd w:val="clear" w:color="auto" w:fill="FFFFFF"/>
        <w:spacing w:before="0" w:after="120"/>
        <w:ind w:right="0"/>
        <w:rPr>
          <w:rFonts w:ascii="Trebuchet MS" w:hAnsi="Trebuchet MS"/>
          <w:iCs/>
        </w:rPr>
      </w:pPr>
      <w:r w:rsidRPr="005E234E">
        <w:rPr>
          <w:rFonts w:ascii="Trebuchet MS" w:hAnsi="Trebuchet MS" w:cs="Arial"/>
          <w:iCs/>
          <w:color w:val="212121"/>
          <w:lang w:val="en-US" w:eastAsia="it-IT"/>
        </w:rPr>
        <w:t xml:space="preserve">As a </w:t>
      </w:r>
      <w:r w:rsidRPr="0011604B">
        <w:rPr>
          <w:rFonts w:ascii="Trebuchet MS" w:hAnsi="Trebuchet MS" w:cs="Arial"/>
          <w:b/>
          <w:bCs/>
          <w:iCs/>
          <w:color w:val="212121"/>
          <w:lang w:val="en-US" w:eastAsia="it-IT"/>
        </w:rPr>
        <w:t>patient representative</w:t>
      </w:r>
      <w:r w:rsidRPr="005E234E">
        <w:rPr>
          <w:rFonts w:ascii="Trebuchet MS" w:hAnsi="Trebuchet MS" w:cs="Arial"/>
          <w:iCs/>
          <w:color w:val="212121"/>
          <w:lang w:val="en-US" w:eastAsia="it-IT"/>
        </w:rPr>
        <w:t>, I consider important that the person/patient is truly and effectively placed at the center of the treatment pathway. To realize the PCCM it is necessary to focus on improving communication between patient/caregiver and care team and on patient empowerment in the decision-making process. In the survivorship phase it is essential that the patient is made aware of all the health professionals involved in rehabilitation (physiatrist, physiotherapist, psycho-oncologist, sexual consultant, nutritionist, endocrinologist, etc.) in order to be able to recover the different aspects of his/her quality of life.</w:t>
      </w:r>
    </w:p>
    <w:p w14:paraId="4544BF5D" w14:textId="51D72149" w:rsidR="006618F7" w:rsidRDefault="006618F7">
      <w:pPr>
        <w:spacing w:before="0" w:line="240" w:lineRule="auto"/>
        <w:ind w:left="0" w:right="0"/>
        <w:jc w:val="left"/>
        <w:rPr>
          <w:rFonts w:ascii="Trebuchet MS" w:hAnsi="Trebuchet MS"/>
          <w:b/>
          <w:bCs/>
          <w:iCs/>
          <w:noProof/>
          <w:color w:val="7E93A5"/>
          <w:spacing w:val="-10"/>
          <w:sz w:val="36"/>
          <w:szCs w:val="32"/>
          <w:lang w:val="en-GB" w:eastAsia="de-AT"/>
        </w:rPr>
      </w:pPr>
      <w:r>
        <w:br w:type="page"/>
      </w:r>
    </w:p>
    <w:p w14:paraId="143D3EBB" w14:textId="2E62AC6A" w:rsidR="00AD2BA1" w:rsidRDefault="00AD2BA1" w:rsidP="00AD2BA1">
      <w:pPr>
        <w:pStyle w:val="CE-Headline1"/>
      </w:pPr>
      <w:bookmarkStart w:id="7" w:name="_Toc46324916"/>
      <w:r>
        <w:lastRenderedPageBreak/>
        <w:t>User stories from MMCI</w:t>
      </w:r>
      <w:r w:rsidR="00C86891">
        <w:t>, Brno</w:t>
      </w:r>
      <w:bookmarkEnd w:id="7"/>
    </w:p>
    <w:p w14:paraId="5180498D" w14:textId="7DC84320" w:rsidR="00AD2BA1" w:rsidRDefault="00AD2BA1" w:rsidP="00B83B7C">
      <w:pPr>
        <w:pStyle w:val="CE-StandardText"/>
        <w:numPr>
          <w:ilvl w:val="0"/>
          <w:numId w:val="35"/>
        </w:numPr>
      </w:pPr>
      <w:r>
        <w:t xml:space="preserve">As the </w:t>
      </w:r>
      <w:r w:rsidRPr="00C86891">
        <w:rPr>
          <w:b/>
          <w:bCs/>
        </w:rPr>
        <w:t>Patient Representative</w:t>
      </w:r>
      <w:r>
        <w:t xml:space="preserve"> at Czech Republic, I see the advantages of PCCM mainly for the management of medical facilities so that</w:t>
      </w:r>
      <w:r w:rsidR="00C86891">
        <w:t xml:space="preserve"> </w:t>
      </w:r>
      <w:r>
        <w:t xml:space="preserve">the </w:t>
      </w:r>
      <w:r w:rsidRPr="00C86891">
        <w:rPr>
          <w:b/>
          <w:bCs/>
        </w:rPr>
        <w:t>management of the facilities could easily compare their processes with “ideal” standards</w:t>
      </w:r>
      <w:r>
        <w:t>. As a representative of the patients, I actually agree with the examples provided to us (below). For patient organizations, respectively, for other patient representatives, it would be good to have a clearly defined position, so that they could easily transfer the requirements of the patients to the management of the hospitals. This is probably the most important thing, which the model should fulfil.</w:t>
      </w:r>
      <w:r w:rsidR="00E666BC">
        <w:t xml:space="preserve"> </w:t>
      </w:r>
      <w:r>
        <w:t>Another question I have is whether the patients themselves would have access to evaluation on individual cancer centres?</w:t>
      </w:r>
    </w:p>
    <w:p w14:paraId="6900C17E" w14:textId="5D0BDE75" w:rsidR="009764FA" w:rsidRDefault="009764FA" w:rsidP="00AD2BA1">
      <w:pPr>
        <w:pStyle w:val="CE-StandardText"/>
      </w:pPr>
    </w:p>
    <w:p w14:paraId="2B62069F" w14:textId="4216271F" w:rsidR="009764FA" w:rsidRDefault="009764FA" w:rsidP="00B83B7C">
      <w:pPr>
        <w:pStyle w:val="CE-StandardText"/>
        <w:numPr>
          <w:ilvl w:val="0"/>
          <w:numId w:val="35"/>
        </w:numPr>
      </w:pPr>
      <w:r>
        <w:t xml:space="preserve">As the </w:t>
      </w:r>
      <w:r w:rsidRPr="00277E06">
        <w:rPr>
          <w:b/>
          <w:bCs/>
        </w:rPr>
        <w:t>Volunteer Representative</w:t>
      </w:r>
      <w:r>
        <w:t xml:space="preserve"> at Czech Republic, I want the patient organizations to also be involved in usage of PCCC</w:t>
      </w:r>
      <w:r w:rsidR="00277E06">
        <w:t xml:space="preserve"> </w:t>
      </w:r>
      <w:r>
        <w:t>so that</w:t>
      </w:r>
      <w:r w:rsidR="00277E06">
        <w:t xml:space="preserve"> v</w:t>
      </w:r>
      <w:r>
        <w:t xml:space="preserve">olunteers might have good insight on the situation involving care for the patient. It would be very good if </w:t>
      </w:r>
      <w:r w:rsidRPr="00277E06">
        <w:rPr>
          <w:b/>
          <w:bCs/>
        </w:rPr>
        <w:t>volunteers and representatives of patient organizations could also use the online tool</w:t>
      </w:r>
      <w:r>
        <w:t>.</w:t>
      </w:r>
    </w:p>
    <w:p w14:paraId="318EA3B9" w14:textId="0B69C5EA" w:rsidR="009764FA" w:rsidRDefault="009764FA" w:rsidP="00AD2BA1">
      <w:pPr>
        <w:pStyle w:val="CE-StandardText"/>
      </w:pPr>
    </w:p>
    <w:p w14:paraId="73DA49DE" w14:textId="0326B292" w:rsidR="00DB2AF9" w:rsidRDefault="00DB2AF9" w:rsidP="00B83B7C">
      <w:pPr>
        <w:pStyle w:val="CE-StandardText"/>
        <w:numPr>
          <w:ilvl w:val="0"/>
          <w:numId w:val="35"/>
        </w:numPr>
      </w:pPr>
      <w:r>
        <w:t xml:space="preserve">As the </w:t>
      </w:r>
      <w:r w:rsidRPr="00277E06">
        <w:rPr>
          <w:b/>
          <w:bCs/>
        </w:rPr>
        <w:t>Medical Manager</w:t>
      </w:r>
      <w:r>
        <w:t xml:space="preserve">, I want to </w:t>
      </w:r>
      <w:r w:rsidR="00277E06">
        <w:t>m</w:t>
      </w:r>
      <w:r>
        <w:t xml:space="preserve">ake sure that the tool collects and provides general information on patient centeredness and </w:t>
      </w:r>
      <w:proofErr w:type="spellStart"/>
      <w:r>
        <w:t>enterpneunership</w:t>
      </w:r>
      <w:proofErr w:type="spellEnd"/>
      <w:r>
        <w:t xml:space="preserve"> in the field of patient </w:t>
      </w:r>
      <w:proofErr w:type="spellStart"/>
      <w:r>
        <w:t>centerdness</w:t>
      </w:r>
      <w:proofErr w:type="spellEnd"/>
      <w:r>
        <w:t xml:space="preserve"> so that </w:t>
      </w:r>
      <w:r w:rsidR="00277E06">
        <w:t>i</w:t>
      </w:r>
      <w:r>
        <w:t xml:space="preserve">t </w:t>
      </w:r>
      <w:r w:rsidRPr="000A4BA9">
        <w:rPr>
          <w:b/>
          <w:bCs/>
        </w:rPr>
        <w:t>provides useful information on the results of self-evaluation</w:t>
      </w:r>
      <w:r>
        <w:t xml:space="preserve"> (for the purposes of patient </w:t>
      </w:r>
      <w:proofErr w:type="spellStart"/>
      <w:r>
        <w:t>centerdness</w:t>
      </w:r>
      <w:proofErr w:type="spellEnd"/>
      <w:r>
        <w:t>)</w:t>
      </w:r>
      <w:r w:rsidR="00277E06">
        <w:t>, i</w:t>
      </w:r>
      <w:r>
        <w:t xml:space="preserve">t provides </w:t>
      </w:r>
      <w:r w:rsidRPr="000A4BA9">
        <w:rPr>
          <w:b/>
          <w:bCs/>
        </w:rPr>
        <w:t>information for implementation</w:t>
      </w:r>
      <w:r>
        <w:t xml:space="preserve"> of patient </w:t>
      </w:r>
      <w:proofErr w:type="spellStart"/>
      <w:r>
        <w:t>centered</w:t>
      </w:r>
      <w:proofErr w:type="spellEnd"/>
      <w:r>
        <w:t xml:space="preserve"> care model context</w:t>
      </w:r>
    </w:p>
    <w:p w14:paraId="51FCE23C" w14:textId="6D800304" w:rsidR="00AD74E1" w:rsidRDefault="00AD74E1" w:rsidP="00DB2AF9">
      <w:pPr>
        <w:pStyle w:val="CE-StandardText"/>
      </w:pPr>
    </w:p>
    <w:p w14:paraId="6300ADE2" w14:textId="594D599B" w:rsidR="00AD74E1" w:rsidRDefault="00AD74E1" w:rsidP="00B83B7C">
      <w:pPr>
        <w:pStyle w:val="CE-StandardText"/>
        <w:numPr>
          <w:ilvl w:val="0"/>
          <w:numId w:val="35"/>
        </w:numPr>
      </w:pPr>
      <w:r>
        <w:t xml:space="preserve">As the </w:t>
      </w:r>
      <w:r w:rsidRPr="000A4BA9">
        <w:rPr>
          <w:b/>
          <w:bCs/>
        </w:rPr>
        <w:t>Policy maker representative</w:t>
      </w:r>
      <w:r>
        <w:t xml:space="preserve">, I believe that benchmarking in healthcare system is one of the most important tools for enhancement of quality of medical services. The healthcare providers do not always have the most accurate data. Also managers and bodies owning the providers miss complex overview for managing, which could be efficient in the field of economics, but also in the patient </w:t>
      </w:r>
      <w:proofErr w:type="spellStart"/>
      <w:r>
        <w:t>centered</w:t>
      </w:r>
      <w:proofErr w:type="spellEnd"/>
      <w:r>
        <w:t xml:space="preserve"> care. I </w:t>
      </w:r>
      <w:r w:rsidRPr="000A4BA9">
        <w:rPr>
          <w:b/>
          <w:bCs/>
        </w:rPr>
        <w:t>would like the online benchmarking tool to give complex overview for all the stakeholders mentioned above</w:t>
      </w:r>
      <w:r w:rsidR="000A4BA9">
        <w:t xml:space="preserve"> </w:t>
      </w:r>
      <w:r>
        <w:t xml:space="preserve">so that IHIS and, through them, the </w:t>
      </w:r>
      <w:r w:rsidRPr="004C192A">
        <w:rPr>
          <w:b/>
          <w:bCs/>
        </w:rPr>
        <w:t>Czech Ministry of Health could easily access and publish comparable data</w:t>
      </w:r>
      <w:r>
        <w:t>. Evidence based medicine is, however, similar through the entire globe. Therefore, it is important to have such available benchmarking at least at the EU level.</w:t>
      </w:r>
    </w:p>
    <w:p w14:paraId="6CD5761A" w14:textId="5420A394" w:rsidR="00AD74E1" w:rsidRDefault="00AD74E1" w:rsidP="00AD74E1">
      <w:pPr>
        <w:pStyle w:val="CE-StandardText"/>
      </w:pPr>
    </w:p>
    <w:p w14:paraId="03304068" w14:textId="475486D4" w:rsidR="00AD74E1" w:rsidRDefault="00AD74E1" w:rsidP="00B83B7C">
      <w:pPr>
        <w:pStyle w:val="CE-StandardText"/>
        <w:numPr>
          <w:ilvl w:val="0"/>
          <w:numId w:val="35"/>
        </w:numPr>
      </w:pPr>
      <w:r>
        <w:t xml:space="preserve">As a </w:t>
      </w:r>
      <w:r w:rsidRPr="006E6353">
        <w:rPr>
          <w:b/>
          <w:bCs/>
        </w:rPr>
        <w:t>Clinician</w:t>
      </w:r>
      <w:r>
        <w:t xml:space="preserve">, I want the benchmarking tool to </w:t>
      </w:r>
      <w:r w:rsidRPr="00571EF1">
        <w:rPr>
          <w:b/>
          <w:bCs/>
        </w:rPr>
        <w:t>collect data representing the weakest point</w:t>
      </w:r>
      <w:r>
        <w:t xml:space="preserve"> that arose from the questionnaires spread by INTENT so that </w:t>
      </w:r>
      <w:r w:rsidR="006E6353">
        <w:t>t</w:t>
      </w:r>
      <w:r>
        <w:t xml:space="preserve">he topics that arose from PCCC INTENT questionnaires were the ones that need attention. It is easier to </w:t>
      </w:r>
      <w:r w:rsidRPr="00571EF1">
        <w:rPr>
          <w:b/>
          <w:bCs/>
        </w:rPr>
        <w:t>check improvement by using benchmarking tool</w:t>
      </w:r>
      <w:r>
        <w:t>.</w:t>
      </w:r>
    </w:p>
    <w:p w14:paraId="4F6C68A4" w14:textId="77777777" w:rsidR="009764FA" w:rsidRDefault="009764FA" w:rsidP="00AD2BA1">
      <w:pPr>
        <w:pStyle w:val="CE-StandardText"/>
        <w:rPr>
          <w:noProof/>
        </w:rPr>
      </w:pPr>
    </w:p>
    <w:p w14:paraId="7AF8533C" w14:textId="77777777" w:rsidR="00AD74E1" w:rsidRDefault="00AD74E1">
      <w:pPr>
        <w:spacing w:before="0" w:line="240" w:lineRule="auto"/>
        <w:ind w:left="0" w:right="0"/>
        <w:jc w:val="left"/>
      </w:pPr>
    </w:p>
    <w:p w14:paraId="012B2E2C" w14:textId="2A57878F" w:rsidR="009764FA" w:rsidRDefault="009764FA">
      <w:pPr>
        <w:spacing w:before="0" w:line="240" w:lineRule="auto"/>
        <w:ind w:left="0" w:right="0"/>
        <w:jc w:val="left"/>
        <w:rPr>
          <w:rFonts w:ascii="Trebuchet MS" w:hAnsi="Trebuchet MS"/>
          <w:b/>
          <w:bCs/>
          <w:iCs/>
          <w:noProof/>
          <w:color w:val="7E93A5"/>
          <w:spacing w:val="-10"/>
          <w:sz w:val="36"/>
          <w:szCs w:val="32"/>
          <w:lang w:val="en-GB" w:eastAsia="de-AT"/>
        </w:rPr>
      </w:pPr>
      <w:r>
        <w:br w:type="page"/>
      </w:r>
    </w:p>
    <w:p w14:paraId="4524C7F5" w14:textId="0CF72AA2" w:rsidR="006618F7" w:rsidRDefault="006618F7" w:rsidP="006618F7">
      <w:pPr>
        <w:pStyle w:val="CE-Headline1"/>
      </w:pPr>
      <w:bookmarkStart w:id="8" w:name="_Toc46324917"/>
      <w:r>
        <w:lastRenderedPageBreak/>
        <w:t xml:space="preserve">User </w:t>
      </w:r>
      <w:r w:rsidRPr="006618F7">
        <w:t>stories</w:t>
      </w:r>
      <w:r>
        <w:t xml:space="preserve"> from OOI, Ljubljana</w:t>
      </w:r>
      <w:bookmarkEnd w:id="8"/>
    </w:p>
    <w:p w14:paraId="10CB2435" w14:textId="17B33353" w:rsidR="006618F7" w:rsidRPr="00AD74E1" w:rsidRDefault="006618F7" w:rsidP="00B83B7C">
      <w:pPr>
        <w:pStyle w:val="CE-TableStandard"/>
        <w:numPr>
          <w:ilvl w:val="0"/>
          <w:numId w:val="36"/>
        </w:numPr>
        <w:rPr>
          <w:sz w:val="20"/>
          <w:szCs w:val="22"/>
        </w:rPr>
      </w:pPr>
      <w:r w:rsidRPr="00AD74E1">
        <w:rPr>
          <w:sz w:val="20"/>
          <w:szCs w:val="22"/>
        </w:rPr>
        <w:t xml:space="preserve">As a </w:t>
      </w:r>
      <w:r w:rsidRPr="00770B89">
        <w:rPr>
          <w:b/>
          <w:bCs w:val="0"/>
          <w:sz w:val="20"/>
          <w:szCs w:val="22"/>
        </w:rPr>
        <w:t>healthcare director</w:t>
      </w:r>
      <w:r w:rsidRPr="00AD74E1">
        <w:rPr>
          <w:sz w:val="20"/>
          <w:szCs w:val="22"/>
        </w:rPr>
        <w:t>, I want tables or columns that would allow me to get a better look at the content.</w:t>
      </w:r>
    </w:p>
    <w:p w14:paraId="5C38B73B" w14:textId="354588FD" w:rsidR="006618F7" w:rsidRPr="00AD74E1" w:rsidRDefault="006618F7" w:rsidP="006618F7">
      <w:pPr>
        <w:pStyle w:val="CE-TableStandard"/>
        <w:rPr>
          <w:sz w:val="20"/>
          <w:szCs w:val="22"/>
        </w:rPr>
      </w:pPr>
    </w:p>
    <w:p w14:paraId="06DA3232" w14:textId="0B41BFF7" w:rsidR="006618F7" w:rsidRPr="00AD74E1" w:rsidRDefault="006618F7" w:rsidP="00B83B7C">
      <w:pPr>
        <w:pStyle w:val="CE-TableStandard"/>
        <w:numPr>
          <w:ilvl w:val="0"/>
          <w:numId w:val="36"/>
        </w:numPr>
        <w:rPr>
          <w:sz w:val="20"/>
          <w:szCs w:val="22"/>
        </w:rPr>
      </w:pPr>
      <w:r w:rsidRPr="00AD74E1">
        <w:rPr>
          <w:sz w:val="20"/>
          <w:szCs w:val="22"/>
        </w:rPr>
        <w:t xml:space="preserve">As </w:t>
      </w:r>
      <w:r w:rsidRPr="00770B89">
        <w:rPr>
          <w:b/>
          <w:bCs w:val="0"/>
          <w:sz w:val="20"/>
          <w:szCs w:val="22"/>
        </w:rPr>
        <w:t>patient representative</w:t>
      </w:r>
      <w:r w:rsidRPr="00AD74E1">
        <w:rPr>
          <w:sz w:val="20"/>
          <w:szCs w:val="22"/>
        </w:rPr>
        <w:t>, I want access to data (accessibility, waiting times, treatment success, experience, side effects of treatment, etc.) should be via phones, tablets and computers. However, it will be difficult to say whether anyone will be able to access whatever information is available to him.</w:t>
      </w:r>
    </w:p>
    <w:p w14:paraId="7BC460E2" w14:textId="746E139C" w:rsidR="006618F7" w:rsidRPr="00AD74E1" w:rsidRDefault="006618F7" w:rsidP="00405ACB">
      <w:pPr>
        <w:pStyle w:val="CE-TableStandard"/>
        <w:ind w:firstLine="60"/>
        <w:rPr>
          <w:sz w:val="20"/>
          <w:szCs w:val="22"/>
        </w:rPr>
      </w:pPr>
    </w:p>
    <w:p w14:paraId="4556F350" w14:textId="16A3CEDF" w:rsidR="006618F7" w:rsidRPr="00AD74E1" w:rsidRDefault="006618F7" w:rsidP="00B83B7C">
      <w:pPr>
        <w:pStyle w:val="CE-TableStandard"/>
        <w:numPr>
          <w:ilvl w:val="0"/>
          <w:numId w:val="36"/>
        </w:numPr>
        <w:rPr>
          <w:sz w:val="20"/>
          <w:szCs w:val="22"/>
        </w:rPr>
      </w:pPr>
      <w:r w:rsidRPr="00AD74E1">
        <w:rPr>
          <w:sz w:val="20"/>
          <w:szCs w:val="22"/>
        </w:rPr>
        <w:t xml:space="preserve">As a </w:t>
      </w:r>
      <w:proofErr w:type="spellStart"/>
      <w:r w:rsidRPr="00770B89">
        <w:rPr>
          <w:b/>
          <w:bCs w:val="0"/>
          <w:sz w:val="20"/>
          <w:szCs w:val="22"/>
        </w:rPr>
        <w:t>potencial</w:t>
      </w:r>
      <w:proofErr w:type="spellEnd"/>
      <w:r w:rsidRPr="00770B89">
        <w:rPr>
          <w:b/>
          <w:bCs w:val="0"/>
          <w:sz w:val="20"/>
          <w:szCs w:val="22"/>
        </w:rPr>
        <w:t xml:space="preserve"> users</w:t>
      </w:r>
      <w:r w:rsidRPr="00AD74E1">
        <w:rPr>
          <w:sz w:val="20"/>
          <w:szCs w:val="22"/>
        </w:rPr>
        <w:t xml:space="preserve">, I want to access content related to other </w:t>
      </w:r>
      <w:proofErr w:type="spellStart"/>
      <w:r w:rsidRPr="00AD74E1">
        <w:rPr>
          <w:sz w:val="20"/>
          <w:szCs w:val="22"/>
        </w:rPr>
        <w:t>Centers</w:t>
      </w:r>
      <w:proofErr w:type="spellEnd"/>
      <w:r w:rsidRPr="00AD74E1">
        <w:rPr>
          <w:sz w:val="20"/>
          <w:szCs w:val="22"/>
        </w:rPr>
        <w:t xml:space="preserve"> across Europe. I would be most interested in accessibility, queues, research information, new guidelines, quality and holistic patient care.</w:t>
      </w:r>
    </w:p>
    <w:p w14:paraId="5FE1F8B3" w14:textId="7B0ECC81" w:rsidR="004C1EF8" w:rsidRPr="00AD74E1" w:rsidRDefault="004C1EF8" w:rsidP="006618F7">
      <w:pPr>
        <w:pStyle w:val="CE-TableStandard"/>
        <w:rPr>
          <w:sz w:val="20"/>
          <w:szCs w:val="22"/>
        </w:rPr>
      </w:pPr>
    </w:p>
    <w:p w14:paraId="01C87D22" w14:textId="38D82BDB" w:rsidR="004C1EF8" w:rsidRPr="00AD74E1" w:rsidRDefault="004C1EF8" w:rsidP="00F12542">
      <w:pPr>
        <w:pStyle w:val="CE-TableStandard"/>
        <w:rPr>
          <w:sz w:val="20"/>
          <w:szCs w:val="22"/>
        </w:rPr>
      </w:pPr>
      <w:r w:rsidRPr="00AD74E1">
        <w:rPr>
          <w:sz w:val="20"/>
          <w:szCs w:val="22"/>
        </w:rPr>
        <w:t>Other comments</w:t>
      </w:r>
    </w:p>
    <w:p w14:paraId="5817509E" w14:textId="15032DE1" w:rsidR="004C1EF8" w:rsidRPr="00AD74E1" w:rsidRDefault="004C1EF8" w:rsidP="00B83B7C">
      <w:pPr>
        <w:pStyle w:val="CE-TableStandard"/>
        <w:numPr>
          <w:ilvl w:val="0"/>
          <w:numId w:val="36"/>
        </w:numPr>
        <w:rPr>
          <w:sz w:val="20"/>
          <w:szCs w:val="22"/>
        </w:rPr>
      </w:pPr>
      <w:r w:rsidRPr="00AD74E1">
        <w:rPr>
          <w:sz w:val="20"/>
          <w:szCs w:val="22"/>
        </w:rPr>
        <w:t>After the conversations I have had with people, they are mostly of the same opinion that VKHC was made up and accessible to patients and other users in an understandable way. Clear guidelines, with no unnecessary information to trick users. We know that websites have a lot of information that is unclear to patients.</w:t>
      </w:r>
    </w:p>
    <w:p w14:paraId="3603BE98" w14:textId="48B3AD5A" w:rsidR="004C1EF8" w:rsidRPr="00AD74E1" w:rsidRDefault="004C1EF8" w:rsidP="006618F7">
      <w:pPr>
        <w:pStyle w:val="CE-TableStandard"/>
        <w:rPr>
          <w:sz w:val="20"/>
          <w:szCs w:val="22"/>
        </w:rPr>
      </w:pPr>
    </w:p>
    <w:p w14:paraId="33E2A81D" w14:textId="77777777" w:rsidR="004C1EF8" w:rsidRPr="00AD74E1" w:rsidRDefault="004C1EF8" w:rsidP="001F28DF">
      <w:pPr>
        <w:pStyle w:val="CE-TableStandard"/>
        <w:rPr>
          <w:sz w:val="20"/>
          <w:szCs w:val="22"/>
        </w:rPr>
      </w:pPr>
      <w:r w:rsidRPr="00AD74E1">
        <w:rPr>
          <w:sz w:val="20"/>
          <w:szCs w:val="22"/>
        </w:rPr>
        <w:t>Advantages:</w:t>
      </w:r>
    </w:p>
    <w:p w14:paraId="76778F15" w14:textId="3DF3404F" w:rsidR="004C1EF8" w:rsidRPr="00AD74E1" w:rsidRDefault="004C1EF8" w:rsidP="00B83B7C">
      <w:pPr>
        <w:pStyle w:val="CE-TableStandard"/>
        <w:numPr>
          <w:ilvl w:val="0"/>
          <w:numId w:val="36"/>
        </w:numPr>
        <w:rPr>
          <w:sz w:val="20"/>
          <w:szCs w:val="22"/>
        </w:rPr>
      </w:pPr>
      <w:r w:rsidRPr="00AD74E1">
        <w:rPr>
          <w:sz w:val="20"/>
          <w:szCs w:val="22"/>
        </w:rPr>
        <w:t>Establishing comparisons between hospitals will certainly have a good effect on their work. It does not matter how many patients will actually use the network, there will be a situation where hospitals can be separated in more / less, more / worse, longer / shorter, etc. Institutions' executives will be assigned the role of 'being watched', which will certainly trigger a greater effort to address particularly unnecessary and quickly resolving deficiencies.</w:t>
      </w:r>
    </w:p>
    <w:p w14:paraId="50170866" w14:textId="37F6DB42" w:rsidR="004C1EF8" w:rsidRPr="00AD74E1" w:rsidRDefault="004C1EF8" w:rsidP="0037316D">
      <w:pPr>
        <w:pStyle w:val="CE-TableStandard"/>
        <w:rPr>
          <w:sz w:val="20"/>
          <w:szCs w:val="22"/>
        </w:rPr>
      </w:pPr>
      <w:r w:rsidRPr="00AD74E1">
        <w:rPr>
          <w:sz w:val="20"/>
          <w:szCs w:val="22"/>
        </w:rPr>
        <w:t>Risks:</w:t>
      </w:r>
    </w:p>
    <w:p w14:paraId="48A47B63" w14:textId="14465489" w:rsidR="006618F7" w:rsidRPr="00AD74E1" w:rsidRDefault="004C1EF8" w:rsidP="00B83B7C">
      <w:pPr>
        <w:pStyle w:val="CE-TableStandard"/>
        <w:numPr>
          <w:ilvl w:val="0"/>
          <w:numId w:val="36"/>
        </w:numPr>
        <w:rPr>
          <w:sz w:val="20"/>
          <w:szCs w:val="22"/>
        </w:rPr>
      </w:pPr>
      <w:r w:rsidRPr="00AD74E1">
        <w:rPr>
          <w:sz w:val="20"/>
          <w:szCs w:val="22"/>
        </w:rPr>
        <w:t>Given that the main addressees, if I understand correctly, are patients, there will certainly be a multitude of "false alarms": people, lay people will inevitably misunderstand, or at least misinterpret, and file complaints, requests, etc. . Many, even most, will be unjustified. This will recruit the services of the hospitals, there will be announcements dangling among "readers' letters", etc. But at least some comment will be warranted and that is enough to make such a project useful.</w:t>
      </w:r>
    </w:p>
    <w:sectPr w:rsidR="006618F7" w:rsidRPr="00AD74E1" w:rsidSect="00160024">
      <w:headerReference w:type="default" r:id="rId10"/>
      <w:headerReference w:type="first" r:id="rId11"/>
      <w:pgSz w:w="11906" w:h="16838" w:code="9"/>
      <w:pgMar w:top="2382" w:right="1274" w:bottom="851" w:left="156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C4FC2" w14:textId="77777777" w:rsidR="00B83B7C" w:rsidRDefault="00B83B7C" w:rsidP="00877C37">
      <w:r>
        <w:separator/>
      </w:r>
    </w:p>
    <w:p w14:paraId="519CAADB" w14:textId="77777777" w:rsidR="00B83B7C" w:rsidRDefault="00B83B7C"/>
    <w:p w14:paraId="02536443" w14:textId="77777777" w:rsidR="00B83B7C" w:rsidRDefault="00B83B7C"/>
    <w:p w14:paraId="543A0381" w14:textId="77777777" w:rsidR="00B83B7C" w:rsidRDefault="00B83B7C"/>
  </w:endnote>
  <w:endnote w:type="continuationSeparator" w:id="0">
    <w:p w14:paraId="6FF9ECDB" w14:textId="77777777" w:rsidR="00B83B7C" w:rsidRDefault="00B83B7C" w:rsidP="00877C37">
      <w:r>
        <w:continuationSeparator/>
      </w:r>
    </w:p>
    <w:p w14:paraId="62007E40" w14:textId="77777777" w:rsidR="00B83B7C" w:rsidRDefault="00B83B7C"/>
    <w:p w14:paraId="47F83E48" w14:textId="77777777" w:rsidR="00B83B7C" w:rsidRDefault="00B83B7C"/>
    <w:p w14:paraId="197A329D" w14:textId="77777777" w:rsidR="00B83B7C" w:rsidRDefault="00B83B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Rounded MT Bold">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E4953" w14:textId="77777777" w:rsidR="00B83B7C" w:rsidRPr="007F69D3" w:rsidRDefault="00B83B7C" w:rsidP="007F69D3">
      <w:pPr>
        <w:spacing w:before="0" w:line="240" w:lineRule="auto"/>
        <w:ind w:left="0" w:right="340"/>
        <w:jc w:val="left"/>
      </w:pPr>
      <w:r>
        <w:separator/>
      </w:r>
    </w:p>
  </w:footnote>
  <w:footnote w:type="continuationSeparator" w:id="0">
    <w:p w14:paraId="167824C0" w14:textId="77777777" w:rsidR="00B83B7C" w:rsidRDefault="00B83B7C" w:rsidP="00924079">
      <w:pPr>
        <w:ind w:left="0"/>
      </w:pPr>
      <w:r>
        <w:continuationSeparator/>
      </w:r>
    </w:p>
    <w:p w14:paraId="1A26A521" w14:textId="77777777" w:rsidR="00B83B7C" w:rsidRDefault="00B83B7C" w:rsidP="00C12DFF">
      <w:pPr>
        <w:ind w:left="0"/>
      </w:pPr>
    </w:p>
  </w:footnote>
  <w:footnote w:type="continuationNotice" w:id="1">
    <w:p w14:paraId="3E613489" w14:textId="77777777" w:rsidR="00B83B7C" w:rsidRDefault="00B83B7C" w:rsidP="00C12DFF">
      <w:pPr>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62FFF" w14:textId="77777777" w:rsidR="0041647F" w:rsidRDefault="0041647F">
    <w:pPr>
      <w:pStyle w:val="Zhlav"/>
    </w:pPr>
    <w:r>
      <w:rPr>
        <w:noProof/>
        <w:lang w:val="sl-SI" w:eastAsia="sl-SI"/>
      </w:rPr>
      <w:drawing>
        <wp:anchor distT="0" distB="0" distL="114300" distR="114300" simplePos="0" relativeHeight="251658240" behindDoc="1" locked="0" layoutInCell="1" allowOverlap="1" wp14:anchorId="418579C4" wp14:editId="389D2953">
          <wp:simplePos x="0" y="0"/>
          <wp:positionH relativeFrom="column">
            <wp:posOffset>-657225</wp:posOffset>
          </wp:positionH>
          <wp:positionV relativeFrom="paragraph">
            <wp:posOffset>9525</wp:posOffset>
          </wp:positionV>
          <wp:extent cx="6917055" cy="1439545"/>
          <wp:effectExtent l="0" t="0" r="0" b="0"/>
          <wp:wrapNone/>
          <wp:docPr id="4"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7055" cy="14395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E70B8" w14:textId="77777777" w:rsidR="0041647F" w:rsidRDefault="0041647F" w:rsidP="00D41EE5">
    <w:pPr>
      <w:pStyle w:val="Zhlav"/>
      <w:ind w:left="-1559"/>
    </w:pPr>
    <w:r>
      <w:rPr>
        <w:noProof/>
        <w:lang w:val="sl-SI" w:eastAsia="sl-SI"/>
      </w:rPr>
      <w:drawing>
        <wp:anchor distT="0" distB="0" distL="114300" distR="114300" simplePos="0" relativeHeight="251657216" behindDoc="1" locked="0" layoutInCell="1" allowOverlap="1" wp14:anchorId="004715D2" wp14:editId="421CC366">
          <wp:simplePos x="0" y="0"/>
          <wp:positionH relativeFrom="column">
            <wp:posOffset>-775335</wp:posOffset>
          </wp:positionH>
          <wp:positionV relativeFrom="paragraph">
            <wp:posOffset>-9525</wp:posOffset>
          </wp:positionV>
          <wp:extent cx="7623175" cy="10782935"/>
          <wp:effectExtent l="0" t="0" r="0" b="0"/>
          <wp:wrapNone/>
          <wp:docPr id="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3175" cy="107829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1" w15:restartNumberingAfterBreak="0">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2" w15:restartNumberingAfterBreak="0">
    <w:nsid w:val="0EDF2766"/>
    <w:multiLevelType w:val="hybridMultilevel"/>
    <w:tmpl w:val="0DA6FBEC"/>
    <w:lvl w:ilvl="0" w:tplc="0407000F">
      <w:start w:val="1"/>
      <w:numFmt w:val="decimal"/>
      <w:pStyle w:val="Nadpis3"/>
      <w:lvlText w:val="A.1.%1."/>
      <w:lvlJc w:val="left"/>
      <w:pPr>
        <w:ind w:left="2204"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3"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7D8B8A"/>
        <w:sz w:val="18"/>
      </w:rPr>
    </w:lvl>
    <w:lvl w:ilvl="1">
      <w:start w:val="1"/>
      <w:numFmt w:val="bullet"/>
      <w:lvlText w:val=""/>
      <w:lvlJc w:val="left"/>
      <w:pPr>
        <w:ind w:left="568" w:hanging="284"/>
      </w:pPr>
      <w:rPr>
        <w:rFonts w:ascii="Wingdings" w:hAnsi="Wingdings"/>
        <w:color w:val="7D8B8A"/>
        <w:sz w:val="24"/>
      </w:rPr>
    </w:lvl>
    <w:lvl w:ilvl="2">
      <w:start w:val="1"/>
      <w:numFmt w:val="bullet"/>
      <w:lvlText w:val="&gt;"/>
      <w:lvlJc w:val="left"/>
      <w:pPr>
        <w:ind w:left="852" w:hanging="284"/>
      </w:pPr>
      <w:rPr>
        <w:rFonts w:ascii="Trebuchet MS" w:hAnsi="Trebuchet MS" w:hint="default"/>
        <w:color w:val="7D8B8A"/>
      </w:rPr>
    </w:lvl>
    <w:lvl w:ilvl="3">
      <w:start w:val="1"/>
      <w:numFmt w:val="bullet"/>
      <w:lvlText w:val="&gt;"/>
      <w:lvlJc w:val="left"/>
      <w:pPr>
        <w:ind w:left="1136" w:hanging="284"/>
      </w:pPr>
      <w:rPr>
        <w:rFonts w:ascii="Trebuchet MS" w:hAnsi="Trebuchet MS" w:hint="default"/>
        <w:color w:val="7D8B8A"/>
      </w:rPr>
    </w:lvl>
    <w:lvl w:ilvl="4">
      <w:start w:val="1"/>
      <w:numFmt w:val="bullet"/>
      <w:lvlText w:val="&gt;"/>
      <w:lvlJc w:val="left"/>
      <w:pPr>
        <w:ind w:left="1420" w:hanging="284"/>
      </w:pPr>
      <w:rPr>
        <w:rFonts w:ascii="Trebuchet MS" w:hAnsi="Trebuchet MS" w:cs="Courier New" w:hint="default"/>
        <w:color w:val="7D8B8A"/>
      </w:rPr>
    </w:lvl>
    <w:lvl w:ilvl="5">
      <w:start w:val="1"/>
      <w:numFmt w:val="bullet"/>
      <w:lvlText w:val="&gt;"/>
      <w:lvlJc w:val="left"/>
      <w:pPr>
        <w:ind w:left="1704" w:hanging="284"/>
      </w:pPr>
      <w:rPr>
        <w:rFonts w:ascii="Trebuchet MS" w:hAnsi="Trebuchet MS" w:hint="default"/>
        <w:color w:val="7D8B8A"/>
      </w:rPr>
    </w:lvl>
    <w:lvl w:ilvl="6">
      <w:start w:val="1"/>
      <w:numFmt w:val="bullet"/>
      <w:lvlText w:val="&gt;"/>
      <w:lvlJc w:val="left"/>
      <w:pPr>
        <w:ind w:left="1988" w:hanging="284"/>
      </w:pPr>
      <w:rPr>
        <w:rFonts w:ascii="Trebuchet MS" w:hAnsi="Trebuchet MS" w:hint="default"/>
        <w:color w:val="7D8B8A"/>
      </w:rPr>
    </w:lvl>
    <w:lvl w:ilvl="7">
      <w:start w:val="1"/>
      <w:numFmt w:val="bullet"/>
      <w:lvlText w:val="&gt;"/>
      <w:lvlJc w:val="left"/>
      <w:pPr>
        <w:ind w:left="2272" w:hanging="284"/>
      </w:pPr>
      <w:rPr>
        <w:rFonts w:ascii="Trebuchet MS" w:hAnsi="Trebuchet MS" w:cs="Courier New" w:hint="default"/>
        <w:color w:val="7D8B8A"/>
      </w:rPr>
    </w:lvl>
    <w:lvl w:ilvl="8">
      <w:start w:val="1"/>
      <w:numFmt w:val="bullet"/>
      <w:lvlText w:val="&gt;"/>
      <w:lvlJc w:val="left"/>
      <w:pPr>
        <w:ind w:left="2556" w:hanging="284"/>
      </w:pPr>
      <w:rPr>
        <w:rFonts w:ascii="Trebuchet MS" w:hAnsi="Trebuchet MS" w:hint="default"/>
        <w:color w:val="7D8B8A"/>
      </w:rPr>
    </w:lvl>
  </w:abstractNum>
  <w:abstractNum w:abstractNumId="4" w15:restartNumberingAfterBreak="0">
    <w:nsid w:val="1AC81F55"/>
    <w:multiLevelType w:val="hybridMultilevel"/>
    <w:tmpl w:val="6EFE772E"/>
    <w:lvl w:ilvl="0" w:tplc="5B3ECE72">
      <w:start w:val="1"/>
      <w:numFmt w:val="bullet"/>
      <w:pStyle w:val="CE-BulletPoint3"/>
      <w:lvlText w:val="&gt;"/>
      <w:lvlJc w:val="left"/>
      <w:pPr>
        <w:ind w:left="644" w:hanging="360"/>
      </w:pPr>
      <w:rPr>
        <w:rFonts w:ascii="Trebuchet MS" w:hAnsi="Trebuchet MS" w:hint="default"/>
        <w:color w:val="7E93A5"/>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5" w15:restartNumberingAfterBreak="0">
    <w:nsid w:val="1AF26924"/>
    <w:multiLevelType w:val="hybridMultilevel"/>
    <w:tmpl w:val="CE3087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40D51B8"/>
    <w:multiLevelType w:val="multilevel"/>
    <w:tmpl w:val="99223750"/>
    <w:styleLink w:val="CE-HeadNumbering"/>
    <w:lvl w:ilvl="0">
      <w:start w:val="1"/>
      <w:numFmt w:val="decimal"/>
      <w:pStyle w:val="CE-Headline1"/>
      <w:suff w:val="space"/>
      <w:lvlText w:val="%1."/>
      <w:lvlJc w:val="left"/>
      <w:pPr>
        <w:ind w:left="0" w:firstLine="0"/>
      </w:pPr>
      <w:rPr>
        <w:rFonts w:hint="default"/>
      </w:rPr>
    </w:lvl>
    <w:lvl w:ilvl="1">
      <w:start w:val="1"/>
      <w:numFmt w:val="decimal"/>
      <w:pStyle w:val="CE-Headline2"/>
      <w:suff w:val="space"/>
      <w:lvlText w:val="%1.%2."/>
      <w:lvlJc w:val="left"/>
      <w:pPr>
        <w:ind w:left="0" w:firstLine="0"/>
      </w:pPr>
      <w:rPr>
        <w:rFonts w:hint="default"/>
      </w:rPr>
    </w:lvl>
    <w:lvl w:ilvl="2">
      <w:start w:val="1"/>
      <w:numFmt w:val="decimal"/>
      <w:pStyle w:val="CE-Headline3"/>
      <w:suff w:val="space"/>
      <w:lvlText w:val="%1.%2.%3."/>
      <w:lvlJc w:val="left"/>
      <w:pPr>
        <w:ind w:left="0" w:firstLine="0"/>
      </w:pPr>
      <w:rPr>
        <w:rFonts w:hint="default"/>
      </w:rPr>
    </w:lvl>
    <w:lvl w:ilvl="3">
      <w:start w:val="1"/>
      <w:numFmt w:val="decimal"/>
      <w:pStyle w:val="CE-Headline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7" w15:restartNumberingAfterBreak="0">
    <w:nsid w:val="24C01312"/>
    <w:multiLevelType w:val="multilevel"/>
    <w:tmpl w:val="99223750"/>
    <w:numStyleLink w:val="CE-HeadNumbering"/>
  </w:abstractNum>
  <w:abstractNum w:abstractNumId="8" w15:restartNumberingAfterBreak="0">
    <w:nsid w:val="2AA94DD7"/>
    <w:multiLevelType w:val="hybridMultilevel"/>
    <w:tmpl w:val="E5C2D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E24613E"/>
    <w:multiLevelType w:val="hybridMultilevel"/>
    <w:tmpl w:val="3B186FC2"/>
    <w:lvl w:ilvl="0" w:tplc="6316D04E">
      <w:start w:val="1"/>
      <w:numFmt w:val="decimal"/>
      <w:pStyle w:val="Nadpis2"/>
      <w:lvlText w:val="A.%1."/>
      <w:lvlJc w:val="left"/>
      <w:pPr>
        <w:ind w:left="1637" w:hanging="360"/>
      </w:pPr>
      <w:rPr>
        <w:rFonts w:ascii="Arial Rounded MT Bold" w:eastAsia="Calibri" w:hAnsi="Arial Rounded MT Bold" w:cs="Times New Roman"/>
      </w:rPr>
    </w:lvl>
    <w:lvl w:ilvl="1" w:tplc="B55AD682" w:tentative="1">
      <w:start w:val="1"/>
      <w:numFmt w:val="lowerLetter"/>
      <w:lvlText w:val="%2."/>
      <w:lvlJc w:val="left"/>
      <w:pPr>
        <w:ind w:left="3774" w:hanging="360"/>
      </w:pPr>
    </w:lvl>
    <w:lvl w:ilvl="2" w:tplc="DEB68484" w:tentative="1">
      <w:start w:val="1"/>
      <w:numFmt w:val="lowerRoman"/>
      <w:lvlText w:val="%3."/>
      <w:lvlJc w:val="right"/>
      <w:pPr>
        <w:ind w:left="4494" w:hanging="180"/>
      </w:pPr>
    </w:lvl>
    <w:lvl w:ilvl="3" w:tplc="49409994" w:tentative="1">
      <w:start w:val="1"/>
      <w:numFmt w:val="decimal"/>
      <w:lvlText w:val="%4."/>
      <w:lvlJc w:val="left"/>
      <w:pPr>
        <w:ind w:left="5214" w:hanging="360"/>
      </w:pPr>
    </w:lvl>
    <w:lvl w:ilvl="4" w:tplc="6652E44A" w:tentative="1">
      <w:start w:val="1"/>
      <w:numFmt w:val="lowerLetter"/>
      <w:lvlText w:val="%5."/>
      <w:lvlJc w:val="left"/>
      <w:pPr>
        <w:ind w:left="5934" w:hanging="360"/>
      </w:pPr>
    </w:lvl>
    <w:lvl w:ilvl="5" w:tplc="92205192" w:tentative="1">
      <w:start w:val="1"/>
      <w:numFmt w:val="lowerRoman"/>
      <w:lvlText w:val="%6."/>
      <w:lvlJc w:val="right"/>
      <w:pPr>
        <w:ind w:left="6654" w:hanging="180"/>
      </w:pPr>
    </w:lvl>
    <w:lvl w:ilvl="6" w:tplc="CB50346A" w:tentative="1">
      <w:start w:val="1"/>
      <w:numFmt w:val="decimal"/>
      <w:lvlText w:val="%7."/>
      <w:lvlJc w:val="left"/>
      <w:pPr>
        <w:ind w:left="7374" w:hanging="360"/>
      </w:pPr>
    </w:lvl>
    <w:lvl w:ilvl="7" w:tplc="57248D52" w:tentative="1">
      <w:start w:val="1"/>
      <w:numFmt w:val="lowerLetter"/>
      <w:lvlText w:val="%8."/>
      <w:lvlJc w:val="left"/>
      <w:pPr>
        <w:ind w:left="8094" w:hanging="360"/>
      </w:pPr>
    </w:lvl>
    <w:lvl w:ilvl="8" w:tplc="27A6974A" w:tentative="1">
      <w:start w:val="1"/>
      <w:numFmt w:val="lowerRoman"/>
      <w:lvlText w:val="%9."/>
      <w:lvlJc w:val="right"/>
      <w:pPr>
        <w:ind w:left="8814" w:hanging="180"/>
      </w:pPr>
    </w:lvl>
  </w:abstractNum>
  <w:abstractNum w:abstractNumId="11" w15:restartNumberingAfterBreak="0">
    <w:nsid w:val="3007486D"/>
    <w:multiLevelType w:val="hybridMultilevel"/>
    <w:tmpl w:val="6BB8D85C"/>
    <w:lvl w:ilvl="0" w:tplc="0405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332417A9"/>
    <w:multiLevelType w:val="multilevel"/>
    <w:tmpl w:val="74B811E0"/>
    <w:lvl w:ilvl="0">
      <w:start w:val="1"/>
      <w:numFmt w:val="upperLetter"/>
      <w:pStyle w:val="CE-HeadlineChapter"/>
      <w:lvlText w:val="%1."/>
      <w:lvlJc w:val="left"/>
      <w:pPr>
        <w:ind w:left="644" w:hanging="360"/>
      </w:pPr>
      <w:rPr>
        <w:rFonts w:hint="default"/>
      </w:rPr>
    </w:lvl>
    <w:lvl w:ilvl="1">
      <w:start w:val="1"/>
      <w:numFmt w:val="upperLetter"/>
      <w:lvlRestart w:val="0"/>
      <w:suff w:val="space"/>
      <w:lvlText w:val="%2."/>
      <w:lvlJc w:val="left"/>
      <w:pPr>
        <w:ind w:left="284" w:firstLine="0"/>
      </w:pPr>
      <w:rPr>
        <w:rFonts w:hint="default"/>
      </w:rPr>
    </w:lvl>
    <w:lvl w:ilvl="2">
      <w:start w:val="1"/>
      <w:numFmt w:val="upperLetter"/>
      <w:lvlRestart w:val="0"/>
      <w:suff w:val="space"/>
      <w:lvlText w:val="%3."/>
      <w:lvlJc w:val="left"/>
      <w:pPr>
        <w:ind w:left="284" w:firstLine="0"/>
      </w:pPr>
      <w:rPr>
        <w:rFonts w:hint="default"/>
      </w:rPr>
    </w:lvl>
    <w:lvl w:ilvl="3">
      <w:start w:val="1"/>
      <w:numFmt w:val="upperLetter"/>
      <w:lvlRestart w:val="0"/>
      <w:suff w:val="space"/>
      <w:lvlText w:val="%4."/>
      <w:lvlJc w:val="left"/>
      <w:pPr>
        <w:ind w:left="284" w:firstLine="0"/>
      </w:pPr>
      <w:rPr>
        <w:rFonts w:hint="default"/>
      </w:rPr>
    </w:lvl>
    <w:lvl w:ilvl="4">
      <w:start w:val="1"/>
      <w:numFmt w:val="upperLetter"/>
      <w:lvlRestart w:val="0"/>
      <w:suff w:val="space"/>
      <w:lvlText w:val="%5."/>
      <w:lvlJc w:val="left"/>
      <w:pPr>
        <w:ind w:left="284" w:firstLine="0"/>
      </w:pPr>
      <w:rPr>
        <w:rFonts w:hint="default"/>
      </w:rPr>
    </w:lvl>
    <w:lvl w:ilvl="5">
      <w:start w:val="1"/>
      <w:numFmt w:val="upperLetter"/>
      <w:lvlRestart w:val="0"/>
      <w:suff w:val="space"/>
      <w:lvlText w:val="%6."/>
      <w:lvlJc w:val="left"/>
      <w:pPr>
        <w:ind w:left="284" w:firstLine="0"/>
      </w:pPr>
      <w:rPr>
        <w:rFonts w:hint="default"/>
      </w:rPr>
    </w:lvl>
    <w:lvl w:ilvl="6">
      <w:start w:val="1"/>
      <w:numFmt w:val="upperLetter"/>
      <w:lvlRestart w:val="0"/>
      <w:suff w:val="space"/>
      <w:lvlText w:val="%7."/>
      <w:lvlJc w:val="left"/>
      <w:pPr>
        <w:ind w:left="284" w:firstLine="0"/>
      </w:pPr>
      <w:rPr>
        <w:rFonts w:hint="default"/>
      </w:rPr>
    </w:lvl>
    <w:lvl w:ilvl="7">
      <w:start w:val="1"/>
      <w:numFmt w:val="upperLetter"/>
      <w:lvlRestart w:val="0"/>
      <w:suff w:val="space"/>
      <w:lvlText w:val="%8."/>
      <w:lvlJc w:val="left"/>
      <w:pPr>
        <w:ind w:left="284" w:firstLine="0"/>
      </w:pPr>
      <w:rPr>
        <w:rFonts w:hint="default"/>
      </w:rPr>
    </w:lvl>
    <w:lvl w:ilvl="8">
      <w:start w:val="1"/>
      <w:numFmt w:val="upperLetter"/>
      <w:lvlRestart w:val="0"/>
      <w:suff w:val="space"/>
      <w:lvlText w:val="%9."/>
      <w:lvlJc w:val="left"/>
      <w:pPr>
        <w:ind w:left="284" w:firstLine="0"/>
      </w:pPr>
      <w:rPr>
        <w:rFonts w:hint="default"/>
      </w:rPr>
    </w:lvl>
  </w:abstractNum>
  <w:abstractNum w:abstractNumId="13" w15:restartNumberingAfterBreak="0">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7D8B8A"/>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66801D2"/>
    <w:multiLevelType w:val="hybridMultilevel"/>
    <w:tmpl w:val="AADE8CEA"/>
    <w:lvl w:ilvl="0" w:tplc="0C070005">
      <w:start w:val="1"/>
      <w:numFmt w:val="bullet"/>
      <w:lvlText w:val=""/>
      <w:lvlJc w:val="left"/>
      <w:pPr>
        <w:ind w:left="360" w:hanging="360"/>
      </w:pPr>
      <w:rPr>
        <w:rFonts w:ascii="Symbol" w:hAnsi="Symbol" w:hint="default"/>
      </w:rPr>
    </w:lvl>
    <w:lvl w:ilvl="1" w:tplc="0C070003">
      <w:start w:val="1"/>
      <w:numFmt w:val="bullet"/>
      <w:pStyle w:val="bulletpoints2"/>
      <w:lvlText w:val="à"/>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6C30F2A0">
      <w:numFmt w:val="bullet"/>
      <w:lvlText w:val="•"/>
      <w:lvlJc w:val="left"/>
      <w:pPr>
        <w:ind w:left="2880" w:hanging="720"/>
      </w:pPr>
      <w:rPr>
        <w:rFonts w:ascii="Trebuchet MS" w:eastAsia="Calibri" w:hAnsi="Trebuchet MS" w:cs="Times New Roman"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15:restartNumberingAfterBreak="0">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15:restartNumberingAfterBreak="0">
    <w:nsid w:val="3A6F7862"/>
    <w:multiLevelType w:val="multilevel"/>
    <w:tmpl w:val="B56C78C4"/>
    <w:styleLink w:val="CE-ListStandardText"/>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17" w15:restartNumberingAfterBreak="0">
    <w:nsid w:val="3C444B86"/>
    <w:multiLevelType w:val="hybridMultilevel"/>
    <w:tmpl w:val="5756D392"/>
    <w:lvl w:ilvl="0" w:tplc="04070005">
      <w:start w:val="2"/>
      <w:numFmt w:val="bullet"/>
      <w:lvlText w:val=""/>
      <w:lvlJc w:val="left"/>
      <w:pPr>
        <w:ind w:left="720" w:hanging="360"/>
      </w:pPr>
      <w:rPr>
        <w:rFonts w:ascii="Wingdings" w:eastAsia="Trebuchet MS" w:hAnsi="Wingdings" w:cs="Trebuchet MS" w:hint="default"/>
      </w:rPr>
    </w:lvl>
    <w:lvl w:ilvl="1" w:tplc="04070003">
      <w:start w:val="2"/>
      <w:numFmt w:val="bullet"/>
      <w:pStyle w:val="Subbullets"/>
      <w:lvlText w:val=""/>
      <w:lvlJc w:val="left"/>
      <w:pPr>
        <w:ind w:left="1440" w:hanging="360"/>
      </w:pPr>
      <w:rPr>
        <w:rFonts w:ascii="Wingdings" w:eastAsia="Trebuchet MS"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C960020"/>
    <w:multiLevelType w:val="hybridMultilevel"/>
    <w:tmpl w:val="ECF8A8E8"/>
    <w:lvl w:ilvl="0" w:tplc="97E49668">
      <w:start w:val="1"/>
      <w:numFmt w:val="bullet"/>
      <w:pStyle w:val="CE-BulletPoint1"/>
      <w:lvlText w:val=""/>
      <w:lvlJc w:val="left"/>
      <w:pPr>
        <w:ind w:left="1572" w:hanging="360"/>
      </w:pPr>
      <w:rPr>
        <w:rFonts w:ascii="Wingdings 2" w:hAnsi="Wingdings 2" w:hint="default"/>
        <w:color w:val="7E93A5"/>
      </w:rPr>
    </w:lvl>
    <w:lvl w:ilvl="1" w:tplc="0C070003">
      <w:start w:val="1"/>
      <w:numFmt w:val="bullet"/>
      <w:lvlText w:val="o"/>
      <w:lvlJc w:val="left"/>
      <w:pPr>
        <w:ind w:left="2292" w:hanging="360"/>
      </w:pPr>
      <w:rPr>
        <w:rFonts w:ascii="Courier New" w:hAnsi="Courier New" w:cs="Courier New" w:hint="default"/>
      </w:rPr>
    </w:lvl>
    <w:lvl w:ilvl="2" w:tplc="0C070005" w:tentative="1">
      <w:start w:val="1"/>
      <w:numFmt w:val="bullet"/>
      <w:lvlText w:val=""/>
      <w:lvlJc w:val="left"/>
      <w:pPr>
        <w:ind w:left="3012" w:hanging="360"/>
      </w:pPr>
      <w:rPr>
        <w:rFonts w:ascii="Wingdings" w:hAnsi="Wingdings" w:hint="default"/>
      </w:rPr>
    </w:lvl>
    <w:lvl w:ilvl="3" w:tplc="0C070001" w:tentative="1">
      <w:start w:val="1"/>
      <w:numFmt w:val="bullet"/>
      <w:lvlText w:val=""/>
      <w:lvlJc w:val="left"/>
      <w:pPr>
        <w:ind w:left="3732" w:hanging="360"/>
      </w:pPr>
      <w:rPr>
        <w:rFonts w:ascii="Symbol" w:hAnsi="Symbol" w:hint="default"/>
      </w:rPr>
    </w:lvl>
    <w:lvl w:ilvl="4" w:tplc="0C070003" w:tentative="1">
      <w:start w:val="1"/>
      <w:numFmt w:val="bullet"/>
      <w:lvlText w:val="o"/>
      <w:lvlJc w:val="left"/>
      <w:pPr>
        <w:ind w:left="4452" w:hanging="360"/>
      </w:pPr>
      <w:rPr>
        <w:rFonts w:ascii="Courier New" w:hAnsi="Courier New" w:cs="Courier New" w:hint="default"/>
      </w:rPr>
    </w:lvl>
    <w:lvl w:ilvl="5" w:tplc="0C070005" w:tentative="1">
      <w:start w:val="1"/>
      <w:numFmt w:val="bullet"/>
      <w:lvlText w:val=""/>
      <w:lvlJc w:val="left"/>
      <w:pPr>
        <w:ind w:left="5172" w:hanging="360"/>
      </w:pPr>
      <w:rPr>
        <w:rFonts w:ascii="Wingdings" w:hAnsi="Wingdings" w:hint="default"/>
      </w:rPr>
    </w:lvl>
    <w:lvl w:ilvl="6" w:tplc="0C070001" w:tentative="1">
      <w:start w:val="1"/>
      <w:numFmt w:val="bullet"/>
      <w:lvlText w:val=""/>
      <w:lvlJc w:val="left"/>
      <w:pPr>
        <w:ind w:left="5892" w:hanging="360"/>
      </w:pPr>
      <w:rPr>
        <w:rFonts w:ascii="Symbol" w:hAnsi="Symbol" w:hint="default"/>
      </w:rPr>
    </w:lvl>
    <w:lvl w:ilvl="7" w:tplc="0C070003" w:tentative="1">
      <w:start w:val="1"/>
      <w:numFmt w:val="bullet"/>
      <w:lvlText w:val="o"/>
      <w:lvlJc w:val="left"/>
      <w:pPr>
        <w:ind w:left="6612" w:hanging="360"/>
      </w:pPr>
      <w:rPr>
        <w:rFonts w:ascii="Courier New" w:hAnsi="Courier New" w:cs="Courier New" w:hint="default"/>
      </w:rPr>
    </w:lvl>
    <w:lvl w:ilvl="8" w:tplc="0C070005" w:tentative="1">
      <w:start w:val="1"/>
      <w:numFmt w:val="bullet"/>
      <w:lvlText w:val=""/>
      <w:lvlJc w:val="left"/>
      <w:pPr>
        <w:ind w:left="7332" w:hanging="360"/>
      </w:pPr>
      <w:rPr>
        <w:rFonts w:ascii="Wingdings" w:hAnsi="Wingdings" w:hint="default"/>
      </w:rPr>
    </w:lvl>
  </w:abstractNum>
  <w:abstractNum w:abstractNumId="19" w15:restartNumberingAfterBreak="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43E72E68"/>
    <w:multiLevelType w:val="hybridMultilevel"/>
    <w:tmpl w:val="33A800B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671134E"/>
    <w:multiLevelType w:val="hybridMultilevel"/>
    <w:tmpl w:val="5DECBA00"/>
    <w:lvl w:ilvl="0" w:tplc="0407000F">
      <w:start w:val="1"/>
      <w:numFmt w:val="upperLetter"/>
      <w:pStyle w:val="Nadpis1"/>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22" w15:restartNumberingAfterBreak="0">
    <w:nsid w:val="47154635"/>
    <w:multiLevelType w:val="multilevel"/>
    <w:tmpl w:val="0C07001D"/>
    <w:styleLink w:val="CE-List"/>
    <w:lvl w:ilvl="0">
      <w:start w:val="1"/>
      <w:numFmt w:val="bullet"/>
      <w:lvlText w:val=""/>
      <w:lvlJc w:val="left"/>
      <w:pPr>
        <w:ind w:left="360" w:hanging="360"/>
      </w:pPr>
      <w:rPr>
        <w:rFonts w:ascii="Wingdings 2" w:hAnsi="Wingdings 2" w:hint="default"/>
        <w:color w:val="7E93A5"/>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5D554C3A"/>
    <w:multiLevelType w:val="hybridMultilevel"/>
    <w:tmpl w:val="063C85A8"/>
    <w:lvl w:ilvl="0" w:tplc="06F8BDAA">
      <w:start w:val="1"/>
      <w:numFmt w:val="bullet"/>
      <w:lvlText w:val="•"/>
      <w:lvlJc w:val="left"/>
      <w:pPr>
        <w:tabs>
          <w:tab w:val="num" w:pos="720"/>
        </w:tabs>
        <w:ind w:left="720" w:hanging="360"/>
      </w:pPr>
      <w:rPr>
        <w:rFonts w:ascii="Arial" w:hAnsi="Arial" w:hint="default"/>
      </w:rPr>
    </w:lvl>
    <w:lvl w:ilvl="1" w:tplc="BB2ADA22" w:tentative="1">
      <w:start w:val="1"/>
      <w:numFmt w:val="bullet"/>
      <w:lvlText w:val="•"/>
      <w:lvlJc w:val="left"/>
      <w:pPr>
        <w:tabs>
          <w:tab w:val="num" w:pos="1440"/>
        </w:tabs>
        <w:ind w:left="1440" w:hanging="360"/>
      </w:pPr>
      <w:rPr>
        <w:rFonts w:ascii="Arial" w:hAnsi="Arial" w:hint="default"/>
      </w:rPr>
    </w:lvl>
    <w:lvl w:ilvl="2" w:tplc="E2FA153E" w:tentative="1">
      <w:start w:val="1"/>
      <w:numFmt w:val="bullet"/>
      <w:lvlText w:val="•"/>
      <w:lvlJc w:val="left"/>
      <w:pPr>
        <w:tabs>
          <w:tab w:val="num" w:pos="2160"/>
        </w:tabs>
        <w:ind w:left="2160" w:hanging="360"/>
      </w:pPr>
      <w:rPr>
        <w:rFonts w:ascii="Arial" w:hAnsi="Arial" w:hint="default"/>
      </w:rPr>
    </w:lvl>
    <w:lvl w:ilvl="3" w:tplc="3A82E5DE" w:tentative="1">
      <w:start w:val="1"/>
      <w:numFmt w:val="bullet"/>
      <w:lvlText w:val="•"/>
      <w:lvlJc w:val="left"/>
      <w:pPr>
        <w:tabs>
          <w:tab w:val="num" w:pos="2880"/>
        </w:tabs>
        <w:ind w:left="2880" w:hanging="360"/>
      </w:pPr>
      <w:rPr>
        <w:rFonts w:ascii="Arial" w:hAnsi="Arial" w:hint="default"/>
      </w:rPr>
    </w:lvl>
    <w:lvl w:ilvl="4" w:tplc="21F2C02C" w:tentative="1">
      <w:start w:val="1"/>
      <w:numFmt w:val="bullet"/>
      <w:lvlText w:val="•"/>
      <w:lvlJc w:val="left"/>
      <w:pPr>
        <w:tabs>
          <w:tab w:val="num" w:pos="3600"/>
        </w:tabs>
        <w:ind w:left="3600" w:hanging="360"/>
      </w:pPr>
      <w:rPr>
        <w:rFonts w:ascii="Arial" w:hAnsi="Arial" w:hint="default"/>
      </w:rPr>
    </w:lvl>
    <w:lvl w:ilvl="5" w:tplc="E518811C" w:tentative="1">
      <w:start w:val="1"/>
      <w:numFmt w:val="bullet"/>
      <w:lvlText w:val="•"/>
      <w:lvlJc w:val="left"/>
      <w:pPr>
        <w:tabs>
          <w:tab w:val="num" w:pos="4320"/>
        </w:tabs>
        <w:ind w:left="4320" w:hanging="360"/>
      </w:pPr>
      <w:rPr>
        <w:rFonts w:ascii="Arial" w:hAnsi="Arial" w:hint="default"/>
      </w:rPr>
    </w:lvl>
    <w:lvl w:ilvl="6" w:tplc="9EFE00A2" w:tentative="1">
      <w:start w:val="1"/>
      <w:numFmt w:val="bullet"/>
      <w:lvlText w:val="•"/>
      <w:lvlJc w:val="left"/>
      <w:pPr>
        <w:tabs>
          <w:tab w:val="num" w:pos="5040"/>
        </w:tabs>
        <w:ind w:left="5040" w:hanging="360"/>
      </w:pPr>
      <w:rPr>
        <w:rFonts w:ascii="Arial" w:hAnsi="Arial" w:hint="default"/>
      </w:rPr>
    </w:lvl>
    <w:lvl w:ilvl="7" w:tplc="C1020732" w:tentative="1">
      <w:start w:val="1"/>
      <w:numFmt w:val="bullet"/>
      <w:lvlText w:val="•"/>
      <w:lvlJc w:val="left"/>
      <w:pPr>
        <w:tabs>
          <w:tab w:val="num" w:pos="5760"/>
        </w:tabs>
        <w:ind w:left="5760" w:hanging="360"/>
      </w:pPr>
      <w:rPr>
        <w:rFonts w:ascii="Arial" w:hAnsi="Arial" w:hint="default"/>
      </w:rPr>
    </w:lvl>
    <w:lvl w:ilvl="8" w:tplc="5D5C265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E011593"/>
    <w:multiLevelType w:val="hybridMultilevel"/>
    <w:tmpl w:val="B07E81E6"/>
    <w:lvl w:ilvl="0" w:tplc="5316DADC">
      <w:start w:val="1"/>
      <w:numFmt w:val="bullet"/>
      <w:pStyle w:val="CE-BulletPoint2"/>
      <w:lvlText w:val=""/>
      <w:lvlJc w:val="left"/>
      <w:pPr>
        <w:ind w:left="1004" w:hanging="360"/>
      </w:pPr>
      <w:rPr>
        <w:rFonts w:ascii="Wingdings" w:hAnsi="Wingdings" w:hint="default"/>
        <w:color w:val="7E93A5"/>
        <w:sz w:val="24"/>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6" w15:restartNumberingAfterBreak="0">
    <w:nsid w:val="66E660C2"/>
    <w:multiLevelType w:val="hybridMultilevel"/>
    <w:tmpl w:val="218AF9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8" w15:restartNumberingAfterBreak="0">
    <w:nsid w:val="686A0703"/>
    <w:multiLevelType w:val="hybridMultilevel"/>
    <w:tmpl w:val="FA645642"/>
    <w:lvl w:ilvl="0" w:tplc="285C9AA0">
      <w:start w:val="1"/>
      <w:numFmt w:val="bullet"/>
      <w:pStyle w:val="bulletpoints"/>
      <w:lvlText w:val=""/>
      <w:lvlJc w:val="left"/>
      <w:pPr>
        <w:ind w:left="1778" w:hanging="360"/>
      </w:pPr>
      <w:rPr>
        <w:rFonts w:ascii="Symbol" w:hAnsi="Symbol" w:hint="default"/>
        <w:color w:val="auto"/>
      </w:rPr>
    </w:lvl>
    <w:lvl w:ilvl="1" w:tplc="7BA4ABEA">
      <w:start w:val="1"/>
      <w:numFmt w:val="bullet"/>
      <w:lvlText w:val="o"/>
      <w:lvlJc w:val="left"/>
      <w:pPr>
        <w:ind w:left="1080" w:hanging="360"/>
      </w:pPr>
      <w:rPr>
        <w:rFonts w:ascii="Courier New" w:hAnsi="Courier New" w:cs="Courier New" w:hint="default"/>
      </w:rPr>
    </w:lvl>
    <w:lvl w:ilvl="2" w:tplc="9B56C568">
      <w:start w:val="1"/>
      <w:numFmt w:val="bullet"/>
      <w:lvlText w:val=""/>
      <w:lvlJc w:val="left"/>
      <w:pPr>
        <w:ind w:left="1800" w:hanging="360"/>
      </w:pPr>
      <w:rPr>
        <w:rFonts w:ascii="Wingdings" w:hAnsi="Wingdings" w:hint="default"/>
      </w:rPr>
    </w:lvl>
    <w:lvl w:ilvl="3" w:tplc="C1A09372" w:tentative="1">
      <w:start w:val="1"/>
      <w:numFmt w:val="bullet"/>
      <w:lvlText w:val=""/>
      <w:lvlJc w:val="left"/>
      <w:pPr>
        <w:ind w:left="2520" w:hanging="360"/>
      </w:pPr>
      <w:rPr>
        <w:rFonts w:ascii="Symbol" w:hAnsi="Symbol" w:hint="default"/>
      </w:rPr>
    </w:lvl>
    <w:lvl w:ilvl="4" w:tplc="04E07FB0" w:tentative="1">
      <w:start w:val="1"/>
      <w:numFmt w:val="bullet"/>
      <w:lvlText w:val="o"/>
      <w:lvlJc w:val="left"/>
      <w:pPr>
        <w:ind w:left="3240" w:hanging="360"/>
      </w:pPr>
      <w:rPr>
        <w:rFonts w:ascii="Courier New" w:hAnsi="Courier New" w:cs="Courier New" w:hint="default"/>
      </w:rPr>
    </w:lvl>
    <w:lvl w:ilvl="5" w:tplc="102CA6BA" w:tentative="1">
      <w:start w:val="1"/>
      <w:numFmt w:val="bullet"/>
      <w:lvlText w:val=""/>
      <w:lvlJc w:val="left"/>
      <w:pPr>
        <w:ind w:left="3960" w:hanging="360"/>
      </w:pPr>
      <w:rPr>
        <w:rFonts w:ascii="Wingdings" w:hAnsi="Wingdings" w:hint="default"/>
      </w:rPr>
    </w:lvl>
    <w:lvl w:ilvl="6" w:tplc="9BDE0EA2" w:tentative="1">
      <w:start w:val="1"/>
      <w:numFmt w:val="bullet"/>
      <w:lvlText w:val=""/>
      <w:lvlJc w:val="left"/>
      <w:pPr>
        <w:ind w:left="4680" w:hanging="360"/>
      </w:pPr>
      <w:rPr>
        <w:rFonts w:ascii="Symbol" w:hAnsi="Symbol" w:hint="default"/>
      </w:rPr>
    </w:lvl>
    <w:lvl w:ilvl="7" w:tplc="9AECFF42" w:tentative="1">
      <w:start w:val="1"/>
      <w:numFmt w:val="bullet"/>
      <w:lvlText w:val="o"/>
      <w:lvlJc w:val="left"/>
      <w:pPr>
        <w:ind w:left="5400" w:hanging="360"/>
      </w:pPr>
      <w:rPr>
        <w:rFonts w:ascii="Courier New" w:hAnsi="Courier New" w:cs="Courier New" w:hint="default"/>
      </w:rPr>
    </w:lvl>
    <w:lvl w:ilvl="8" w:tplc="1C4AC9AA" w:tentative="1">
      <w:start w:val="1"/>
      <w:numFmt w:val="bullet"/>
      <w:lvlText w:val=""/>
      <w:lvlJc w:val="left"/>
      <w:pPr>
        <w:ind w:left="6120" w:hanging="360"/>
      </w:pPr>
      <w:rPr>
        <w:rFonts w:ascii="Wingdings" w:hAnsi="Wingdings" w:hint="default"/>
      </w:rPr>
    </w:lvl>
  </w:abstractNum>
  <w:abstractNum w:abstractNumId="29" w15:restartNumberingAfterBreak="0">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7D8B8A"/>
        <w:sz w:val="18"/>
      </w:rPr>
    </w:lvl>
    <w:lvl w:ilvl="1">
      <w:start w:val="1"/>
      <w:numFmt w:val="bullet"/>
      <w:lvlText w:val=""/>
      <w:lvlJc w:val="left"/>
      <w:pPr>
        <w:ind w:left="568" w:hanging="284"/>
      </w:pPr>
      <w:rPr>
        <w:rFonts w:ascii="Wingdings" w:hAnsi="Wingdings"/>
        <w:color w:val="7D8B8A"/>
        <w:sz w:val="24"/>
      </w:rPr>
    </w:lvl>
    <w:lvl w:ilvl="2">
      <w:start w:val="1"/>
      <w:numFmt w:val="bullet"/>
      <w:lvlText w:val="&gt;"/>
      <w:lvlJc w:val="left"/>
      <w:pPr>
        <w:ind w:left="852" w:hanging="284"/>
      </w:pPr>
      <w:rPr>
        <w:rFonts w:ascii="Trebuchet MS" w:hAnsi="Trebuchet MS" w:hint="default"/>
        <w:color w:val="7D8B8A"/>
      </w:rPr>
    </w:lvl>
    <w:lvl w:ilvl="3">
      <w:start w:val="1"/>
      <w:numFmt w:val="bullet"/>
      <w:lvlText w:val="&gt;"/>
      <w:lvlJc w:val="left"/>
      <w:pPr>
        <w:ind w:left="1136" w:hanging="284"/>
      </w:pPr>
      <w:rPr>
        <w:rFonts w:ascii="Trebuchet MS" w:hAnsi="Trebuchet MS" w:hint="default"/>
        <w:color w:val="7D8B8A"/>
      </w:rPr>
    </w:lvl>
    <w:lvl w:ilvl="4">
      <w:start w:val="1"/>
      <w:numFmt w:val="bullet"/>
      <w:lvlText w:val="&gt;"/>
      <w:lvlJc w:val="left"/>
      <w:pPr>
        <w:ind w:left="1420" w:hanging="284"/>
      </w:pPr>
      <w:rPr>
        <w:rFonts w:ascii="Trebuchet MS" w:hAnsi="Trebuchet MS" w:cs="Courier New" w:hint="default"/>
        <w:color w:val="7D8B8A"/>
      </w:rPr>
    </w:lvl>
    <w:lvl w:ilvl="5">
      <w:start w:val="1"/>
      <w:numFmt w:val="bullet"/>
      <w:lvlText w:val="&gt;"/>
      <w:lvlJc w:val="left"/>
      <w:pPr>
        <w:ind w:left="1704" w:hanging="284"/>
      </w:pPr>
      <w:rPr>
        <w:rFonts w:ascii="Trebuchet MS" w:hAnsi="Trebuchet MS" w:hint="default"/>
        <w:color w:val="7D8B8A"/>
      </w:rPr>
    </w:lvl>
    <w:lvl w:ilvl="6">
      <w:start w:val="1"/>
      <w:numFmt w:val="bullet"/>
      <w:lvlText w:val="&gt;"/>
      <w:lvlJc w:val="left"/>
      <w:pPr>
        <w:ind w:left="1988" w:hanging="284"/>
      </w:pPr>
      <w:rPr>
        <w:rFonts w:ascii="Trebuchet MS" w:hAnsi="Trebuchet MS" w:hint="default"/>
        <w:color w:val="7D8B8A"/>
      </w:rPr>
    </w:lvl>
    <w:lvl w:ilvl="7">
      <w:start w:val="1"/>
      <w:numFmt w:val="bullet"/>
      <w:lvlText w:val="&gt;"/>
      <w:lvlJc w:val="left"/>
      <w:pPr>
        <w:ind w:left="2272" w:hanging="284"/>
      </w:pPr>
      <w:rPr>
        <w:rFonts w:ascii="Trebuchet MS" w:hAnsi="Trebuchet MS" w:cs="Courier New" w:hint="default"/>
        <w:color w:val="7D8B8A"/>
      </w:rPr>
    </w:lvl>
    <w:lvl w:ilvl="8">
      <w:start w:val="1"/>
      <w:numFmt w:val="bullet"/>
      <w:lvlText w:val="&gt;"/>
      <w:lvlJc w:val="left"/>
      <w:pPr>
        <w:ind w:left="2556" w:hanging="284"/>
      </w:pPr>
      <w:rPr>
        <w:rFonts w:ascii="Trebuchet MS" w:hAnsi="Trebuchet MS" w:hint="default"/>
        <w:color w:val="7D8B8A"/>
      </w:rPr>
    </w:lvl>
  </w:abstractNum>
  <w:abstractNum w:abstractNumId="30" w15:restartNumberingAfterBreak="0">
    <w:nsid w:val="6F252829"/>
    <w:multiLevelType w:val="hybridMultilevel"/>
    <w:tmpl w:val="8FDEDE46"/>
    <w:styleLink w:val="CE-HeadNumbering2"/>
    <w:lvl w:ilvl="0" w:tplc="87D8118C">
      <w:start w:val="1"/>
      <w:numFmt w:val="bullet"/>
      <w:pStyle w:val="Bullet1"/>
      <w:lvlText w:val=""/>
      <w:lvlJc w:val="left"/>
      <w:pPr>
        <w:tabs>
          <w:tab w:val="num" w:pos="1069"/>
        </w:tabs>
        <w:ind w:left="1069" w:hanging="360"/>
      </w:pPr>
      <w:rPr>
        <w:rFonts w:ascii="Symbol" w:hAnsi="Symbol" w:hint="default"/>
      </w:rPr>
    </w:lvl>
    <w:lvl w:ilvl="1" w:tplc="0C070003">
      <w:start w:val="1"/>
      <w:numFmt w:val="bullet"/>
      <w:pStyle w:val="Bullet2"/>
      <w:lvlText w:val="o"/>
      <w:lvlJc w:val="left"/>
      <w:pPr>
        <w:tabs>
          <w:tab w:val="num" w:pos="1789"/>
        </w:tabs>
        <w:ind w:left="1789" w:hanging="360"/>
      </w:pPr>
      <w:rPr>
        <w:rFonts w:ascii="Courier New" w:hAnsi="Courier New" w:hint="default"/>
      </w:rPr>
    </w:lvl>
    <w:lvl w:ilvl="2" w:tplc="0C070005">
      <w:start w:val="1"/>
      <w:numFmt w:val="bullet"/>
      <w:lvlText w:val=""/>
      <w:lvlJc w:val="left"/>
      <w:pPr>
        <w:tabs>
          <w:tab w:val="num" w:pos="2509"/>
        </w:tabs>
        <w:ind w:left="2509" w:hanging="360"/>
      </w:pPr>
      <w:rPr>
        <w:rFonts w:ascii="Wingdings" w:hAnsi="Wingdings" w:hint="default"/>
      </w:rPr>
    </w:lvl>
    <w:lvl w:ilvl="3" w:tplc="0C070001" w:tentative="1">
      <w:start w:val="1"/>
      <w:numFmt w:val="bullet"/>
      <w:lvlText w:val=""/>
      <w:lvlJc w:val="left"/>
      <w:pPr>
        <w:tabs>
          <w:tab w:val="num" w:pos="3229"/>
        </w:tabs>
        <w:ind w:left="3229" w:hanging="360"/>
      </w:pPr>
      <w:rPr>
        <w:rFonts w:ascii="Symbol" w:hAnsi="Symbol" w:hint="default"/>
      </w:rPr>
    </w:lvl>
    <w:lvl w:ilvl="4" w:tplc="0C070003" w:tentative="1">
      <w:start w:val="1"/>
      <w:numFmt w:val="bullet"/>
      <w:lvlText w:val="o"/>
      <w:lvlJc w:val="left"/>
      <w:pPr>
        <w:tabs>
          <w:tab w:val="num" w:pos="3949"/>
        </w:tabs>
        <w:ind w:left="3949" w:hanging="360"/>
      </w:pPr>
      <w:rPr>
        <w:rFonts w:ascii="Courier New" w:hAnsi="Courier New" w:hint="default"/>
      </w:rPr>
    </w:lvl>
    <w:lvl w:ilvl="5" w:tplc="0C070005" w:tentative="1">
      <w:start w:val="1"/>
      <w:numFmt w:val="bullet"/>
      <w:lvlText w:val=""/>
      <w:lvlJc w:val="left"/>
      <w:pPr>
        <w:tabs>
          <w:tab w:val="num" w:pos="4669"/>
        </w:tabs>
        <w:ind w:left="4669" w:hanging="360"/>
      </w:pPr>
      <w:rPr>
        <w:rFonts w:ascii="Wingdings" w:hAnsi="Wingdings" w:hint="default"/>
      </w:rPr>
    </w:lvl>
    <w:lvl w:ilvl="6" w:tplc="0C070001" w:tentative="1">
      <w:start w:val="1"/>
      <w:numFmt w:val="bullet"/>
      <w:lvlText w:val=""/>
      <w:lvlJc w:val="left"/>
      <w:pPr>
        <w:tabs>
          <w:tab w:val="num" w:pos="5389"/>
        </w:tabs>
        <w:ind w:left="5389" w:hanging="360"/>
      </w:pPr>
      <w:rPr>
        <w:rFonts w:ascii="Symbol" w:hAnsi="Symbol" w:hint="default"/>
      </w:rPr>
    </w:lvl>
    <w:lvl w:ilvl="7" w:tplc="0C070003" w:tentative="1">
      <w:start w:val="1"/>
      <w:numFmt w:val="bullet"/>
      <w:lvlText w:val="o"/>
      <w:lvlJc w:val="left"/>
      <w:pPr>
        <w:tabs>
          <w:tab w:val="num" w:pos="6109"/>
        </w:tabs>
        <w:ind w:left="6109" w:hanging="360"/>
      </w:pPr>
      <w:rPr>
        <w:rFonts w:ascii="Courier New" w:hAnsi="Courier New" w:hint="default"/>
      </w:rPr>
    </w:lvl>
    <w:lvl w:ilvl="8" w:tplc="0C070005" w:tentative="1">
      <w:start w:val="1"/>
      <w:numFmt w:val="bullet"/>
      <w:lvlText w:val=""/>
      <w:lvlJc w:val="left"/>
      <w:pPr>
        <w:tabs>
          <w:tab w:val="num" w:pos="6829"/>
        </w:tabs>
        <w:ind w:left="6829" w:hanging="360"/>
      </w:pPr>
      <w:rPr>
        <w:rFonts w:ascii="Wingdings" w:hAnsi="Wingdings" w:hint="default"/>
      </w:rPr>
    </w:lvl>
  </w:abstractNum>
  <w:abstractNum w:abstractNumId="31" w15:restartNumberingAfterBreak="0">
    <w:nsid w:val="6F892570"/>
    <w:multiLevelType w:val="hybridMultilevel"/>
    <w:tmpl w:val="E0F238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3" w15:restartNumberingAfterBreak="0">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7D8B8A"/>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79B85DC1"/>
    <w:multiLevelType w:val="hybridMultilevel"/>
    <w:tmpl w:val="73D2D046"/>
    <w:lvl w:ilvl="0" w:tplc="11961190">
      <w:start w:val="1"/>
      <w:numFmt w:val="bullet"/>
      <w:pStyle w:val="Seznamsodrkami"/>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35" w15:restartNumberingAfterBreak="0">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7D8B8A"/>
        <w:sz w:val="18"/>
      </w:rPr>
    </w:lvl>
    <w:lvl w:ilvl="1">
      <w:start w:val="1"/>
      <w:numFmt w:val="bullet"/>
      <w:lvlText w:val=""/>
      <w:lvlJc w:val="left"/>
      <w:pPr>
        <w:ind w:left="568" w:hanging="284"/>
      </w:pPr>
      <w:rPr>
        <w:rFonts w:ascii="Wingdings" w:hAnsi="Wingdings"/>
        <w:color w:val="7D8B8A"/>
        <w:sz w:val="24"/>
      </w:rPr>
    </w:lvl>
    <w:lvl w:ilvl="2">
      <w:start w:val="1"/>
      <w:numFmt w:val="bullet"/>
      <w:lvlText w:val=""/>
      <w:lvlJc w:val="left"/>
      <w:pPr>
        <w:ind w:left="852" w:hanging="284"/>
      </w:pPr>
      <w:rPr>
        <w:rFonts w:ascii="Symbol" w:hAnsi="Symbol" w:hint="default"/>
        <w:b w:val="0"/>
        <w:i w:val="0"/>
        <w:color w:val="7D8B8A"/>
        <w:sz w:val="18"/>
      </w:rPr>
    </w:lvl>
    <w:lvl w:ilvl="3">
      <w:start w:val="1"/>
      <w:numFmt w:val="bullet"/>
      <w:lvlText w:val=""/>
      <w:lvlJc w:val="left"/>
      <w:pPr>
        <w:ind w:left="1136" w:hanging="284"/>
      </w:pPr>
      <w:rPr>
        <w:rFonts w:ascii="Symbol" w:hAnsi="Symbol" w:hint="default"/>
        <w:b w:val="0"/>
        <w:i w:val="0"/>
        <w:color w:val="7D8B8A"/>
        <w:sz w:val="18"/>
      </w:rPr>
    </w:lvl>
    <w:lvl w:ilvl="4">
      <w:start w:val="1"/>
      <w:numFmt w:val="bullet"/>
      <w:lvlText w:val=""/>
      <w:lvlJc w:val="left"/>
      <w:pPr>
        <w:ind w:left="1420" w:hanging="284"/>
      </w:pPr>
      <w:rPr>
        <w:rFonts w:ascii="Symbol" w:hAnsi="Symbol" w:hint="default"/>
        <w:color w:val="7D8B8A"/>
      </w:rPr>
    </w:lvl>
    <w:lvl w:ilvl="5">
      <w:start w:val="1"/>
      <w:numFmt w:val="bullet"/>
      <w:lvlText w:val=""/>
      <w:lvlJc w:val="left"/>
      <w:pPr>
        <w:ind w:left="1704" w:hanging="284"/>
      </w:pPr>
      <w:rPr>
        <w:rFonts w:ascii="Symbol" w:hAnsi="Symbol" w:hint="default"/>
        <w:color w:val="7D8B8A"/>
      </w:rPr>
    </w:lvl>
    <w:lvl w:ilvl="6">
      <w:start w:val="1"/>
      <w:numFmt w:val="bullet"/>
      <w:lvlText w:val=""/>
      <w:lvlJc w:val="left"/>
      <w:pPr>
        <w:ind w:left="1988" w:hanging="284"/>
      </w:pPr>
      <w:rPr>
        <w:rFonts w:ascii="Symbol" w:hAnsi="Symbol" w:hint="default"/>
        <w:color w:val="7D8B8A"/>
      </w:rPr>
    </w:lvl>
    <w:lvl w:ilvl="7">
      <w:start w:val="1"/>
      <w:numFmt w:val="bullet"/>
      <w:lvlText w:val=""/>
      <w:lvlJc w:val="left"/>
      <w:pPr>
        <w:ind w:left="2272" w:hanging="284"/>
      </w:pPr>
      <w:rPr>
        <w:rFonts w:ascii="Symbol" w:hAnsi="Symbol" w:hint="default"/>
        <w:color w:val="7D8B8A"/>
      </w:rPr>
    </w:lvl>
    <w:lvl w:ilvl="8">
      <w:start w:val="1"/>
      <w:numFmt w:val="bullet"/>
      <w:lvlText w:val=""/>
      <w:lvlJc w:val="left"/>
      <w:pPr>
        <w:ind w:left="2556" w:hanging="284"/>
      </w:pPr>
      <w:rPr>
        <w:rFonts w:ascii="Symbol" w:hAnsi="Symbol"/>
        <w:color w:val="7D8B8A"/>
      </w:rPr>
    </w:lvl>
  </w:abstractNum>
  <w:num w:numId="1">
    <w:abstractNumId w:val="30"/>
  </w:num>
  <w:num w:numId="2">
    <w:abstractNumId w:val="32"/>
  </w:num>
  <w:num w:numId="3">
    <w:abstractNumId w:val="1"/>
  </w:num>
  <w:num w:numId="4">
    <w:abstractNumId w:val="34"/>
  </w:num>
  <w:num w:numId="5">
    <w:abstractNumId w:val="27"/>
  </w:num>
  <w:num w:numId="6">
    <w:abstractNumId w:val="15"/>
  </w:num>
  <w:num w:numId="7">
    <w:abstractNumId w:val="19"/>
  </w:num>
  <w:num w:numId="8">
    <w:abstractNumId w:val="23"/>
  </w:num>
  <w:num w:numId="9">
    <w:abstractNumId w:val="2"/>
  </w:num>
  <w:num w:numId="10">
    <w:abstractNumId w:val="28"/>
  </w:num>
  <w:num w:numId="11">
    <w:abstractNumId w:val="21"/>
  </w:num>
  <w:num w:numId="12">
    <w:abstractNumId w:val="10"/>
  </w:num>
  <w:num w:numId="13">
    <w:abstractNumId w:val="14"/>
  </w:num>
  <w:num w:numId="14">
    <w:abstractNumId w:val="0"/>
  </w:num>
  <w:num w:numId="15">
    <w:abstractNumId w:val="17"/>
  </w:num>
  <w:num w:numId="16">
    <w:abstractNumId w:val="9"/>
  </w:num>
  <w:num w:numId="17">
    <w:abstractNumId w:val="13"/>
  </w:num>
  <w:num w:numId="18">
    <w:abstractNumId w:val="33"/>
  </w:num>
  <w:num w:numId="19">
    <w:abstractNumId w:val="3"/>
  </w:num>
  <w:num w:numId="20">
    <w:abstractNumId w:val="22"/>
  </w:num>
  <w:num w:numId="21">
    <w:abstractNumId w:val="4"/>
  </w:num>
  <w:num w:numId="22">
    <w:abstractNumId w:val="35"/>
  </w:num>
  <w:num w:numId="23">
    <w:abstractNumId w:val="29"/>
  </w:num>
  <w:num w:numId="24">
    <w:abstractNumId w:val="16"/>
  </w:num>
  <w:num w:numId="25">
    <w:abstractNumId w:val="6"/>
  </w:num>
  <w:num w:numId="26">
    <w:abstractNumId w:val="7"/>
  </w:num>
  <w:num w:numId="27">
    <w:abstractNumId w:val="12"/>
  </w:num>
  <w:num w:numId="28">
    <w:abstractNumId w:val="18"/>
  </w:num>
  <w:num w:numId="29">
    <w:abstractNumId w:val="25"/>
  </w:num>
  <w:num w:numId="30">
    <w:abstractNumId w:val="24"/>
  </w:num>
  <w:num w:numId="31">
    <w:abstractNumId w:val="20"/>
  </w:num>
  <w:num w:numId="32">
    <w:abstractNumId w:val="8"/>
  </w:num>
  <w:num w:numId="33">
    <w:abstractNumId w:val="5"/>
  </w:num>
  <w:num w:numId="34">
    <w:abstractNumId w:val="11"/>
  </w:num>
  <w:num w:numId="35">
    <w:abstractNumId w:val="26"/>
  </w:num>
  <w:num w:numId="36">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attachedTemplate r:id="rId1"/>
  <w:documentProtection w:formatting="1" w:enforcement="0"/>
  <w:defaultTabStop w:val="709"/>
  <w:hyphenationZone w:val="425"/>
  <w:drawingGridHorizontalSpacing w:val="181"/>
  <w:drawingGridVerticalSpacing w:val="181"/>
  <w:displayHorizontalDrawingGridEvery w:val="4"/>
  <w:displayVerticalDrawingGridEvery w:val="4"/>
  <w:doNotUseMarginsForDrawingGridOrigin/>
  <w:drawingGridHorizontalOrigin w:val="1985"/>
  <w:drawingGridVerticalOrigin w:val="1389"/>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modified&lt;/Style&gt;&lt;LeftDelim&gt;{&lt;/LeftDelim&gt;&lt;RightDelim&gt;}&lt;/RightDelim&gt;&lt;FontName&gt;Trebuchet MS&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trzrertkfepx7eraetvvfaita0wx92xpexw&quot;&gt;Intent Endonote library&lt;record-ids&gt;&lt;item&gt;1&lt;/item&gt;&lt;item&gt;2&lt;/item&gt;&lt;item&gt;3&lt;/item&gt;&lt;/record-ids&gt;&lt;/item&gt;&lt;/Libraries&gt;"/>
  </w:docVars>
  <w:rsids>
    <w:rsidRoot w:val="00C50433"/>
    <w:rsid w:val="000006C3"/>
    <w:rsid w:val="00000910"/>
    <w:rsid w:val="00000EBA"/>
    <w:rsid w:val="000015B2"/>
    <w:rsid w:val="0000185C"/>
    <w:rsid w:val="0000226F"/>
    <w:rsid w:val="0000233B"/>
    <w:rsid w:val="00002B49"/>
    <w:rsid w:val="0000390E"/>
    <w:rsid w:val="00003AF4"/>
    <w:rsid w:val="00004AF7"/>
    <w:rsid w:val="00004D27"/>
    <w:rsid w:val="0000512C"/>
    <w:rsid w:val="00005755"/>
    <w:rsid w:val="000067AB"/>
    <w:rsid w:val="000068EE"/>
    <w:rsid w:val="00006FB6"/>
    <w:rsid w:val="00007644"/>
    <w:rsid w:val="00007DBB"/>
    <w:rsid w:val="00010938"/>
    <w:rsid w:val="00010DE5"/>
    <w:rsid w:val="00010E49"/>
    <w:rsid w:val="00010F10"/>
    <w:rsid w:val="0001340E"/>
    <w:rsid w:val="0001370B"/>
    <w:rsid w:val="00013D79"/>
    <w:rsid w:val="0001465C"/>
    <w:rsid w:val="00015CA8"/>
    <w:rsid w:val="00015E9A"/>
    <w:rsid w:val="00016469"/>
    <w:rsid w:val="00017C5F"/>
    <w:rsid w:val="00017F07"/>
    <w:rsid w:val="00017F0B"/>
    <w:rsid w:val="00020014"/>
    <w:rsid w:val="000200B2"/>
    <w:rsid w:val="00021F63"/>
    <w:rsid w:val="00021FAC"/>
    <w:rsid w:val="00022280"/>
    <w:rsid w:val="000229C7"/>
    <w:rsid w:val="00022D39"/>
    <w:rsid w:val="00023360"/>
    <w:rsid w:val="00023C35"/>
    <w:rsid w:val="00024105"/>
    <w:rsid w:val="000248D6"/>
    <w:rsid w:val="00024D05"/>
    <w:rsid w:val="00025FB2"/>
    <w:rsid w:val="00027A0E"/>
    <w:rsid w:val="000300CE"/>
    <w:rsid w:val="000306E3"/>
    <w:rsid w:val="00030BF5"/>
    <w:rsid w:val="00030D29"/>
    <w:rsid w:val="00030F29"/>
    <w:rsid w:val="00032B6B"/>
    <w:rsid w:val="000332B8"/>
    <w:rsid w:val="0003371A"/>
    <w:rsid w:val="00033869"/>
    <w:rsid w:val="00034BDA"/>
    <w:rsid w:val="00035319"/>
    <w:rsid w:val="0003535E"/>
    <w:rsid w:val="00035418"/>
    <w:rsid w:val="00035AEB"/>
    <w:rsid w:val="00036E4E"/>
    <w:rsid w:val="00037109"/>
    <w:rsid w:val="00037A62"/>
    <w:rsid w:val="0004039C"/>
    <w:rsid w:val="000404BF"/>
    <w:rsid w:val="0004083A"/>
    <w:rsid w:val="00040CCE"/>
    <w:rsid w:val="00040FDD"/>
    <w:rsid w:val="000412EF"/>
    <w:rsid w:val="00041701"/>
    <w:rsid w:val="00041CD9"/>
    <w:rsid w:val="0004223D"/>
    <w:rsid w:val="000425F4"/>
    <w:rsid w:val="0004260F"/>
    <w:rsid w:val="00042A9F"/>
    <w:rsid w:val="000437C2"/>
    <w:rsid w:val="000442BF"/>
    <w:rsid w:val="000449FF"/>
    <w:rsid w:val="00044A7F"/>
    <w:rsid w:val="000459B4"/>
    <w:rsid w:val="0004622A"/>
    <w:rsid w:val="000465E1"/>
    <w:rsid w:val="00046E89"/>
    <w:rsid w:val="00046FED"/>
    <w:rsid w:val="0004730D"/>
    <w:rsid w:val="000474C2"/>
    <w:rsid w:val="00047BB8"/>
    <w:rsid w:val="0005065E"/>
    <w:rsid w:val="00050C91"/>
    <w:rsid w:val="00050E62"/>
    <w:rsid w:val="000511C2"/>
    <w:rsid w:val="00051533"/>
    <w:rsid w:val="00051D5A"/>
    <w:rsid w:val="0005245F"/>
    <w:rsid w:val="00052487"/>
    <w:rsid w:val="000526B3"/>
    <w:rsid w:val="0005321B"/>
    <w:rsid w:val="00053D6C"/>
    <w:rsid w:val="00053DAC"/>
    <w:rsid w:val="000549A8"/>
    <w:rsid w:val="00055229"/>
    <w:rsid w:val="0005651B"/>
    <w:rsid w:val="00056BAE"/>
    <w:rsid w:val="00056D27"/>
    <w:rsid w:val="0005729C"/>
    <w:rsid w:val="00060902"/>
    <w:rsid w:val="00062D2C"/>
    <w:rsid w:val="00062EBF"/>
    <w:rsid w:val="00063313"/>
    <w:rsid w:val="000638D6"/>
    <w:rsid w:val="00063D14"/>
    <w:rsid w:val="00064141"/>
    <w:rsid w:val="00064491"/>
    <w:rsid w:val="00064921"/>
    <w:rsid w:val="00064A8C"/>
    <w:rsid w:val="000651A7"/>
    <w:rsid w:val="0006634E"/>
    <w:rsid w:val="00066780"/>
    <w:rsid w:val="00066B79"/>
    <w:rsid w:val="000671B0"/>
    <w:rsid w:val="000715FC"/>
    <w:rsid w:val="00071F22"/>
    <w:rsid w:val="00072890"/>
    <w:rsid w:val="0007294D"/>
    <w:rsid w:val="00073061"/>
    <w:rsid w:val="00073140"/>
    <w:rsid w:val="0007513D"/>
    <w:rsid w:val="000751D0"/>
    <w:rsid w:val="00076194"/>
    <w:rsid w:val="00076392"/>
    <w:rsid w:val="000769E2"/>
    <w:rsid w:val="00076DD1"/>
    <w:rsid w:val="00077244"/>
    <w:rsid w:val="00077594"/>
    <w:rsid w:val="000777CE"/>
    <w:rsid w:val="00077F8B"/>
    <w:rsid w:val="000806EF"/>
    <w:rsid w:val="00080C76"/>
    <w:rsid w:val="000811BC"/>
    <w:rsid w:val="000819DD"/>
    <w:rsid w:val="00081B27"/>
    <w:rsid w:val="000829E4"/>
    <w:rsid w:val="00082A32"/>
    <w:rsid w:val="00082B10"/>
    <w:rsid w:val="00083B01"/>
    <w:rsid w:val="00084A52"/>
    <w:rsid w:val="00084E48"/>
    <w:rsid w:val="000850EE"/>
    <w:rsid w:val="00085941"/>
    <w:rsid w:val="00086306"/>
    <w:rsid w:val="000865F7"/>
    <w:rsid w:val="000869AF"/>
    <w:rsid w:val="00086BD2"/>
    <w:rsid w:val="000875AD"/>
    <w:rsid w:val="00087967"/>
    <w:rsid w:val="000902F1"/>
    <w:rsid w:val="000905C2"/>
    <w:rsid w:val="00090C08"/>
    <w:rsid w:val="000910D5"/>
    <w:rsid w:val="00091C86"/>
    <w:rsid w:val="0009253C"/>
    <w:rsid w:val="0009274C"/>
    <w:rsid w:val="000928FD"/>
    <w:rsid w:val="00092B05"/>
    <w:rsid w:val="000937E5"/>
    <w:rsid w:val="000939E4"/>
    <w:rsid w:val="00093FAA"/>
    <w:rsid w:val="00094019"/>
    <w:rsid w:val="000942B6"/>
    <w:rsid w:val="00094DAC"/>
    <w:rsid w:val="00095478"/>
    <w:rsid w:val="0009630C"/>
    <w:rsid w:val="00096E41"/>
    <w:rsid w:val="000972B3"/>
    <w:rsid w:val="00097C90"/>
    <w:rsid w:val="000A00A7"/>
    <w:rsid w:val="000A1611"/>
    <w:rsid w:val="000A1765"/>
    <w:rsid w:val="000A19EB"/>
    <w:rsid w:val="000A1D33"/>
    <w:rsid w:val="000A21A9"/>
    <w:rsid w:val="000A2474"/>
    <w:rsid w:val="000A2986"/>
    <w:rsid w:val="000A299D"/>
    <w:rsid w:val="000A2E6A"/>
    <w:rsid w:val="000A35A1"/>
    <w:rsid w:val="000A37B4"/>
    <w:rsid w:val="000A4086"/>
    <w:rsid w:val="000A420C"/>
    <w:rsid w:val="000A424C"/>
    <w:rsid w:val="000A42D7"/>
    <w:rsid w:val="000A45FC"/>
    <w:rsid w:val="000A4BA9"/>
    <w:rsid w:val="000A506F"/>
    <w:rsid w:val="000A555B"/>
    <w:rsid w:val="000A5615"/>
    <w:rsid w:val="000A5822"/>
    <w:rsid w:val="000A5884"/>
    <w:rsid w:val="000A5C35"/>
    <w:rsid w:val="000A5EF9"/>
    <w:rsid w:val="000A68DE"/>
    <w:rsid w:val="000A6F77"/>
    <w:rsid w:val="000A739F"/>
    <w:rsid w:val="000B021A"/>
    <w:rsid w:val="000B1243"/>
    <w:rsid w:val="000B1B1C"/>
    <w:rsid w:val="000B21A6"/>
    <w:rsid w:val="000B21D8"/>
    <w:rsid w:val="000B269C"/>
    <w:rsid w:val="000B2F6D"/>
    <w:rsid w:val="000B4AD9"/>
    <w:rsid w:val="000B4F4E"/>
    <w:rsid w:val="000B51C5"/>
    <w:rsid w:val="000B5274"/>
    <w:rsid w:val="000B5281"/>
    <w:rsid w:val="000B5B36"/>
    <w:rsid w:val="000B5E64"/>
    <w:rsid w:val="000B6938"/>
    <w:rsid w:val="000B6E12"/>
    <w:rsid w:val="000B7322"/>
    <w:rsid w:val="000B73E8"/>
    <w:rsid w:val="000C0A50"/>
    <w:rsid w:val="000C15AA"/>
    <w:rsid w:val="000C15F3"/>
    <w:rsid w:val="000C1BE7"/>
    <w:rsid w:val="000C1C3B"/>
    <w:rsid w:val="000C2AAD"/>
    <w:rsid w:val="000C3244"/>
    <w:rsid w:val="000C46F4"/>
    <w:rsid w:val="000C4F8D"/>
    <w:rsid w:val="000C5A98"/>
    <w:rsid w:val="000C5D31"/>
    <w:rsid w:val="000C68D6"/>
    <w:rsid w:val="000C697F"/>
    <w:rsid w:val="000C6D65"/>
    <w:rsid w:val="000C7163"/>
    <w:rsid w:val="000C72FC"/>
    <w:rsid w:val="000D0197"/>
    <w:rsid w:val="000D042C"/>
    <w:rsid w:val="000D2038"/>
    <w:rsid w:val="000D2521"/>
    <w:rsid w:val="000D36D2"/>
    <w:rsid w:val="000D37DC"/>
    <w:rsid w:val="000D52D4"/>
    <w:rsid w:val="000D5748"/>
    <w:rsid w:val="000D5BF6"/>
    <w:rsid w:val="000D77A4"/>
    <w:rsid w:val="000D7AB7"/>
    <w:rsid w:val="000E14C7"/>
    <w:rsid w:val="000E246C"/>
    <w:rsid w:val="000E27F7"/>
    <w:rsid w:val="000E2A3B"/>
    <w:rsid w:val="000E2E04"/>
    <w:rsid w:val="000E335A"/>
    <w:rsid w:val="000E4198"/>
    <w:rsid w:val="000E4339"/>
    <w:rsid w:val="000E476C"/>
    <w:rsid w:val="000E4C08"/>
    <w:rsid w:val="000E5755"/>
    <w:rsid w:val="000E5CA1"/>
    <w:rsid w:val="000E5DB0"/>
    <w:rsid w:val="000E6367"/>
    <w:rsid w:val="000E6897"/>
    <w:rsid w:val="000E6B48"/>
    <w:rsid w:val="000F01D9"/>
    <w:rsid w:val="000F0569"/>
    <w:rsid w:val="000F0BA1"/>
    <w:rsid w:val="000F0C51"/>
    <w:rsid w:val="000F1452"/>
    <w:rsid w:val="000F2157"/>
    <w:rsid w:val="000F2B30"/>
    <w:rsid w:val="000F4201"/>
    <w:rsid w:val="000F42A5"/>
    <w:rsid w:val="000F4B48"/>
    <w:rsid w:val="000F5239"/>
    <w:rsid w:val="000F5E46"/>
    <w:rsid w:val="000F61B5"/>
    <w:rsid w:val="000F6E3B"/>
    <w:rsid w:val="000F7443"/>
    <w:rsid w:val="000F7681"/>
    <w:rsid w:val="000F7FA7"/>
    <w:rsid w:val="001010C1"/>
    <w:rsid w:val="001020E1"/>
    <w:rsid w:val="0010289D"/>
    <w:rsid w:val="00103424"/>
    <w:rsid w:val="0010449F"/>
    <w:rsid w:val="0010495C"/>
    <w:rsid w:val="00104E98"/>
    <w:rsid w:val="00104F75"/>
    <w:rsid w:val="00105F5F"/>
    <w:rsid w:val="00106A7E"/>
    <w:rsid w:val="00106A91"/>
    <w:rsid w:val="00106EF3"/>
    <w:rsid w:val="001072A4"/>
    <w:rsid w:val="00107620"/>
    <w:rsid w:val="00107E65"/>
    <w:rsid w:val="00107FB0"/>
    <w:rsid w:val="00110898"/>
    <w:rsid w:val="00111488"/>
    <w:rsid w:val="00111A8C"/>
    <w:rsid w:val="00112243"/>
    <w:rsid w:val="00112DB3"/>
    <w:rsid w:val="00113358"/>
    <w:rsid w:val="00113C66"/>
    <w:rsid w:val="00114531"/>
    <w:rsid w:val="001149ED"/>
    <w:rsid w:val="00115050"/>
    <w:rsid w:val="00115498"/>
    <w:rsid w:val="001156CA"/>
    <w:rsid w:val="00115929"/>
    <w:rsid w:val="0011604B"/>
    <w:rsid w:val="001161C3"/>
    <w:rsid w:val="00116269"/>
    <w:rsid w:val="001171EC"/>
    <w:rsid w:val="001172B4"/>
    <w:rsid w:val="0011733C"/>
    <w:rsid w:val="00117E5D"/>
    <w:rsid w:val="0012004F"/>
    <w:rsid w:val="001205FB"/>
    <w:rsid w:val="001218B5"/>
    <w:rsid w:val="0012270D"/>
    <w:rsid w:val="00122B57"/>
    <w:rsid w:val="00122D98"/>
    <w:rsid w:val="00122EE6"/>
    <w:rsid w:val="00122F53"/>
    <w:rsid w:val="00123354"/>
    <w:rsid w:val="00124745"/>
    <w:rsid w:val="001249AC"/>
    <w:rsid w:val="00124F2C"/>
    <w:rsid w:val="0012600E"/>
    <w:rsid w:val="001262BC"/>
    <w:rsid w:val="00127608"/>
    <w:rsid w:val="001279D2"/>
    <w:rsid w:val="00127C1A"/>
    <w:rsid w:val="00127D22"/>
    <w:rsid w:val="001301BA"/>
    <w:rsid w:val="00130709"/>
    <w:rsid w:val="001313D2"/>
    <w:rsid w:val="001318BA"/>
    <w:rsid w:val="00131E8B"/>
    <w:rsid w:val="00132192"/>
    <w:rsid w:val="001344CB"/>
    <w:rsid w:val="00134A16"/>
    <w:rsid w:val="001351A1"/>
    <w:rsid w:val="001356CB"/>
    <w:rsid w:val="00136B5F"/>
    <w:rsid w:val="00136E04"/>
    <w:rsid w:val="00137924"/>
    <w:rsid w:val="00137A9F"/>
    <w:rsid w:val="00137E19"/>
    <w:rsid w:val="0014070B"/>
    <w:rsid w:val="00140AB1"/>
    <w:rsid w:val="0014120F"/>
    <w:rsid w:val="0014168F"/>
    <w:rsid w:val="001416BB"/>
    <w:rsid w:val="00141D9B"/>
    <w:rsid w:val="00142172"/>
    <w:rsid w:val="00142AD5"/>
    <w:rsid w:val="00142AD6"/>
    <w:rsid w:val="00143532"/>
    <w:rsid w:val="00143CCB"/>
    <w:rsid w:val="001442F5"/>
    <w:rsid w:val="0014488E"/>
    <w:rsid w:val="001454AA"/>
    <w:rsid w:val="001454E7"/>
    <w:rsid w:val="001461FD"/>
    <w:rsid w:val="001479F7"/>
    <w:rsid w:val="00147E43"/>
    <w:rsid w:val="00150892"/>
    <w:rsid w:val="0015157B"/>
    <w:rsid w:val="001524AD"/>
    <w:rsid w:val="001525C2"/>
    <w:rsid w:val="0015262F"/>
    <w:rsid w:val="001528DB"/>
    <w:rsid w:val="00152FF2"/>
    <w:rsid w:val="0015339C"/>
    <w:rsid w:val="00154850"/>
    <w:rsid w:val="00155C1B"/>
    <w:rsid w:val="00155D38"/>
    <w:rsid w:val="00155FC7"/>
    <w:rsid w:val="001565DE"/>
    <w:rsid w:val="00156F4D"/>
    <w:rsid w:val="00156F76"/>
    <w:rsid w:val="00157504"/>
    <w:rsid w:val="00157617"/>
    <w:rsid w:val="0015793E"/>
    <w:rsid w:val="00157975"/>
    <w:rsid w:val="00157FC0"/>
    <w:rsid w:val="00160024"/>
    <w:rsid w:val="001602C9"/>
    <w:rsid w:val="00161B8E"/>
    <w:rsid w:val="00162266"/>
    <w:rsid w:val="00162775"/>
    <w:rsid w:val="00162F9D"/>
    <w:rsid w:val="001630E8"/>
    <w:rsid w:val="001639DA"/>
    <w:rsid w:val="00164816"/>
    <w:rsid w:val="00165A11"/>
    <w:rsid w:val="00165A83"/>
    <w:rsid w:val="00165B7C"/>
    <w:rsid w:val="001660E3"/>
    <w:rsid w:val="001670D1"/>
    <w:rsid w:val="00167331"/>
    <w:rsid w:val="001678A1"/>
    <w:rsid w:val="001710F0"/>
    <w:rsid w:val="00171A1D"/>
    <w:rsid w:val="001722CD"/>
    <w:rsid w:val="00172C09"/>
    <w:rsid w:val="00172E8F"/>
    <w:rsid w:val="00173242"/>
    <w:rsid w:val="0017375D"/>
    <w:rsid w:val="00174897"/>
    <w:rsid w:val="00174B2F"/>
    <w:rsid w:val="00174C83"/>
    <w:rsid w:val="00174D82"/>
    <w:rsid w:val="0017518B"/>
    <w:rsid w:val="0017528D"/>
    <w:rsid w:val="0017532B"/>
    <w:rsid w:val="00175856"/>
    <w:rsid w:val="001764F4"/>
    <w:rsid w:val="00176D19"/>
    <w:rsid w:val="001778EC"/>
    <w:rsid w:val="00177E22"/>
    <w:rsid w:val="00180010"/>
    <w:rsid w:val="0018002D"/>
    <w:rsid w:val="001801A3"/>
    <w:rsid w:val="0018052B"/>
    <w:rsid w:val="00181475"/>
    <w:rsid w:val="00181587"/>
    <w:rsid w:val="00182A68"/>
    <w:rsid w:val="001831E4"/>
    <w:rsid w:val="0018334B"/>
    <w:rsid w:val="00183EBF"/>
    <w:rsid w:val="00184AC0"/>
    <w:rsid w:val="00184CA0"/>
    <w:rsid w:val="0018547D"/>
    <w:rsid w:val="00186572"/>
    <w:rsid w:val="00186AE4"/>
    <w:rsid w:val="00186E7E"/>
    <w:rsid w:val="00187AE5"/>
    <w:rsid w:val="00190CCC"/>
    <w:rsid w:val="00192270"/>
    <w:rsid w:val="00192CE0"/>
    <w:rsid w:val="00192CF8"/>
    <w:rsid w:val="00193398"/>
    <w:rsid w:val="00194390"/>
    <w:rsid w:val="001944EA"/>
    <w:rsid w:val="00194A08"/>
    <w:rsid w:val="00195691"/>
    <w:rsid w:val="0019598D"/>
    <w:rsid w:val="00197251"/>
    <w:rsid w:val="001A04B8"/>
    <w:rsid w:val="001A146D"/>
    <w:rsid w:val="001A1681"/>
    <w:rsid w:val="001A2008"/>
    <w:rsid w:val="001A2330"/>
    <w:rsid w:val="001A31CB"/>
    <w:rsid w:val="001A46B4"/>
    <w:rsid w:val="001A49D3"/>
    <w:rsid w:val="001A4AC1"/>
    <w:rsid w:val="001A521A"/>
    <w:rsid w:val="001A532F"/>
    <w:rsid w:val="001A566F"/>
    <w:rsid w:val="001A593E"/>
    <w:rsid w:val="001A6877"/>
    <w:rsid w:val="001A6A77"/>
    <w:rsid w:val="001A6B06"/>
    <w:rsid w:val="001A7EBF"/>
    <w:rsid w:val="001B023B"/>
    <w:rsid w:val="001B0B74"/>
    <w:rsid w:val="001B0CF0"/>
    <w:rsid w:val="001B1406"/>
    <w:rsid w:val="001B1B8F"/>
    <w:rsid w:val="001B1EC9"/>
    <w:rsid w:val="001B21DF"/>
    <w:rsid w:val="001B25F6"/>
    <w:rsid w:val="001B2BD0"/>
    <w:rsid w:val="001B3065"/>
    <w:rsid w:val="001B38F2"/>
    <w:rsid w:val="001B41F3"/>
    <w:rsid w:val="001B49FC"/>
    <w:rsid w:val="001B4ACD"/>
    <w:rsid w:val="001B4D42"/>
    <w:rsid w:val="001B5481"/>
    <w:rsid w:val="001B6308"/>
    <w:rsid w:val="001B75AF"/>
    <w:rsid w:val="001C0E9A"/>
    <w:rsid w:val="001C1550"/>
    <w:rsid w:val="001C276E"/>
    <w:rsid w:val="001C2B31"/>
    <w:rsid w:val="001C2BAD"/>
    <w:rsid w:val="001C346A"/>
    <w:rsid w:val="001C3F64"/>
    <w:rsid w:val="001C44A2"/>
    <w:rsid w:val="001C47E8"/>
    <w:rsid w:val="001C4BF7"/>
    <w:rsid w:val="001C50A4"/>
    <w:rsid w:val="001C5433"/>
    <w:rsid w:val="001C63C1"/>
    <w:rsid w:val="001C648B"/>
    <w:rsid w:val="001C76D3"/>
    <w:rsid w:val="001C7CB1"/>
    <w:rsid w:val="001D08C3"/>
    <w:rsid w:val="001D0CD1"/>
    <w:rsid w:val="001D10D5"/>
    <w:rsid w:val="001D14FB"/>
    <w:rsid w:val="001D17B6"/>
    <w:rsid w:val="001D1F19"/>
    <w:rsid w:val="001D205C"/>
    <w:rsid w:val="001D25CA"/>
    <w:rsid w:val="001D3074"/>
    <w:rsid w:val="001D3B6B"/>
    <w:rsid w:val="001D3BFC"/>
    <w:rsid w:val="001D4021"/>
    <w:rsid w:val="001D51A7"/>
    <w:rsid w:val="001D5897"/>
    <w:rsid w:val="001D612E"/>
    <w:rsid w:val="001D61F3"/>
    <w:rsid w:val="001D621C"/>
    <w:rsid w:val="001D6574"/>
    <w:rsid w:val="001D6747"/>
    <w:rsid w:val="001D706B"/>
    <w:rsid w:val="001D74A3"/>
    <w:rsid w:val="001D7C2A"/>
    <w:rsid w:val="001E0942"/>
    <w:rsid w:val="001E0BE7"/>
    <w:rsid w:val="001E12B8"/>
    <w:rsid w:val="001E2202"/>
    <w:rsid w:val="001E24D5"/>
    <w:rsid w:val="001E3FE3"/>
    <w:rsid w:val="001E40DF"/>
    <w:rsid w:val="001E4A13"/>
    <w:rsid w:val="001E4CEA"/>
    <w:rsid w:val="001E503C"/>
    <w:rsid w:val="001E57A0"/>
    <w:rsid w:val="001E6C18"/>
    <w:rsid w:val="001E738F"/>
    <w:rsid w:val="001E7A34"/>
    <w:rsid w:val="001F05A5"/>
    <w:rsid w:val="001F0686"/>
    <w:rsid w:val="001F0707"/>
    <w:rsid w:val="001F1982"/>
    <w:rsid w:val="001F1A98"/>
    <w:rsid w:val="001F28DF"/>
    <w:rsid w:val="001F3029"/>
    <w:rsid w:val="001F31FB"/>
    <w:rsid w:val="001F32ED"/>
    <w:rsid w:val="001F3B98"/>
    <w:rsid w:val="001F449A"/>
    <w:rsid w:val="001F4FC2"/>
    <w:rsid w:val="001F57EC"/>
    <w:rsid w:val="001F662D"/>
    <w:rsid w:val="001F691B"/>
    <w:rsid w:val="001F6956"/>
    <w:rsid w:val="001F6DD6"/>
    <w:rsid w:val="001F7D1F"/>
    <w:rsid w:val="001F7F35"/>
    <w:rsid w:val="002007E2"/>
    <w:rsid w:val="0020106F"/>
    <w:rsid w:val="00201565"/>
    <w:rsid w:val="00202EF3"/>
    <w:rsid w:val="00202F84"/>
    <w:rsid w:val="00203E92"/>
    <w:rsid w:val="002041B7"/>
    <w:rsid w:val="002043CD"/>
    <w:rsid w:val="00204633"/>
    <w:rsid w:val="002049D4"/>
    <w:rsid w:val="00204A3C"/>
    <w:rsid w:val="002059BC"/>
    <w:rsid w:val="00206652"/>
    <w:rsid w:val="0020678A"/>
    <w:rsid w:val="0020689C"/>
    <w:rsid w:val="00206BA3"/>
    <w:rsid w:val="00206D5D"/>
    <w:rsid w:val="0020717F"/>
    <w:rsid w:val="002102FD"/>
    <w:rsid w:val="00210375"/>
    <w:rsid w:val="00211198"/>
    <w:rsid w:val="00211C98"/>
    <w:rsid w:val="00212098"/>
    <w:rsid w:val="002122EC"/>
    <w:rsid w:val="00212F21"/>
    <w:rsid w:val="00213399"/>
    <w:rsid w:val="00213951"/>
    <w:rsid w:val="00213D7D"/>
    <w:rsid w:val="00214458"/>
    <w:rsid w:val="00216E68"/>
    <w:rsid w:val="00217039"/>
    <w:rsid w:val="00217511"/>
    <w:rsid w:val="00217E5B"/>
    <w:rsid w:val="002200AE"/>
    <w:rsid w:val="002201A7"/>
    <w:rsid w:val="00221473"/>
    <w:rsid w:val="00221669"/>
    <w:rsid w:val="002216A5"/>
    <w:rsid w:val="00221C12"/>
    <w:rsid w:val="00221C63"/>
    <w:rsid w:val="0022213F"/>
    <w:rsid w:val="00222144"/>
    <w:rsid w:val="00222770"/>
    <w:rsid w:val="00222D60"/>
    <w:rsid w:val="00223551"/>
    <w:rsid w:val="00223A64"/>
    <w:rsid w:val="00223A66"/>
    <w:rsid w:val="00223C11"/>
    <w:rsid w:val="00223D21"/>
    <w:rsid w:val="00224447"/>
    <w:rsid w:val="00224783"/>
    <w:rsid w:val="002253CC"/>
    <w:rsid w:val="0022550D"/>
    <w:rsid w:val="0022794C"/>
    <w:rsid w:val="0023005C"/>
    <w:rsid w:val="002302FC"/>
    <w:rsid w:val="0023188C"/>
    <w:rsid w:val="00231A89"/>
    <w:rsid w:val="00231B3C"/>
    <w:rsid w:val="0023224E"/>
    <w:rsid w:val="00232465"/>
    <w:rsid w:val="0023272E"/>
    <w:rsid w:val="002331BB"/>
    <w:rsid w:val="00233551"/>
    <w:rsid w:val="0023463A"/>
    <w:rsid w:val="00234AC9"/>
    <w:rsid w:val="00234C71"/>
    <w:rsid w:val="002351D4"/>
    <w:rsid w:val="00235269"/>
    <w:rsid w:val="0023657C"/>
    <w:rsid w:val="00236AC6"/>
    <w:rsid w:val="00236B84"/>
    <w:rsid w:val="00236C8D"/>
    <w:rsid w:val="00237108"/>
    <w:rsid w:val="00237B3D"/>
    <w:rsid w:val="00237D21"/>
    <w:rsid w:val="00240BCA"/>
    <w:rsid w:val="0024143E"/>
    <w:rsid w:val="00241A84"/>
    <w:rsid w:val="00241F75"/>
    <w:rsid w:val="00242A16"/>
    <w:rsid w:val="00242FD1"/>
    <w:rsid w:val="00243121"/>
    <w:rsid w:val="002431F1"/>
    <w:rsid w:val="00244211"/>
    <w:rsid w:val="002455AC"/>
    <w:rsid w:val="002455C9"/>
    <w:rsid w:val="00245799"/>
    <w:rsid w:val="00246708"/>
    <w:rsid w:val="00246DDE"/>
    <w:rsid w:val="00246FCF"/>
    <w:rsid w:val="00247369"/>
    <w:rsid w:val="0024762C"/>
    <w:rsid w:val="00247689"/>
    <w:rsid w:val="00247891"/>
    <w:rsid w:val="00247F8B"/>
    <w:rsid w:val="0025008C"/>
    <w:rsid w:val="00250173"/>
    <w:rsid w:val="00250217"/>
    <w:rsid w:val="0025041F"/>
    <w:rsid w:val="002517FA"/>
    <w:rsid w:val="00251F62"/>
    <w:rsid w:val="002530C8"/>
    <w:rsid w:val="00253DB5"/>
    <w:rsid w:val="00253E67"/>
    <w:rsid w:val="002543C9"/>
    <w:rsid w:val="002549CC"/>
    <w:rsid w:val="00254BA7"/>
    <w:rsid w:val="00254D22"/>
    <w:rsid w:val="00254D2D"/>
    <w:rsid w:val="00254F07"/>
    <w:rsid w:val="00255574"/>
    <w:rsid w:val="00255CB2"/>
    <w:rsid w:val="002562B2"/>
    <w:rsid w:val="0025633A"/>
    <w:rsid w:val="00260487"/>
    <w:rsid w:val="0026048F"/>
    <w:rsid w:val="00260AE7"/>
    <w:rsid w:val="00262281"/>
    <w:rsid w:val="00262718"/>
    <w:rsid w:val="0026449B"/>
    <w:rsid w:val="00264BAB"/>
    <w:rsid w:val="00264E79"/>
    <w:rsid w:val="0026576A"/>
    <w:rsid w:val="00265BC2"/>
    <w:rsid w:val="002666A1"/>
    <w:rsid w:val="00267ABB"/>
    <w:rsid w:val="00267DEC"/>
    <w:rsid w:val="00267F05"/>
    <w:rsid w:val="002705CE"/>
    <w:rsid w:val="00270690"/>
    <w:rsid w:val="00270D3F"/>
    <w:rsid w:val="00271F37"/>
    <w:rsid w:val="00272119"/>
    <w:rsid w:val="002730B3"/>
    <w:rsid w:val="002730BA"/>
    <w:rsid w:val="002731D2"/>
    <w:rsid w:val="002733B4"/>
    <w:rsid w:val="00273468"/>
    <w:rsid w:val="0027425C"/>
    <w:rsid w:val="002744DB"/>
    <w:rsid w:val="00275E84"/>
    <w:rsid w:val="002762C8"/>
    <w:rsid w:val="0027634F"/>
    <w:rsid w:val="002768BF"/>
    <w:rsid w:val="0027772C"/>
    <w:rsid w:val="002777AC"/>
    <w:rsid w:val="00277E06"/>
    <w:rsid w:val="002814B9"/>
    <w:rsid w:val="00281DF6"/>
    <w:rsid w:val="00282086"/>
    <w:rsid w:val="002825EC"/>
    <w:rsid w:val="002827BD"/>
    <w:rsid w:val="00282A5F"/>
    <w:rsid w:val="002842A1"/>
    <w:rsid w:val="00284A08"/>
    <w:rsid w:val="00284D69"/>
    <w:rsid w:val="00284D79"/>
    <w:rsid w:val="00285007"/>
    <w:rsid w:val="002850D8"/>
    <w:rsid w:val="00285428"/>
    <w:rsid w:val="00285CAB"/>
    <w:rsid w:val="00285E40"/>
    <w:rsid w:val="00286042"/>
    <w:rsid w:val="00286BD4"/>
    <w:rsid w:val="00287C40"/>
    <w:rsid w:val="00287F6D"/>
    <w:rsid w:val="0029066C"/>
    <w:rsid w:val="0029079A"/>
    <w:rsid w:val="002911F2"/>
    <w:rsid w:val="002912C4"/>
    <w:rsid w:val="002915D6"/>
    <w:rsid w:val="002918F7"/>
    <w:rsid w:val="00291D5F"/>
    <w:rsid w:val="00291E96"/>
    <w:rsid w:val="002923B2"/>
    <w:rsid w:val="00292800"/>
    <w:rsid w:val="0029375B"/>
    <w:rsid w:val="00293F3C"/>
    <w:rsid w:val="00293FE4"/>
    <w:rsid w:val="00295092"/>
    <w:rsid w:val="002958D1"/>
    <w:rsid w:val="0029595C"/>
    <w:rsid w:val="002959AE"/>
    <w:rsid w:val="00295A66"/>
    <w:rsid w:val="00295DA2"/>
    <w:rsid w:val="00295ECF"/>
    <w:rsid w:val="00296598"/>
    <w:rsid w:val="0029699F"/>
    <w:rsid w:val="002A04F5"/>
    <w:rsid w:val="002A2B59"/>
    <w:rsid w:val="002A30C1"/>
    <w:rsid w:val="002A321F"/>
    <w:rsid w:val="002A3493"/>
    <w:rsid w:val="002A35AC"/>
    <w:rsid w:val="002A3B18"/>
    <w:rsid w:val="002A3B32"/>
    <w:rsid w:val="002A3BEF"/>
    <w:rsid w:val="002A3D35"/>
    <w:rsid w:val="002A450B"/>
    <w:rsid w:val="002A4D78"/>
    <w:rsid w:val="002A4EDC"/>
    <w:rsid w:val="002A56A8"/>
    <w:rsid w:val="002A66C4"/>
    <w:rsid w:val="002A7156"/>
    <w:rsid w:val="002A7357"/>
    <w:rsid w:val="002B0184"/>
    <w:rsid w:val="002B04A4"/>
    <w:rsid w:val="002B04BD"/>
    <w:rsid w:val="002B098F"/>
    <w:rsid w:val="002B0D1C"/>
    <w:rsid w:val="002B148B"/>
    <w:rsid w:val="002B2B29"/>
    <w:rsid w:val="002B32D8"/>
    <w:rsid w:val="002B3590"/>
    <w:rsid w:val="002B3D64"/>
    <w:rsid w:val="002B43A1"/>
    <w:rsid w:val="002B4935"/>
    <w:rsid w:val="002B4CC4"/>
    <w:rsid w:val="002B4F8E"/>
    <w:rsid w:val="002B5876"/>
    <w:rsid w:val="002B5D25"/>
    <w:rsid w:val="002B65B4"/>
    <w:rsid w:val="002B70F5"/>
    <w:rsid w:val="002B7638"/>
    <w:rsid w:val="002B7B73"/>
    <w:rsid w:val="002B7ECC"/>
    <w:rsid w:val="002C0236"/>
    <w:rsid w:val="002C08F6"/>
    <w:rsid w:val="002C0922"/>
    <w:rsid w:val="002C09D9"/>
    <w:rsid w:val="002C09DF"/>
    <w:rsid w:val="002C139F"/>
    <w:rsid w:val="002C1880"/>
    <w:rsid w:val="002C1B90"/>
    <w:rsid w:val="002C1D00"/>
    <w:rsid w:val="002C1DD9"/>
    <w:rsid w:val="002C2682"/>
    <w:rsid w:val="002C2DB8"/>
    <w:rsid w:val="002C328B"/>
    <w:rsid w:val="002C34E0"/>
    <w:rsid w:val="002C49A4"/>
    <w:rsid w:val="002C4B1B"/>
    <w:rsid w:val="002C53C2"/>
    <w:rsid w:val="002C5570"/>
    <w:rsid w:val="002C5CF2"/>
    <w:rsid w:val="002C6093"/>
    <w:rsid w:val="002C6D33"/>
    <w:rsid w:val="002C74C5"/>
    <w:rsid w:val="002D0128"/>
    <w:rsid w:val="002D11AF"/>
    <w:rsid w:val="002D33C6"/>
    <w:rsid w:val="002D347D"/>
    <w:rsid w:val="002D3591"/>
    <w:rsid w:val="002D3C0C"/>
    <w:rsid w:val="002D3DD8"/>
    <w:rsid w:val="002D3F32"/>
    <w:rsid w:val="002D437A"/>
    <w:rsid w:val="002D4A6E"/>
    <w:rsid w:val="002D5226"/>
    <w:rsid w:val="002D5684"/>
    <w:rsid w:val="002D58FB"/>
    <w:rsid w:val="002D5DAF"/>
    <w:rsid w:val="002D641F"/>
    <w:rsid w:val="002D6BA1"/>
    <w:rsid w:val="002D6E4B"/>
    <w:rsid w:val="002D6FBF"/>
    <w:rsid w:val="002D7926"/>
    <w:rsid w:val="002D7CF9"/>
    <w:rsid w:val="002E08B4"/>
    <w:rsid w:val="002E0C3A"/>
    <w:rsid w:val="002E1D28"/>
    <w:rsid w:val="002E1F6D"/>
    <w:rsid w:val="002E3614"/>
    <w:rsid w:val="002E3A93"/>
    <w:rsid w:val="002E3CBD"/>
    <w:rsid w:val="002E41A6"/>
    <w:rsid w:val="002E423D"/>
    <w:rsid w:val="002E5449"/>
    <w:rsid w:val="002E56D7"/>
    <w:rsid w:val="002E595E"/>
    <w:rsid w:val="002E5B6D"/>
    <w:rsid w:val="002E6724"/>
    <w:rsid w:val="002E6ECB"/>
    <w:rsid w:val="002E7821"/>
    <w:rsid w:val="002E798F"/>
    <w:rsid w:val="002E7A90"/>
    <w:rsid w:val="002E7B41"/>
    <w:rsid w:val="002F02B4"/>
    <w:rsid w:val="002F08AB"/>
    <w:rsid w:val="002F0AC6"/>
    <w:rsid w:val="002F0E7B"/>
    <w:rsid w:val="002F1061"/>
    <w:rsid w:val="002F2312"/>
    <w:rsid w:val="002F24D5"/>
    <w:rsid w:val="002F2CB4"/>
    <w:rsid w:val="002F3044"/>
    <w:rsid w:val="002F338E"/>
    <w:rsid w:val="002F3906"/>
    <w:rsid w:val="002F3C51"/>
    <w:rsid w:val="002F3CD9"/>
    <w:rsid w:val="002F42AB"/>
    <w:rsid w:val="002F434F"/>
    <w:rsid w:val="002F4F1E"/>
    <w:rsid w:val="002F500D"/>
    <w:rsid w:val="002F59B5"/>
    <w:rsid w:val="002F5FE2"/>
    <w:rsid w:val="002F63F7"/>
    <w:rsid w:val="002F792F"/>
    <w:rsid w:val="002F7A4C"/>
    <w:rsid w:val="002F7C37"/>
    <w:rsid w:val="00300B6E"/>
    <w:rsid w:val="00300C34"/>
    <w:rsid w:val="00301284"/>
    <w:rsid w:val="003019E9"/>
    <w:rsid w:val="00301B41"/>
    <w:rsid w:val="003032A5"/>
    <w:rsid w:val="00304846"/>
    <w:rsid w:val="0030505F"/>
    <w:rsid w:val="00305477"/>
    <w:rsid w:val="0030597A"/>
    <w:rsid w:val="00305F67"/>
    <w:rsid w:val="00306A42"/>
    <w:rsid w:val="00307A80"/>
    <w:rsid w:val="00311673"/>
    <w:rsid w:val="00311907"/>
    <w:rsid w:val="003146F8"/>
    <w:rsid w:val="00314F59"/>
    <w:rsid w:val="0031586F"/>
    <w:rsid w:val="00315D8B"/>
    <w:rsid w:val="00315E86"/>
    <w:rsid w:val="00316F30"/>
    <w:rsid w:val="003177B4"/>
    <w:rsid w:val="0032066B"/>
    <w:rsid w:val="00320D88"/>
    <w:rsid w:val="00321B80"/>
    <w:rsid w:val="003224D9"/>
    <w:rsid w:val="003228E3"/>
    <w:rsid w:val="00322BAA"/>
    <w:rsid w:val="003236C2"/>
    <w:rsid w:val="00323874"/>
    <w:rsid w:val="003255C3"/>
    <w:rsid w:val="00326986"/>
    <w:rsid w:val="003271FE"/>
    <w:rsid w:val="003300FA"/>
    <w:rsid w:val="003302BC"/>
    <w:rsid w:val="0033036C"/>
    <w:rsid w:val="0033150B"/>
    <w:rsid w:val="003323EE"/>
    <w:rsid w:val="0033315A"/>
    <w:rsid w:val="0033362B"/>
    <w:rsid w:val="00334607"/>
    <w:rsid w:val="00334DEE"/>
    <w:rsid w:val="0033597F"/>
    <w:rsid w:val="00335EE9"/>
    <w:rsid w:val="00336296"/>
    <w:rsid w:val="00336475"/>
    <w:rsid w:val="00337C78"/>
    <w:rsid w:val="00337E1F"/>
    <w:rsid w:val="00341001"/>
    <w:rsid w:val="00341107"/>
    <w:rsid w:val="00342296"/>
    <w:rsid w:val="00342FB7"/>
    <w:rsid w:val="003433E3"/>
    <w:rsid w:val="00344432"/>
    <w:rsid w:val="00344A4E"/>
    <w:rsid w:val="00345EEA"/>
    <w:rsid w:val="00346665"/>
    <w:rsid w:val="00346DA9"/>
    <w:rsid w:val="003505FB"/>
    <w:rsid w:val="00350F27"/>
    <w:rsid w:val="00351640"/>
    <w:rsid w:val="00351C90"/>
    <w:rsid w:val="00351E31"/>
    <w:rsid w:val="00352596"/>
    <w:rsid w:val="0035361B"/>
    <w:rsid w:val="00353AEA"/>
    <w:rsid w:val="003541A2"/>
    <w:rsid w:val="00354746"/>
    <w:rsid w:val="00354F00"/>
    <w:rsid w:val="00355146"/>
    <w:rsid w:val="00355479"/>
    <w:rsid w:val="003561AB"/>
    <w:rsid w:val="003570CF"/>
    <w:rsid w:val="0035750B"/>
    <w:rsid w:val="00357A8A"/>
    <w:rsid w:val="00357B02"/>
    <w:rsid w:val="00357DE6"/>
    <w:rsid w:val="00360056"/>
    <w:rsid w:val="00360FD1"/>
    <w:rsid w:val="003611C9"/>
    <w:rsid w:val="00361521"/>
    <w:rsid w:val="00361DEE"/>
    <w:rsid w:val="00361E99"/>
    <w:rsid w:val="0036210A"/>
    <w:rsid w:val="003625AC"/>
    <w:rsid w:val="00362875"/>
    <w:rsid w:val="00362F27"/>
    <w:rsid w:val="00363C80"/>
    <w:rsid w:val="00363F93"/>
    <w:rsid w:val="003641EF"/>
    <w:rsid w:val="003643A5"/>
    <w:rsid w:val="003644A2"/>
    <w:rsid w:val="00364AD9"/>
    <w:rsid w:val="00364D1A"/>
    <w:rsid w:val="00364EA9"/>
    <w:rsid w:val="0036561E"/>
    <w:rsid w:val="00365D38"/>
    <w:rsid w:val="003661D0"/>
    <w:rsid w:val="00367B71"/>
    <w:rsid w:val="00367D0B"/>
    <w:rsid w:val="0037093F"/>
    <w:rsid w:val="00371258"/>
    <w:rsid w:val="0037139F"/>
    <w:rsid w:val="0037162B"/>
    <w:rsid w:val="0037163F"/>
    <w:rsid w:val="0037165A"/>
    <w:rsid w:val="00371785"/>
    <w:rsid w:val="003718A2"/>
    <w:rsid w:val="00371A48"/>
    <w:rsid w:val="00371FB9"/>
    <w:rsid w:val="003720ED"/>
    <w:rsid w:val="003727B9"/>
    <w:rsid w:val="0037316D"/>
    <w:rsid w:val="003733AF"/>
    <w:rsid w:val="003733C1"/>
    <w:rsid w:val="00374776"/>
    <w:rsid w:val="003756BE"/>
    <w:rsid w:val="003758AC"/>
    <w:rsid w:val="0037615E"/>
    <w:rsid w:val="00376A81"/>
    <w:rsid w:val="00376C4D"/>
    <w:rsid w:val="00377682"/>
    <w:rsid w:val="00377DA3"/>
    <w:rsid w:val="00380B3C"/>
    <w:rsid w:val="00380E53"/>
    <w:rsid w:val="00380F63"/>
    <w:rsid w:val="00382B9F"/>
    <w:rsid w:val="00383038"/>
    <w:rsid w:val="00383F57"/>
    <w:rsid w:val="003844EE"/>
    <w:rsid w:val="0038479F"/>
    <w:rsid w:val="00384EF3"/>
    <w:rsid w:val="00384FC4"/>
    <w:rsid w:val="00385267"/>
    <w:rsid w:val="00385DA3"/>
    <w:rsid w:val="00385F77"/>
    <w:rsid w:val="003860A6"/>
    <w:rsid w:val="00386339"/>
    <w:rsid w:val="0038686E"/>
    <w:rsid w:val="00387C0C"/>
    <w:rsid w:val="003908C5"/>
    <w:rsid w:val="00390DC8"/>
    <w:rsid w:val="0039138A"/>
    <w:rsid w:val="0039190C"/>
    <w:rsid w:val="00391ADD"/>
    <w:rsid w:val="00391EAD"/>
    <w:rsid w:val="00392091"/>
    <w:rsid w:val="0039209D"/>
    <w:rsid w:val="00392632"/>
    <w:rsid w:val="003931B7"/>
    <w:rsid w:val="0039341B"/>
    <w:rsid w:val="003936D5"/>
    <w:rsid w:val="0039392C"/>
    <w:rsid w:val="00393E88"/>
    <w:rsid w:val="00394ABD"/>
    <w:rsid w:val="00394F5E"/>
    <w:rsid w:val="003951A9"/>
    <w:rsid w:val="0039542D"/>
    <w:rsid w:val="00396274"/>
    <w:rsid w:val="003966B5"/>
    <w:rsid w:val="003971AB"/>
    <w:rsid w:val="003977BA"/>
    <w:rsid w:val="003A0CC8"/>
    <w:rsid w:val="003A148F"/>
    <w:rsid w:val="003A1CFA"/>
    <w:rsid w:val="003A2BD5"/>
    <w:rsid w:val="003A342F"/>
    <w:rsid w:val="003A3AC6"/>
    <w:rsid w:val="003A4402"/>
    <w:rsid w:val="003A507F"/>
    <w:rsid w:val="003A510D"/>
    <w:rsid w:val="003A5D51"/>
    <w:rsid w:val="003A661C"/>
    <w:rsid w:val="003A6B2E"/>
    <w:rsid w:val="003A6DBE"/>
    <w:rsid w:val="003A734F"/>
    <w:rsid w:val="003B059D"/>
    <w:rsid w:val="003B07BB"/>
    <w:rsid w:val="003B1414"/>
    <w:rsid w:val="003B1987"/>
    <w:rsid w:val="003B1F57"/>
    <w:rsid w:val="003B2B2A"/>
    <w:rsid w:val="003B2B67"/>
    <w:rsid w:val="003B3B9E"/>
    <w:rsid w:val="003B3E67"/>
    <w:rsid w:val="003B3EE8"/>
    <w:rsid w:val="003B407C"/>
    <w:rsid w:val="003B408E"/>
    <w:rsid w:val="003B4845"/>
    <w:rsid w:val="003B5B5C"/>
    <w:rsid w:val="003B5C64"/>
    <w:rsid w:val="003B63D6"/>
    <w:rsid w:val="003B68CC"/>
    <w:rsid w:val="003B6AD8"/>
    <w:rsid w:val="003B6B5C"/>
    <w:rsid w:val="003B7F95"/>
    <w:rsid w:val="003C085F"/>
    <w:rsid w:val="003C0F6A"/>
    <w:rsid w:val="003C1257"/>
    <w:rsid w:val="003C12C5"/>
    <w:rsid w:val="003C1425"/>
    <w:rsid w:val="003C162D"/>
    <w:rsid w:val="003C27E5"/>
    <w:rsid w:val="003C2A74"/>
    <w:rsid w:val="003C2AA3"/>
    <w:rsid w:val="003C2BA2"/>
    <w:rsid w:val="003C3377"/>
    <w:rsid w:val="003C355E"/>
    <w:rsid w:val="003C37BD"/>
    <w:rsid w:val="003C39D2"/>
    <w:rsid w:val="003C3A63"/>
    <w:rsid w:val="003C48B8"/>
    <w:rsid w:val="003C5432"/>
    <w:rsid w:val="003C5950"/>
    <w:rsid w:val="003C5B54"/>
    <w:rsid w:val="003C5F24"/>
    <w:rsid w:val="003C6209"/>
    <w:rsid w:val="003C63AD"/>
    <w:rsid w:val="003C6B2B"/>
    <w:rsid w:val="003C6CB0"/>
    <w:rsid w:val="003C6D45"/>
    <w:rsid w:val="003C7998"/>
    <w:rsid w:val="003C7B84"/>
    <w:rsid w:val="003C7D58"/>
    <w:rsid w:val="003C7DD6"/>
    <w:rsid w:val="003D0BE7"/>
    <w:rsid w:val="003D19F7"/>
    <w:rsid w:val="003D2C09"/>
    <w:rsid w:val="003D3238"/>
    <w:rsid w:val="003D3363"/>
    <w:rsid w:val="003D37CD"/>
    <w:rsid w:val="003D517D"/>
    <w:rsid w:val="003D6650"/>
    <w:rsid w:val="003D6970"/>
    <w:rsid w:val="003D6D84"/>
    <w:rsid w:val="003D6FCA"/>
    <w:rsid w:val="003D7311"/>
    <w:rsid w:val="003D7575"/>
    <w:rsid w:val="003D7DBF"/>
    <w:rsid w:val="003D7E5D"/>
    <w:rsid w:val="003D7ED2"/>
    <w:rsid w:val="003E0DEB"/>
    <w:rsid w:val="003E13E6"/>
    <w:rsid w:val="003E14D1"/>
    <w:rsid w:val="003E1B9D"/>
    <w:rsid w:val="003E36FC"/>
    <w:rsid w:val="003E3B03"/>
    <w:rsid w:val="003E406A"/>
    <w:rsid w:val="003E4963"/>
    <w:rsid w:val="003E4B1F"/>
    <w:rsid w:val="003E59CC"/>
    <w:rsid w:val="003E5C81"/>
    <w:rsid w:val="003E693D"/>
    <w:rsid w:val="003E6D17"/>
    <w:rsid w:val="003E73D9"/>
    <w:rsid w:val="003E7925"/>
    <w:rsid w:val="003E7AB0"/>
    <w:rsid w:val="003F0BC1"/>
    <w:rsid w:val="003F0FC5"/>
    <w:rsid w:val="003F14C8"/>
    <w:rsid w:val="003F1D76"/>
    <w:rsid w:val="003F2660"/>
    <w:rsid w:val="003F2FF3"/>
    <w:rsid w:val="003F3119"/>
    <w:rsid w:val="003F35D4"/>
    <w:rsid w:val="003F36DF"/>
    <w:rsid w:val="003F41E1"/>
    <w:rsid w:val="003F4752"/>
    <w:rsid w:val="003F479E"/>
    <w:rsid w:val="003F4C19"/>
    <w:rsid w:val="003F4D54"/>
    <w:rsid w:val="003F4F6F"/>
    <w:rsid w:val="003F509E"/>
    <w:rsid w:val="003F5426"/>
    <w:rsid w:val="003F68B9"/>
    <w:rsid w:val="003F73F6"/>
    <w:rsid w:val="003F77D1"/>
    <w:rsid w:val="003F7C59"/>
    <w:rsid w:val="004000D6"/>
    <w:rsid w:val="00400B0B"/>
    <w:rsid w:val="00401567"/>
    <w:rsid w:val="00401680"/>
    <w:rsid w:val="004016B9"/>
    <w:rsid w:val="0040177F"/>
    <w:rsid w:val="00401E37"/>
    <w:rsid w:val="00401F53"/>
    <w:rsid w:val="00402584"/>
    <w:rsid w:val="004035B3"/>
    <w:rsid w:val="00403A66"/>
    <w:rsid w:val="00403FCD"/>
    <w:rsid w:val="00405ACB"/>
    <w:rsid w:val="00405C0D"/>
    <w:rsid w:val="00405C35"/>
    <w:rsid w:val="00405E79"/>
    <w:rsid w:val="00406A30"/>
    <w:rsid w:val="00406E2A"/>
    <w:rsid w:val="004071F3"/>
    <w:rsid w:val="00407476"/>
    <w:rsid w:val="004075ED"/>
    <w:rsid w:val="00407E93"/>
    <w:rsid w:val="00407EB3"/>
    <w:rsid w:val="00407F0B"/>
    <w:rsid w:val="00410B97"/>
    <w:rsid w:val="00411156"/>
    <w:rsid w:val="004112F8"/>
    <w:rsid w:val="00411C9E"/>
    <w:rsid w:val="00411EB4"/>
    <w:rsid w:val="00412269"/>
    <w:rsid w:val="004125EA"/>
    <w:rsid w:val="004128A7"/>
    <w:rsid w:val="00412CD8"/>
    <w:rsid w:val="0041315E"/>
    <w:rsid w:val="0041382B"/>
    <w:rsid w:val="0041647F"/>
    <w:rsid w:val="00416E01"/>
    <w:rsid w:val="004173D0"/>
    <w:rsid w:val="004175B2"/>
    <w:rsid w:val="00417780"/>
    <w:rsid w:val="00417E7D"/>
    <w:rsid w:val="00420123"/>
    <w:rsid w:val="004218AA"/>
    <w:rsid w:val="00421C53"/>
    <w:rsid w:val="00423182"/>
    <w:rsid w:val="00423957"/>
    <w:rsid w:val="00423A42"/>
    <w:rsid w:val="00423AB5"/>
    <w:rsid w:val="004240CE"/>
    <w:rsid w:val="004247D4"/>
    <w:rsid w:val="00424BED"/>
    <w:rsid w:val="0042538D"/>
    <w:rsid w:val="0042581F"/>
    <w:rsid w:val="00426766"/>
    <w:rsid w:val="004269AB"/>
    <w:rsid w:val="004276AF"/>
    <w:rsid w:val="004278F8"/>
    <w:rsid w:val="00427C4C"/>
    <w:rsid w:val="004301B6"/>
    <w:rsid w:val="0043038B"/>
    <w:rsid w:val="00430A7B"/>
    <w:rsid w:val="00430C0F"/>
    <w:rsid w:val="00430C58"/>
    <w:rsid w:val="00430D1D"/>
    <w:rsid w:val="004322EC"/>
    <w:rsid w:val="00432445"/>
    <w:rsid w:val="0043250E"/>
    <w:rsid w:val="00432652"/>
    <w:rsid w:val="00432B41"/>
    <w:rsid w:val="00433298"/>
    <w:rsid w:val="00433419"/>
    <w:rsid w:val="00433431"/>
    <w:rsid w:val="004334CB"/>
    <w:rsid w:val="0043369F"/>
    <w:rsid w:val="004350B4"/>
    <w:rsid w:val="00435A41"/>
    <w:rsid w:val="00435CA8"/>
    <w:rsid w:val="0043610C"/>
    <w:rsid w:val="004369B8"/>
    <w:rsid w:val="004370D4"/>
    <w:rsid w:val="00440337"/>
    <w:rsid w:val="004407A1"/>
    <w:rsid w:val="00441A4F"/>
    <w:rsid w:val="00441B81"/>
    <w:rsid w:val="0044350E"/>
    <w:rsid w:val="004439B5"/>
    <w:rsid w:val="00443A6B"/>
    <w:rsid w:val="00443DCF"/>
    <w:rsid w:val="00443F9D"/>
    <w:rsid w:val="00443FBE"/>
    <w:rsid w:val="004441F8"/>
    <w:rsid w:val="004443CB"/>
    <w:rsid w:val="0044499E"/>
    <w:rsid w:val="00445199"/>
    <w:rsid w:val="004455D1"/>
    <w:rsid w:val="004458C7"/>
    <w:rsid w:val="0044689E"/>
    <w:rsid w:val="004501AE"/>
    <w:rsid w:val="00450358"/>
    <w:rsid w:val="004503D3"/>
    <w:rsid w:val="0045095E"/>
    <w:rsid w:val="00450C3E"/>
    <w:rsid w:val="00450E57"/>
    <w:rsid w:val="00451029"/>
    <w:rsid w:val="00451E4C"/>
    <w:rsid w:val="004520F3"/>
    <w:rsid w:val="004527C4"/>
    <w:rsid w:val="00452CCE"/>
    <w:rsid w:val="00452E23"/>
    <w:rsid w:val="004535C5"/>
    <w:rsid w:val="0045378F"/>
    <w:rsid w:val="004538DA"/>
    <w:rsid w:val="004542D6"/>
    <w:rsid w:val="00454FBC"/>
    <w:rsid w:val="004558C1"/>
    <w:rsid w:val="00455A49"/>
    <w:rsid w:val="0045608F"/>
    <w:rsid w:val="00456147"/>
    <w:rsid w:val="004563B8"/>
    <w:rsid w:val="00456E7C"/>
    <w:rsid w:val="00456E85"/>
    <w:rsid w:val="004573E3"/>
    <w:rsid w:val="004579FF"/>
    <w:rsid w:val="00457BD6"/>
    <w:rsid w:val="00460101"/>
    <w:rsid w:val="0046026B"/>
    <w:rsid w:val="004603FD"/>
    <w:rsid w:val="0046169F"/>
    <w:rsid w:val="004626EA"/>
    <w:rsid w:val="00462BA5"/>
    <w:rsid w:val="00462F4B"/>
    <w:rsid w:val="004636E1"/>
    <w:rsid w:val="00463BC7"/>
    <w:rsid w:val="00464009"/>
    <w:rsid w:val="00464358"/>
    <w:rsid w:val="004643D8"/>
    <w:rsid w:val="00464595"/>
    <w:rsid w:val="00465534"/>
    <w:rsid w:val="00466846"/>
    <w:rsid w:val="004668FE"/>
    <w:rsid w:val="004677B9"/>
    <w:rsid w:val="00470FD7"/>
    <w:rsid w:val="00471209"/>
    <w:rsid w:val="0047135C"/>
    <w:rsid w:val="00471679"/>
    <w:rsid w:val="00471A99"/>
    <w:rsid w:val="00471AF9"/>
    <w:rsid w:val="00472A75"/>
    <w:rsid w:val="004743CC"/>
    <w:rsid w:val="00475AA5"/>
    <w:rsid w:val="0047724A"/>
    <w:rsid w:val="004776BA"/>
    <w:rsid w:val="00477752"/>
    <w:rsid w:val="004800D4"/>
    <w:rsid w:val="0048086C"/>
    <w:rsid w:val="00480E77"/>
    <w:rsid w:val="00481AD3"/>
    <w:rsid w:val="00482394"/>
    <w:rsid w:val="00482395"/>
    <w:rsid w:val="0048260D"/>
    <w:rsid w:val="00482AD7"/>
    <w:rsid w:val="00482DEC"/>
    <w:rsid w:val="00483871"/>
    <w:rsid w:val="00483A98"/>
    <w:rsid w:val="004849FF"/>
    <w:rsid w:val="00484E3F"/>
    <w:rsid w:val="004854AA"/>
    <w:rsid w:val="004857C1"/>
    <w:rsid w:val="00486A92"/>
    <w:rsid w:val="00486DC7"/>
    <w:rsid w:val="00487F37"/>
    <w:rsid w:val="0049127C"/>
    <w:rsid w:val="00491576"/>
    <w:rsid w:val="00491645"/>
    <w:rsid w:val="00491797"/>
    <w:rsid w:val="00491E9A"/>
    <w:rsid w:val="00492871"/>
    <w:rsid w:val="00492A7D"/>
    <w:rsid w:val="00492B37"/>
    <w:rsid w:val="00492B9B"/>
    <w:rsid w:val="0049344B"/>
    <w:rsid w:val="00493EE5"/>
    <w:rsid w:val="00494427"/>
    <w:rsid w:val="00494468"/>
    <w:rsid w:val="004946F0"/>
    <w:rsid w:val="0049493E"/>
    <w:rsid w:val="00494FA5"/>
    <w:rsid w:val="004953DE"/>
    <w:rsid w:val="00496236"/>
    <w:rsid w:val="00496DEA"/>
    <w:rsid w:val="00497129"/>
    <w:rsid w:val="00497185"/>
    <w:rsid w:val="004A04BA"/>
    <w:rsid w:val="004A0776"/>
    <w:rsid w:val="004A1006"/>
    <w:rsid w:val="004A15DF"/>
    <w:rsid w:val="004A16E8"/>
    <w:rsid w:val="004A2276"/>
    <w:rsid w:val="004A2B85"/>
    <w:rsid w:val="004A3E0B"/>
    <w:rsid w:val="004A408C"/>
    <w:rsid w:val="004A4332"/>
    <w:rsid w:val="004A497C"/>
    <w:rsid w:val="004A57EA"/>
    <w:rsid w:val="004A6290"/>
    <w:rsid w:val="004A68BF"/>
    <w:rsid w:val="004A74BC"/>
    <w:rsid w:val="004A78F7"/>
    <w:rsid w:val="004B0137"/>
    <w:rsid w:val="004B0256"/>
    <w:rsid w:val="004B049D"/>
    <w:rsid w:val="004B06F7"/>
    <w:rsid w:val="004B12AF"/>
    <w:rsid w:val="004B13A8"/>
    <w:rsid w:val="004B1F8B"/>
    <w:rsid w:val="004B21FD"/>
    <w:rsid w:val="004B2659"/>
    <w:rsid w:val="004B2887"/>
    <w:rsid w:val="004B28FA"/>
    <w:rsid w:val="004B2BC2"/>
    <w:rsid w:val="004B31D1"/>
    <w:rsid w:val="004B3EF5"/>
    <w:rsid w:val="004B4596"/>
    <w:rsid w:val="004B5272"/>
    <w:rsid w:val="004B5534"/>
    <w:rsid w:val="004B582E"/>
    <w:rsid w:val="004B5C8A"/>
    <w:rsid w:val="004B60C5"/>
    <w:rsid w:val="004B65D4"/>
    <w:rsid w:val="004B6D65"/>
    <w:rsid w:val="004B7359"/>
    <w:rsid w:val="004B7545"/>
    <w:rsid w:val="004B7A64"/>
    <w:rsid w:val="004B7CAF"/>
    <w:rsid w:val="004B7E87"/>
    <w:rsid w:val="004C054F"/>
    <w:rsid w:val="004C0936"/>
    <w:rsid w:val="004C0F65"/>
    <w:rsid w:val="004C17DD"/>
    <w:rsid w:val="004C192A"/>
    <w:rsid w:val="004C1EF8"/>
    <w:rsid w:val="004C2635"/>
    <w:rsid w:val="004C27F8"/>
    <w:rsid w:val="004C2E68"/>
    <w:rsid w:val="004C3DAE"/>
    <w:rsid w:val="004C45C3"/>
    <w:rsid w:val="004C4CD8"/>
    <w:rsid w:val="004C519B"/>
    <w:rsid w:val="004C5506"/>
    <w:rsid w:val="004C5AE3"/>
    <w:rsid w:val="004C6923"/>
    <w:rsid w:val="004C6A63"/>
    <w:rsid w:val="004C6D93"/>
    <w:rsid w:val="004C73ED"/>
    <w:rsid w:val="004D04BC"/>
    <w:rsid w:val="004D2750"/>
    <w:rsid w:val="004D5BC9"/>
    <w:rsid w:val="004D5D63"/>
    <w:rsid w:val="004D67BA"/>
    <w:rsid w:val="004D69CB"/>
    <w:rsid w:val="004E020E"/>
    <w:rsid w:val="004E0652"/>
    <w:rsid w:val="004E0DB6"/>
    <w:rsid w:val="004E1335"/>
    <w:rsid w:val="004E14DF"/>
    <w:rsid w:val="004E17A0"/>
    <w:rsid w:val="004E1AA8"/>
    <w:rsid w:val="004E1BC4"/>
    <w:rsid w:val="004E3C37"/>
    <w:rsid w:val="004E3CC6"/>
    <w:rsid w:val="004E3E0E"/>
    <w:rsid w:val="004E3E6C"/>
    <w:rsid w:val="004E3F47"/>
    <w:rsid w:val="004E4407"/>
    <w:rsid w:val="004E472F"/>
    <w:rsid w:val="004E4B91"/>
    <w:rsid w:val="004E4DA9"/>
    <w:rsid w:val="004E4EC2"/>
    <w:rsid w:val="004E5111"/>
    <w:rsid w:val="004E532C"/>
    <w:rsid w:val="004E57F1"/>
    <w:rsid w:val="004E5F84"/>
    <w:rsid w:val="004E6A24"/>
    <w:rsid w:val="004E6E9F"/>
    <w:rsid w:val="004E724E"/>
    <w:rsid w:val="004E7DAF"/>
    <w:rsid w:val="004E7F13"/>
    <w:rsid w:val="004E7FC2"/>
    <w:rsid w:val="004E7FC9"/>
    <w:rsid w:val="004F0458"/>
    <w:rsid w:val="004F0514"/>
    <w:rsid w:val="004F1CA6"/>
    <w:rsid w:val="004F2A96"/>
    <w:rsid w:val="004F321C"/>
    <w:rsid w:val="004F411A"/>
    <w:rsid w:val="004F47C7"/>
    <w:rsid w:val="004F4FD3"/>
    <w:rsid w:val="004F5B1C"/>
    <w:rsid w:val="004F5CE3"/>
    <w:rsid w:val="004F5F7D"/>
    <w:rsid w:val="004F6923"/>
    <w:rsid w:val="004F7957"/>
    <w:rsid w:val="004F7C44"/>
    <w:rsid w:val="005008BD"/>
    <w:rsid w:val="005016E6"/>
    <w:rsid w:val="0050399A"/>
    <w:rsid w:val="00504C63"/>
    <w:rsid w:val="005053F6"/>
    <w:rsid w:val="00506784"/>
    <w:rsid w:val="00507510"/>
    <w:rsid w:val="0050757F"/>
    <w:rsid w:val="00507E72"/>
    <w:rsid w:val="00510B04"/>
    <w:rsid w:val="00511211"/>
    <w:rsid w:val="00511324"/>
    <w:rsid w:val="00511864"/>
    <w:rsid w:val="00511BDE"/>
    <w:rsid w:val="00511E81"/>
    <w:rsid w:val="005130DA"/>
    <w:rsid w:val="00513A83"/>
    <w:rsid w:val="00513D07"/>
    <w:rsid w:val="00513E16"/>
    <w:rsid w:val="005157AF"/>
    <w:rsid w:val="005158CB"/>
    <w:rsid w:val="00515A39"/>
    <w:rsid w:val="00515CB1"/>
    <w:rsid w:val="00515EBA"/>
    <w:rsid w:val="0051668A"/>
    <w:rsid w:val="005168C3"/>
    <w:rsid w:val="00516A33"/>
    <w:rsid w:val="00516C75"/>
    <w:rsid w:val="00517113"/>
    <w:rsid w:val="005200EB"/>
    <w:rsid w:val="0052012A"/>
    <w:rsid w:val="00520290"/>
    <w:rsid w:val="00520433"/>
    <w:rsid w:val="0052060F"/>
    <w:rsid w:val="00520A25"/>
    <w:rsid w:val="00521179"/>
    <w:rsid w:val="00521BEF"/>
    <w:rsid w:val="005226A9"/>
    <w:rsid w:val="0052282B"/>
    <w:rsid w:val="005238DC"/>
    <w:rsid w:val="00523A91"/>
    <w:rsid w:val="00523B85"/>
    <w:rsid w:val="00524C23"/>
    <w:rsid w:val="00524DFB"/>
    <w:rsid w:val="00525206"/>
    <w:rsid w:val="0052526F"/>
    <w:rsid w:val="0052569C"/>
    <w:rsid w:val="005266EC"/>
    <w:rsid w:val="00526DB2"/>
    <w:rsid w:val="00527F24"/>
    <w:rsid w:val="00530265"/>
    <w:rsid w:val="0053076B"/>
    <w:rsid w:val="00530C42"/>
    <w:rsid w:val="00530F37"/>
    <w:rsid w:val="00530F57"/>
    <w:rsid w:val="005317DC"/>
    <w:rsid w:val="00531955"/>
    <w:rsid w:val="00531A35"/>
    <w:rsid w:val="00531EDF"/>
    <w:rsid w:val="00532327"/>
    <w:rsid w:val="00532B13"/>
    <w:rsid w:val="00533456"/>
    <w:rsid w:val="00533599"/>
    <w:rsid w:val="0053464F"/>
    <w:rsid w:val="005351DB"/>
    <w:rsid w:val="00535592"/>
    <w:rsid w:val="005365C1"/>
    <w:rsid w:val="00536BB1"/>
    <w:rsid w:val="00536D79"/>
    <w:rsid w:val="005404D9"/>
    <w:rsid w:val="0054102B"/>
    <w:rsid w:val="005410F3"/>
    <w:rsid w:val="00541187"/>
    <w:rsid w:val="00542334"/>
    <w:rsid w:val="00542AD2"/>
    <w:rsid w:val="00542E45"/>
    <w:rsid w:val="005439FC"/>
    <w:rsid w:val="0054410F"/>
    <w:rsid w:val="005441E5"/>
    <w:rsid w:val="005442B7"/>
    <w:rsid w:val="00544469"/>
    <w:rsid w:val="00544819"/>
    <w:rsid w:val="00544A37"/>
    <w:rsid w:val="00544DD2"/>
    <w:rsid w:val="00545975"/>
    <w:rsid w:val="005461D4"/>
    <w:rsid w:val="0054695E"/>
    <w:rsid w:val="00546B67"/>
    <w:rsid w:val="00546CD1"/>
    <w:rsid w:val="00547583"/>
    <w:rsid w:val="00550083"/>
    <w:rsid w:val="00550781"/>
    <w:rsid w:val="005517EB"/>
    <w:rsid w:val="00551ECF"/>
    <w:rsid w:val="00552D6E"/>
    <w:rsid w:val="0055561A"/>
    <w:rsid w:val="00555634"/>
    <w:rsid w:val="00555836"/>
    <w:rsid w:val="00555DC9"/>
    <w:rsid w:val="005573F9"/>
    <w:rsid w:val="00557D1A"/>
    <w:rsid w:val="00561FCF"/>
    <w:rsid w:val="00562568"/>
    <w:rsid w:val="00563249"/>
    <w:rsid w:val="00563516"/>
    <w:rsid w:val="00563E68"/>
    <w:rsid w:val="0056409A"/>
    <w:rsid w:val="005642E4"/>
    <w:rsid w:val="0056430C"/>
    <w:rsid w:val="0056436E"/>
    <w:rsid w:val="005647A3"/>
    <w:rsid w:val="0056541D"/>
    <w:rsid w:val="005656AD"/>
    <w:rsid w:val="005663F6"/>
    <w:rsid w:val="00566986"/>
    <w:rsid w:val="00566C9D"/>
    <w:rsid w:val="00567147"/>
    <w:rsid w:val="00567272"/>
    <w:rsid w:val="0056799C"/>
    <w:rsid w:val="005679C8"/>
    <w:rsid w:val="00567C07"/>
    <w:rsid w:val="00570C7C"/>
    <w:rsid w:val="0057164E"/>
    <w:rsid w:val="00571EF1"/>
    <w:rsid w:val="00572BA6"/>
    <w:rsid w:val="00573081"/>
    <w:rsid w:val="005732CC"/>
    <w:rsid w:val="0057369C"/>
    <w:rsid w:val="00573DB3"/>
    <w:rsid w:val="00573EB7"/>
    <w:rsid w:val="005741AA"/>
    <w:rsid w:val="00574503"/>
    <w:rsid w:val="00574561"/>
    <w:rsid w:val="005746BC"/>
    <w:rsid w:val="00574EDB"/>
    <w:rsid w:val="00574F43"/>
    <w:rsid w:val="00575227"/>
    <w:rsid w:val="00575748"/>
    <w:rsid w:val="0057599B"/>
    <w:rsid w:val="00576559"/>
    <w:rsid w:val="005765C4"/>
    <w:rsid w:val="00577E8B"/>
    <w:rsid w:val="0058063B"/>
    <w:rsid w:val="00580C52"/>
    <w:rsid w:val="00581150"/>
    <w:rsid w:val="00581BE4"/>
    <w:rsid w:val="00581E7D"/>
    <w:rsid w:val="0058260A"/>
    <w:rsid w:val="00582D12"/>
    <w:rsid w:val="00582D1E"/>
    <w:rsid w:val="005845EA"/>
    <w:rsid w:val="00584810"/>
    <w:rsid w:val="00584B72"/>
    <w:rsid w:val="00585A95"/>
    <w:rsid w:val="00585F0A"/>
    <w:rsid w:val="00586634"/>
    <w:rsid w:val="005871C3"/>
    <w:rsid w:val="005875A2"/>
    <w:rsid w:val="00587750"/>
    <w:rsid w:val="00587A63"/>
    <w:rsid w:val="00590970"/>
    <w:rsid w:val="0059256A"/>
    <w:rsid w:val="005926EC"/>
    <w:rsid w:val="00592D10"/>
    <w:rsid w:val="00593607"/>
    <w:rsid w:val="005942F3"/>
    <w:rsid w:val="00594A1C"/>
    <w:rsid w:val="005961AD"/>
    <w:rsid w:val="00596D54"/>
    <w:rsid w:val="00597593"/>
    <w:rsid w:val="005977FA"/>
    <w:rsid w:val="00597E8E"/>
    <w:rsid w:val="005A04B5"/>
    <w:rsid w:val="005A0CC4"/>
    <w:rsid w:val="005A1069"/>
    <w:rsid w:val="005A1304"/>
    <w:rsid w:val="005A16C2"/>
    <w:rsid w:val="005A2101"/>
    <w:rsid w:val="005A221A"/>
    <w:rsid w:val="005A25F4"/>
    <w:rsid w:val="005A2931"/>
    <w:rsid w:val="005A2BDE"/>
    <w:rsid w:val="005A3C6A"/>
    <w:rsid w:val="005A4AA6"/>
    <w:rsid w:val="005A68F2"/>
    <w:rsid w:val="005A6EB7"/>
    <w:rsid w:val="005A7608"/>
    <w:rsid w:val="005A76B4"/>
    <w:rsid w:val="005A79CD"/>
    <w:rsid w:val="005B0EAA"/>
    <w:rsid w:val="005B167A"/>
    <w:rsid w:val="005B1803"/>
    <w:rsid w:val="005B18C3"/>
    <w:rsid w:val="005B2019"/>
    <w:rsid w:val="005B33DC"/>
    <w:rsid w:val="005B46FD"/>
    <w:rsid w:val="005B47BF"/>
    <w:rsid w:val="005B5F64"/>
    <w:rsid w:val="005B64AA"/>
    <w:rsid w:val="005B672E"/>
    <w:rsid w:val="005B6E7C"/>
    <w:rsid w:val="005B7129"/>
    <w:rsid w:val="005B77A1"/>
    <w:rsid w:val="005B7DFA"/>
    <w:rsid w:val="005C0C02"/>
    <w:rsid w:val="005C0C3A"/>
    <w:rsid w:val="005C1277"/>
    <w:rsid w:val="005C1E55"/>
    <w:rsid w:val="005C332A"/>
    <w:rsid w:val="005C384F"/>
    <w:rsid w:val="005C38E9"/>
    <w:rsid w:val="005C48C1"/>
    <w:rsid w:val="005C49B1"/>
    <w:rsid w:val="005C51F5"/>
    <w:rsid w:val="005C546E"/>
    <w:rsid w:val="005C6A18"/>
    <w:rsid w:val="005C7E88"/>
    <w:rsid w:val="005D0561"/>
    <w:rsid w:val="005D137B"/>
    <w:rsid w:val="005D2350"/>
    <w:rsid w:val="005D273C"/>
    <w:rsid w:val="005D2B24"/>
    <w:rsid w:val="005D2B2C"/>
    <w:rsid w:val="005D351D"/>
    <w:rsid w:val="005D394A"/>
    <w:rsid w:val="005D394D"/>
    <w:rsid w:val="005D3BF4"/>
    <w:rsid w:val="005D3EA5"/>
    <w:rsid w:val="005D3EF7"/>
    <w:rsid w:val="005D40BC"/>
    <w:rsid w:val="005D483E"/>
    <w:rsid w:val="005D5B16"/>
    <w:rsid w:val="005D5B5A"/>
    <w:rsid w:val="005D65B5"/>
    <w:rsid w:val="005D6AF0"/>
    <w:rsid w:val="005D70AE"/>
    <w:rsid w:val="005E03A4"/>
    <w:rsid w:val="005E0634"/>
    <w:rsid w:val="005E06BF"/>
    <w:rsid w:val="005E1B5E"/>
    <w:rsid w:val="005E1C22"/>
    <w:rsid w:val="005E234E"/>
    <w:rsid w:val="005E28B1"/>
    <w:rsid w:val="005E2F77"/>
    <w:rsid w:val="005E328C"/>
    <w:rsid w:val="005E36E0"/>
    <w:rsid w:val="005E3A7C"/>
    <w:rsid w:val="005E3ADD"/>
    <w:rsid w:val="005E438B"/>
    <w:rsid w:val="005E466C"/>
    <w:rsid w:val="005E56E4"/>
    <w:rsid w:val="005E5707"/>
    <w:rsid w:val="005E6B47"/>
    <w:rsid w:val="005E6E26"/>
    <w:rsid w:val="005E72E4"/>
    <w:rsid w:val="005F24D4"/>
    <w:rsid w:val="005F2D96"/>
    <w:rsid w:val="005F2DB8"/>
    <w:rsid w:val="005F3501"/>
    <w:rsid w:val="005F4AA6"/>
    <w:rsid w:val="005F4FCC"/>
    <w:rsid w:val="005F55C1"/>
    <w:rsid w:val="005F65CF"/>
    <w:rsid w:val="005F68A7"/>
    <w:rsid w:val="005F6CC2"/>
    <w:rsid w:val="005F6CDB"/>
    <w:rsid w:val="005F720F"/>
    <w:rsid w:val="00601D01"/>
    <w:rsid w:val="00602306"/>
    <w:rsid w:val="00602918"/>
    <w:rsid w:val="00603239"/>
    <w:rsid w:val="0060331D"/>
    <w:rsid w:val="00603403"/>
    <w:rsid w:val="00603635"/>
    <w:rsid w:val="00603A0B"/>
    <w:rsid w:val="006053E2"/>
    <w:rsid w:val="00605728"/>
    <w:rsid w:val="00605E69"/>
    <w:rsid w:val="00605FB6"/>
    <w:rsid w:val="0060602D"/>
    <w:rsid w:val="00607B6A"/>
    <w:rsid w:val="00607CAE"/>
    <w:rsid w:val="0061078F"/>
    <w:rsid w:val="006110BC"/>
    <w:rsid w:val="00611B6C"/>
    <w:rsid w:val="00611ED8"/>
    <w:rsid w:val="00612BD5"/>
    <w:rsid w:val="00612F79"/>
    <w:rsid w:val="00615159"/>
    <w:rsid w:val="006152C3"/>
    <w:rsid w:val="0061632E"/>
    <w:rsid w:val="0061778F"/>
    <w:rsid w:val="00617A17"/>
    <w:rsid w:val="006202EF"/>
    <w:rsid w:val="0062053B"/>
    <w:rsid w:val="00620FBB"/>
    <w:rsid w:val="00621690"/>
    <w:rsid w:val="00621C12"/>
    <w:rsid w:val="006222D4"/>
    <w:rsid w:val="006230B7"/>
    <w:rsid w:val="006230CD"/>
    <w:rsid w:val="00623552"/>
    <w:rsid w:val="00623CD9"/>
    <w:rsid w:val="00624535"/>
    <w:rsid w:val="006247E5"/>
    <w:rsid w:val="00624FC9"/>
    <w:rsid w:val="00625381"/>
    <w:rsid w:val="006258E7"/>
    <w:rsid w:val="00625C16"/>
    <w:rsid w:val="00625E32"/>
    <w:rsid w:val="00626DB9"/>
    <w:rsid w:val="006302DE"/>
    <w:rsid w:val="00630AFB"/>
    <w:rsid w:val="00630F7B"/>
    <w:rsid w:val="006317B8"/>
    <w:rsid w:val="00631A01"/>
    <w:rsid w:val="00631ED4"/>
    <w:rsid w:val="006326F2"/>
    <w:rsid w:val="00634CF7"/>
    <w:rsid w:val="00635CA9"/>
    <w:rsid w:val="00635E4E"/>
    <w:rsid w:val="0063690A"/>
    <w:rsid w:val="00636BE0"/>
    <w:rsid w:val="00636E1B"/>
    <w:rsid w:val="00637A3E"/>
    <w:rsid w:val="00640542"/>
    <w:rsid w:val="00640CB5"/>
    <w:rsid w:val="00640CEA"/>
    <w:rsid w:val="00642670"/>
    <w:rsid w:val="0064285E"/>
    <w:rsid w:val="00642C08"/>
    <w:rsid w:val="0064344A"/>
    <w:rsid w:val="00644FCA"/>
    <w:rsid w:val="00645624"/>
    <w:rsid w:val="00645BA3"/>
    <w:rsid w:val="00646081"/>
    <w:rsid w:val="00646C6E"/>
    <w:rsid w:val="00646C84"/>
    <w:rsid w:val="006477C3"/>
    <w:rsid w:val="00647CFE"/>
    <w:rsid w:val="00650E08"/>
    <w:rsid w:val="00650E6C"/>
    <w:rsid w:val="00651945"/>
    <w:rsid w:val="00651C82"/>
    <w:rsid w:val="00652376"/>
    <w:rsid w:val="00652912"/>
    <w:rsid w:val="00653966"/>
    <w:rsid w:val="00653A79"/>
    <w:rsid w:val="00653B37"/>
    <w:rsid w:val="00653C7B"/>
    <w:rsid w:val="0065418D"/>
    <w:rsid w:val="006543EC"/>
    <w:rsid w:val="0065440A"/>
    <w:rsid w:val="00655691"/>
    <w:rsid w:val="006556A7"/>
    <w:rsid w:val="00655A91"/>
    <w:rsid w:val="006566CE"/>
    <w:rsid w:val="00656E18"/>
    <w:rsid w:val="00657735"/>
    <w:rsid w:val="00660B53"/>
    <w:rsid w:val="00660E77"/>
    <w:rsid w:val="0066101F"/>
    <w:rsid w:val="006618F7"/>
    <w:rsid w:val="00662A87"/>
    <w:rsid w:val="00662FBD"/>
    <w:rsid w:val="006635E7"/>
    <w:rsid w:val="006643D3"/>
    <w:rsid w:val="006643EF"/>
    <w:rsid w:val="00664F27"/>
    <w:rsid w:val="006653FE"/>
    <w:rsid w:val="00665CCC"/>
    <w:rsid w:val="00667AFE"/>
    <w:rsid w:val="00667EDD"/>
    <w:rsid w:val="00670849"/>
    <w:rsid w:val="00670A1E"/>
    <w:rsid w:val="00670CFC"/>
    <w:rsid w:val="00671816"/>
    <w:rsid w:val="006729E2"/>
    <w:rsid w:val="00673229"/>
    <w:rsid w:val="00673291"/>
    <w:rsid w:val="0067343D"/>
    <w:rsid w:val="00673685"/>
    <w:rsid w:val="006740D8"/>
    <w:rsid w:val="0067410F"/>
    <w:rsid w:val="00674646"/>
    <w:rsid w:val="00674D16"/>
    <w:rsid w:val="006754CE"/>
    <w:rsid w:val="0067637D"/>
    <w:rsid w:val="006763A0"/>
    <w:rsid w:val="00676EE3"/>
    <w:rsid w:val="006805FB"/>
    <w:rsid w:val="0068088B"/>
    <w:rsid w:val="00680A87"/>
    <w:rsid w:val="00680DC5"/>
    <w:rsid w:val="006818BA"/>
    <w:rsid w:val="00681961"/>
    <w:rsid w:val="00681FA6"/>
    <w:rsid w:val="00683575"/>
    <w:rsid w:val="00683636"/>
    <w:rsid w:val="0068398D"/>
    <w:rsid w:val="00684074"/>
    <w:rsid w:val="0068495D"/>
    <w:rsid w:val="00684C53"/>
    <w:rsid w:val="0068517B"/>
    <w:rsid w:val="00687296"/>
    <w:rsid w:val="00687ACC"/>
    <w:rsid w:val="00687B3E"/>
    <w:rsid w:val="00690034"/>
    <w:rsid w:val="0069051C"/>
    <w:rsid w:val="00691638"/>
    <w:rsid w:val="006920F2"/>
    <w:rsid w:val="00692468"/>
    <w:rsid w:val="006930A7"/>
    <w:rsid w:val="006934E5"/>
    <w:rsid w:val="00693884"/>
    <w:rsid w:val="006942C5"/>
    <w:rsid w:val="00694D2C"/>
    <w:rsid w:val="006954C7"/>
    <w:rsid w:val="006954E8"/>
    <w:rsid w:val="00696A78"/>
    <w:rsid w:val="00696CC5"/>
    <w:rsid w:val="006A015B"/>
    <w:rsid w:val="006A07C9"/>
    <w:rsid w:val="006A0BB7"/>
    <w:rsid w:val="006A1060"/>
    <w:rsid w:val="006A15D8"/>
    <w:rsid w:val="006A1DE7"/>
    <w:rsid w:val="006A209C"/>
    <w:rsid w:val="006A35EB"/>
    <w:rsid w:val="006A36E2"/>
    <w:rsid w:val="006A3AFD"/>
    <w:rsid w:val="006A3C24"/>
    <w:rsid w:val="006A4200"/>
    <w:rsid w:val="006A463E"/>
    <w:rsid w:val="006A4C42"/>
    <w:rsid w:val="006A4F5D"/>
    <w:rsid w:val="006A510E"/>
    <w:rsid w:val="006A5352"/>
    <w:rsid w:val="006A5C09"/>
    <w:rsid w:val="006A5E78"/>
    <w:rsid w:val="006A5FE5"/>
    <w:rsid w:val="006A637B"/>
    <w:rsid w:val="006A676A"/>
    <w:rsid w:val="006A6A8D"/>
    <w:rsid w:val="006A780B"/>
    <w:rsid w:val="006A7968"/>
    <w:rsid w:val="006A7C89"/>
    <w:rsid w:val="006A7F81"/>
    <w:rsid w:val="006B07FA"/>
    <w:rsid w:val="006B08B3"/>
    <w:rsid w:val="006B09E1"/>
    <w:rsid w:val="006B120D"/>
    <w:rsid w:val="006B1AF3"/>
    <w:rsid w:val="006B241B"/>
    <w:rsid w:val="006B3BF0"/>
    <w:rsid w:val="006B3CE4"/>
    <w:rsid w:val="006B45BA"/>
    <w:rsid w:val="006B4777"/>
    <w:rsid w:val="006B49D3"/>
    <w:rsid w:val="006B500D"/>
    <w:rsid w:val="006B5F74"/>
    <w:rsid w:val="006B7343"/>
    <w:rsid w:val="006B78EB"/>
    <w:rsid w:val="006B794C"/>
    <w:rsid w:val="006C00DA"/>
    <w:rsid w:val="006C0733"/>
    <w:rsid w:val="006C0B59"/>
    <w:rsid w:val="006C1595"/>
    <w:rsid w:val="006C191F"/>
    <w:rsid w:val="006C2CC8"/>
    <w:rsid w:val="006C2E91"/>
    <w:rsid w:val="006C3903"/>
    <w:rsid w:val="006C3A6D"/>
    <w:rsid w:val="006C3FEE"/>
    <w:rsid w:val="006C4967"/>
    <w:rsid w:val="006C4C56"/>
    <w:rsid w:val="006C4FF6"/>
    <w:rsid w:val="006C5856"/>
    <w:rsid w:val="006C719D"/>
    <w:rsid w:val="006D0E32"/>
    <w:rsid w:val="006D168E"/>
    <w:rsid w:val="006D1B21"/>
    <w:rsid w:val="006D239D"/>
    <w:rsid w:val="006D2913"/>
    <w:rsid w:val="006D2FD2"/>
    <w:rsid w:val="006D3481"/>
    <w:rsid w:val="006D3607"/>
    <w:rsid w:val="006D3769"/>
    <w:rsid w:val="006D3BB8"/>
    <w:rsid w:val="006D4892"/>
    <w:rsid w:val="006D5FB3"/>
    <w:rsid w:val="006D5FD1"/>
    <w:rsid w:val="006D6367"/>
    <w:rsid w:val="006D6448"/>
    <w:rsid w:val="006D685A"/>
    <w:rsid w:val="006D6DA0"/>
    <w:rsid w:val="006D7534"/>
    <w:rsid w:val="006D7C87"/>
    <w:rsid w:val="006E0B99"/>
    <w:rsid w:val="006E11AD"/>
    <w:rsid w:val="006E1296"/>
    <w:rsid w:val="006E174F"/>
    <w:rsid w:val="006E2961"/>
    <w:rsid w:val="006E2998"/>
    <w:rsid w:val="006E2DF1"/>
    <w:rsid w:val="006E346B"/>
    <w:rsid w:val="006E38CE"/>
    <w:rsid w:val="006E5F9D"/>
    <w:rsid w:val="006E622F"/>
    <w:rsid w:val="006E6353"/>
    <w:rsid w:val="006E6D6E"/>
    <w:rsid w:val="006E6DC2"/>
    <w:rsid w:val="006E7109"/>
    <w:rsid w:val="006E71D2"/>
    <w:rsid w:val="006E7264"/>
    <w:rsid w:val="006E73E6"/>
    <w:rsid w:val="006E7857"/>
    <w:rsid w:val="006E7A88"/>
    <w:rsid w:val="006E7B2C"/>
    <w:rsid w:val="006F00A9"/>
    <w:rsid w:val="006F04ED"/>
    <w:rsid w:val="006F0B7A"/>
    <w:rsid w:val="006F1850"/>
    <w:rsid w:val="006F2313"/>
    <w:rsid w:val="006F23DD"/>
    <w:rsid w:val="006F2D32"/>
    <w:rsid w:val="006F33F0"/>
    <w:rsid w:val="006F35DF"/>
    <w:rsid w:val="006F39FD"/>
    <w:rsid w:val="006F3B35"/>
    <w:rsid w:val="006F3B93"/>
    <w:rsid w:val="006F409C"/>
    <w:rsid w:val="006F468D"/>
    <w:rsid w:val="006F5266"/>
    <w:rsid w:val="006F5C6B"/>
    <w:rsid w:val="006F61F4"/>
    <w:rsid w:val="006F6F0C"/>
    <w:rsid w:val="006F765F"/>
    <w:rsid w:val="007006C2"/>
    <w:rsid w:val="007008AC"/>
    <w:rsid w:val="00702683"/>
    <w:rsid w:val="00703CE1"/>
    <w:rsid w:val="00703EE7"/>
    <w:rsid w:val="00704010"/>
    <w:rsid w:val="007051D9"/>
    <w:rsid w:val="00705413"/>
    <w:rsid w:val="00705A02"/>
    <w:rsid w:val="00705E30"/>
    <w:rsid w:val="0070668D"/>
    <w:rsid w:val="00706773"/>
    <w:rsid w:val="00706D40"/>
    <w:rsid w:val="00706FCC"/>
    <w:rsid w:val="00707450"/>
    <w:rsid w:val="00707BBA"/>
    <w:rsid w:val="00707CBE"/>
    <w:rsid w:val="00707E46"/>
    <w:rsid w:val="00710036"/>
    <w:rsid w:val="007107D4"/>
    <w:rsid w:val="00710DD8"/>
    <w:rsid w:val="00711426"/>
    <w:rsid w:val="0071142F"/>
    <w:rsid w:val="0071176F"/>
    <w:rsid w:val="007118FE"/>
    <w:rsid w:val="0071217A"/>
    <w:rsid w:val="0071283B"/>
    <w:rsid w:val="00712994"/>
    <w:rsid w:val="00712CA2"/>
    <w:rsid w:val="00713CD2"/>
    <w:rsid w:val="00713E27"/>
    <w:rsid w:val="00713F31"/>
    <w:rsid w:val="007140F5"/>
    <w:rsid w:val="00714366"/>
    <w:rsid w:val="00715C33"/>
    <w:rsid w:val="007161EF"/>
    <w:rsid w:val="00716306"/>
    <w:rsid w:val="0071630B"/>
    <w:rsid w:val="007163ED"/>
    <w:rsid w:val="007173F2"/>
    <w:rsid w:val="00717A96"/>
    <w:rsid w:val="00717C2F"/>
    <w:rsid w:val="00717F89"/>
    <w:rsid w:val="0072150E"/>
    <w:rsid w:val="007215A8"/>
    <w:rsid w:val="00722A9E"/>
    <w:rsid w:val="00722F0D"/>
    <w:rsid w:val="00723377"/>
    <w:rsid w:val="0072381C"/>
    <w:rsid w:val="0072396C"/>
    <w:rsid w:val="00723B2A"/>
    <w:rsid w:val="00724202"/>
    <w:rsid w:val="007244E8"/>
    <w:rsid w:val="0072505C"/>
    <w:rsid w:val="00725548"/>
    <w:rsid w:val="00725D06"/>
    <w:rsid w:val="00725D42"/>
    <w:rsid w:val="007264B6"/>
    <w:rsid w:val="00726558"/>
    <w:rsid w:val="00727525"/>
    <w:rsid w:val="007279DC"/>
    <w:rsid w:val="00727B3B"/>
    <w:rsid w:val="00730907"/>
    <w:rsid w:val="007316C5"/>
    <w:rsid w:val="00731B31"/>
    <w:rsid w:val="00731BF8"/>
    <w:rsid w:val="00731D5A"/>
    <w:rsid w:val="007330B9"/>
    <w:rsid w:val="00734C1D"/>
    <w:rsid w:val="00735349"/>
    <w:rsid w:val="00736AFE"/>
    <w:rsid w:val="007377EF"/>
    <w:rsid w:val="00737D28"/>
    <w:rsid w:val="00740CFE"/>
    <w:rsid w:val="007412DF"/>
    <w:rsid w:val="0074191F"/>
    <w:rsid w:val="00742673"/>
    <w:rsid w:val="007426A7"/>
    <w:rsid w:val="00744D0E"/>
    <w:rsid w:val="00744F55"/>
    <w:rsid w:val="007450E5"/>
    <w:rsid w:val="00745118"/>
    <w:rsid w:val="007461FD"/>
    <w:rsid w:val="007463D4"/>
    <w:rsid w:val="007476A0"/>
    <w:rsid w:val="00747CF2"/>
    <w:rsid w:val="007501F6"/>
    <w:rsid w:val="0075083C"/>
    <w:rsid w:val="00750F7D"/>
    <w:rsid w:val="00750F95"/>
    <w:rsid w:val="0075103C"/>
    <w:rsid w:val="007512FE"/>
    <w:rsid w:val="00751382"/>
    <w:rsid w:val="00751829"/>
    <w:rsid w:val="00751836"/>
    <w:rsid w:val="007520B2"/>
    <w:rsid w:val="00752425"/>
    <w:rsid w:val="007525F8"/>
    <w:rsid w:val="00752789"/>
    <w:rsid w:val="007527B2"/>
    <w:rsid w:val="00752EB0"/>
    <w:rsid w:val="0075310C"/>
    <w:rsid w:val="00754555"/>
    <w:rsid w:val="00754D28"/>
    <w:rsid w:val="00754E9E"/>
    <w:rsid w:val="00755284"/>
    <w:rsid w:val="007552AB"/>
    <w:rsid w:val="007555E9"/>
    <w:rsid w:val="00755E93"/>
    <w:rsid w:val="00757409"/>
    <w:rsid w:val="00757D45"/>
    <w:rsid w:val="007624E9"/>
    <w:rsid w:val="007629B9"/>
    <w:rsid w:val="00762E0B"/>
    <w:rsid w:val="00763510"/>
    <w:rsid w:val="00763831"/>
    <w:rsid w:val="00763E0D"/>
    <w:rsid w:val="00764292"/>
    <w:rsid w:val="00764BB7"/>
    <w:rsid w:val="00766CD5"/>
    <w:rsid w:val="00766FF2"/>
    <w:rsid w:val="00767728"/>
    <w:rsid w:val="007677C4"/>
    <w:rsid w:val="00767B6A"/>
    <w:rsid w:val="00770865"/>
    <w:rsid w:val="00770B89"/>
    <w:rsid w:val="00771AD4"/>
    <w:rsid w:val="00772E84"/>
    <w:rsid w:val="00773077"/>
    <w:rsid w:val="00773856"/>
    <w:rsid w:val="00773941"/>
    <w:rsid w:val="00774153"/>
    <w:rsid w:val="007750FC"/>
    <w:rsid w:val="00775769"/>
    <w:rsid w:val="007759DB"/>
    <w:rsid w:val="00776667"/>
    <w:rsid w:val="00776B86"/>
    <w:rsid w:val="00777276"/>
    <w:rsid w:val="00777E6B"/>
    <w:rsid w:val="00780617"/>
    <w:rsid w:val="007806D5"/>
    <w:rsid w:val="00780736"/>
    <w:rsid w:val="00780837"/>
    <w:rsid w:val="00780CB5"/>
    <w:rsid w:val="007815A4"/>
    <w:rsid w:val="007818C6"/>
    <w:rsid w:val="00782411"/>
    <w:rsid w:val="007824E0"/>
    <w:rsid w:val="00782CDD"/>
    <w:rsid w:val="0078389E"/>
    <w:rsid w:val="00783BE6"/>
    <w:rsid w:val="00784A60"/>
    <w:rsid w:val="00785210"/>
    <w:rsid w:val="0078637C"/>
    <w:rsid w:val="007864A7"/>
    <w:rsid w:val="007869D1"/>
    <w:rsid w:val="007905E1"/>
    <w:rsid w:val="00790604"/>
    <w:rsid w:val="007907D5"/>
    <w:rsid w:val="00790830"/>
    <w:rsid w:val="00790CEA"/>
    <w:rsid w:val="00791229"/>
    <w:rsid w:val="007924C6"/>
    <w:rsid w:val="0079365D"/>
    <w:rsid w:val="00793E04"/>
    <w:rsid w:val="00794652"/>
    <w:rsid w:val="00794CD5"/>
    <w:rsid w:val="00794E63"/>
    <w:rsid w:val="00795AFE"/>
    <w:rsid w:val="00795C4B"/>
    <w:rsid w:val="00795C72"/>
    <w:rsid w:val="00795DE7"/>
    <w:rsid w:val="00795FED"/>
    <w:rsid w:val="00796526"/>
    <w:rsid w:val="007977BD"/>
    <w:rsid w:val="00797DAC"/>
    <w:rsid w:val="007A0373"/>
    <w:rsid w:val="007A08FA"/>
    <w:rsid w:val="007A0A81"/>
    <w:rsid w:val="007A1338"/>
    <w:rsid w:val="007A1506"/>
    <w:rsid w:val="007A1DA1"/>
    <w:rsid w:val="007A278A"/>
    <w:rsid w:val="007A3D3C"/>
    <w:rsid w:val="007A4575"/>
    <w:rsid w:val="007A464C"/>
    <w:rsid w:val="007A4B34"/>
    <w:rsid w:val="007A4C34"/>
    <w:rsid w:val="007A5252"/>
    <w:rsid w:val="007A5414"/>
    <w:rsid w:val="007A58F2"/>
    <w:rsid w:val="007A5BBF"/>
    <w:rsid w:val="007A5EBE"/>
    <w:rsid w:val="007A64B2"/>
    <w:rsid w:val="007A654C"/>
    <w:rsid w:val="007A6920"/>
    <w:rsid w:val="007A6D41"/>
    <w:rsid w:val="007A702B"/>
    <w:rsid w:val="007A7967"/>
    <w:rsid w:val="007A79F2"/>
    <w:rsid w:val="007A7D1D"/>
    <w:rsid w:val="007A7F83"/>
    <w:rsid w:val="007B042D"/>
    <w:rsid w:val="007B0598"/>
    <w:rsid w:val="007B05A0"/>
    <w:rsid w:val="007B0BCB"/>
    <w:rsid w:val="007B1856"/>
    <w:rsid w:val="007B1F7B"/>
    <w:rsid w:val="007B2021"/>
    <w:rsid w:val="007B21CA"/>
    <w:rsid w:val="007B233E"/>
    <w:rsid w:val="007B2F16"/>
    <w:rsid w:val="007B3861"/>
    <w:rsid w:val="007B41BD"/>
    <w:rsid w:val="007B4341"/>
    <w:rsid w:val="007B463A"/>
    <w:rsid w:val="007B5567"/>
    <w:rsid w:val="007B60AA"/>
    <w:rsid w:val="007B6197"/>
    <w:rsid w:val="007B61DC"/>
    <w:rsid w:val="007B6341"/>
    <w:rsid w:val="007B64AB"/>
    <w:rsid w:val="007B70C3"/>
    <w:rsid w:val="007C0443"/>
    <w:rsid w:val="007C1959"/>
    <w:rsid w:val="007C26CE"/>
    <w:rsid w:val="007C3C67"/>
    <w:rsid w:val="007C3DBC"/>
    <w:rsid w:val="007C4CB8"/>
    <w:rsid w:val="007C4DAD"/>
    <w:rsid w:val="007C5904"/>
    <w:rsid w:val="007C5943"/>
    <w:rsid w:val="007C59D6"/>
    <w:rsid w:val="007C6603"/>
    <w:rsid w:val="007C6810"/>
    <w:rsid w:val="007C6F92"/>
    <w:rsid w:val="007C76F6"/>
    <w:rsid w:val="007D07FE"/>
    <w:rsid w:val="007D0A6B"/>
    <w:rsid w:val="007D0F8F"/>
    <w:rsid w:val="007D12D0"/>
    <w:rsid w:val="007D2DAA"/>
    <w:rsid w:val="007D3A68"/>
    <w:rsid w:val="007D4CB9"/>
    <w:rsid w:val="007D4F1D"/>
    <w:rsid w:val="007D4F22"/>
    <w:rsid w:val="007D50E7"/>
    <w:rsid w:val="007D52E7"/>
    <w:rsid w:val="007D5600"/>
    <w:rsid w:val="007D562F"/>
    <w:rsid w:val="007D5A72"/>
    <w:rsid w:val="007D5DAB"/>
    <w:rsid w:val="007D5EDD"/>
    <w:rsid w:val="007D6041"/>
    <w:rsid w:val="007D62F0"/>
    <w:rsid w:val="007D6E17"/>
    <w:rsid w:val="007D77CE"/>
    <w:rsid w:val="007D7F19"/>
    <w:rsid w:val="007D7F52"/>
    <w:rsid w:val="007E134D"/>
    <w:rsid w:val="007E1D2E"/>
    <w:rsid w:val="007E208B"/>
    <w:rsid w:val="007E21C9"/>
    <w:rsid w:val="007E23DA"/>
    <w:rsid w:val="007E2A9B"/>
    <w:rsid w:val="007E38F0"/>
    <w:rsid w:val="007E3D18"/>
    <w:rsid w:val="007E406C"/>
    <w:rsid w:val="007E447F"/>
    <w:rsid w:val="007E4573"/>
    <w:rsid w:val="007E5C04"/>
    <w:rsid w:val="007E62DC"/>
    <w:rsid w:val="007E6E1F"/>
    <w:rsid w:val="007E7394"/>
    <w:rsid w:val="007E7435"/>
    <w:rsid w:val="007E7A7B"/>
    <w:rsid w:val="007F01C9"/>
    <w:rsid w:val="007F0A8E"/>
    <w:rsid w:val="007F0D3A"/>
    <w:rsid w:val="007F1DE1"/>
    <w:rsid w:val="007F1E0C"/>
    <w:rsid w:val="007F224A"/>
    <w:rsid w:val="007F354E"/>
    <w:rsid w:val="007F4227"/>
    <w:rsid w:val="007F4292"/>
    <w:rsid w:val="007F4536"/>
    <w:rsid w:val="007F46F6"/>
    <w:rsid w:val="007F5387"/>
    <w:rsid w:val="007F538A"/>
    <w:rsid w:val="007F62A3"/>
    <w:rsid w:val="007F695D"/>
    <w:rsid w:val="007F69D3"/>
    <w:rsid w:val="007F7089"/>
    <w:rsid w:val="007F7405"/>
    <w:rsid w:val="007F7424"/>
    <w:rsid w:val="007F77BC"/>
    <w:rsid w:val="00800AE1"/>
    <w:rsid w:val="00801757"/>
    <w:rsid w:val="0080177B"/>
    <w:rsid w:val="0080337C"/>
    <w:rsid w:val="008037C2"/>
    <w:rsid w:val="00803C49"/>
    <w:rsid w:val="00804326"/>
    <w:rsid w:val="00804C3D"/>
    <w:rsid w:val="008057EB"/>
    <w:rsid w:val="00805C60"/>
    <w:rsid w:val="00805D51"/>
    <w:rsid w:val="00805E18"/>
    <w:rsid w:val="00806391"/>
    <w:rsid w:val="00806D0F"/>
    <w:rsid w:val="00806E74"/>
    <w:rsid w:val="00807690"/>
    <w:rsid w:val="00807D45"/>
    <w:rsid w:val="008100C2"/>
    <w:rsid w:val="00810C8C"/>
    <w:rsid w:val="0081146C"/>
    <w:rsid w:val="00811D2B"/>
    <w:rsid w:val="00811F58"/>
    <w:rsid w:val="00811F8C"/>
    <w:rsid w:val="00812595"/>
    <w:rsid w:val="00812720"/>
    <w:rsid w:val="00812D05"/>
    <w:rsid w:val="00812DF1"/>
    <w:rsid w:val="00813253"/>
    <w:rsid w:val="00814E2A"/>
    <w:rsid w:val="00815469"/>
    <w:rsid w:val="008159CC"/>
    <w:rsid w:val="00815B18"/>
    <w:rsid w:val="00816B1E"/>
    <w:rsid w:val="00816C57"/>
    <w:rsid w:val="00817263"/>
    <w:rsid w:val="00817E89"/>
    <w:rsid w:val="008203C9"/>
    <w:rsid w:val="008223A0"/>
    <w:rsid w:val="00822483"/>
    <w:rsid w:val="00822FCE"/>
    <w:rsid w:val="0082393D"/>
    <w:rsid w:val="00823C05"/>
    <w:rsid w:val="008247AC"/>
    <w:rsid w:val="00824F08"/>
    <w:rsid w:val="008251AF"/>
    <w:rsid w:val="00825450"/>
    <w:rsid w:val="008256D3"/>
    <w:rsid w:val="00825CE7"/>
    <w:rsid w:val="00826A72"/>
    <w:rsid w:val="00826BE9"/>
    <w:rsid w:val="00827C3D"/>
    <w:rsid w:val="0083058A"/>
    <w:rsid w:val="00830AAE"/>
    <w:rsid w:val="00831D6C"/>
    <w:rsid w:val="0083217E"/>
    <w:rsid w:val="00832628"/>
    <w:rsid w:val="00833258"/>
    <w:rsid w:val="00833CDD"/>
    <w:rsid w:val="008344E0"/>
    <w:rsid w:val="00834DD2"/>
    <w:rsid w:val="00835427"/>
    <w:rsid w:val="00835D45"/>
    <w:rsid w:val="0083650B"/>
    <w:rsid w:val="00840A6B"/>
    <w:rsid w:val="00840D02"/>
    <w:rsid w:val="0084130A"/>
    <w:rsid w:val="0084135F"/>
    <w:rsid w:val="00841A2C"/>
    <w:rsid w:val="00842E52"/>
    <w:rsid w:val="00844453"/>
    <w:rsid w:val="00844D08"/>
    <w:rsid w:val="00844D2E"/>
    <w:rsid w:val="00846CC8"/>
    <w:rsid w:val="00846D7A"/>
    <w:rsid w:val="0084707B"/>
    <w:rsid w:val="00847AD9"/>
    <w:rsid w:val="00850222"/>
    <w:rsid w:val="00850673"/>
    <w:rsid w:val="00850A4C"/>
    <w:rsid w:val="00852584"/>
    <w:rsid w:val="00852772"/>
    <w:rsid w:val="008528A7"/>
    <w:rsid w:val="00852EC6"/>
    <w:rsid w:val="008532FF"/>
    <w:rsid w:val="00853B4C"/>
    <w:rsid w:val="00853D8B"/>
    <w:rsid w:val="00854489"/>
    <w:rsid w:val="00854EDD"/>
    <w:rsid w:val="0085501D"/>
    <w:rsid w:val="00855259"/>
    <w:rsid w:val="00855EDF"/>
    <w:rsid w:val="0085654A"/>
    <w:rsid w:val="008566CE"/>
    <w:rsid w:val="0085682B"/>
    <w:rsid w:val="0085720A"/>
    <w:rsid w:val="008575E4"/>
    <w:rsid w:val="0085796C"/>
    <w:rsid w:val="00857C7A"/>
    <w:rsid w:val="00860141"/>
    <w:rsid w:val="008601D9"/>
    <w:rsid w:val="0086027E"/>
    <w:rsid w:val="00860659"/>
    <w:rsid w:val="0086065F"/>
    <w:rsid w:val="008609A5"/>
    <w:rsid w:val="00860A00"/>
    <w:rsid w:val="008612A8"/>
    <w:rsid w:val="00861AE6"/>
    <w:rsid w:val="00861B7E"/>
    <w:rsid w:val="00861D6D"/>
    <w:rsid w:val="00862113"/>
    <w:rsid w:val="00862BCB"/>
    <w:rsid w:val="00863147"/>
    <w:rsid w:val="008639D9"/>
    <w:rsid w:val="00863C12"/>
    <w:rsid w:val="008641FB"/>
    <w:rsid w:val="008643E1"/>
    <w:rsid w:val="0086487E"/>
    <w:rsid w:val="00864DDD"/>
    <w:rsid w:val="008651D8"/>
    <w:rsid w:val="0086575B"/>
    <w:rsid w:val="00865772"/>
    <w:rsid w:val="00865CBE"/>
    <w:rsid w:val="00865D56"/>
    <w:rsid w:val="00866EA1"/>
    <w:rsid w:val="00867198"/>
    <w:rsid w:val="008679BF"/>
    <w:rsid w:val="00867CE3"/>
    <w:rsid w:val="00870768"/>
    <w:rsid w:val="00870C92"/>
    <w:rsid w:val="00870F69"/>
    <w:rsid w:val="00871E5C"/>
    <w:rsid w:val="008722AB"/>
    <w:rsid w:val="00872A89"/>
    <w:rsid w:val="00872B92"/>
    <w:rsid w:val="00872DBE"/>
    <w:rsid w:val="00872FAB"/>
    <w:rsid w:val="00873001"/>
    <w:rsid w:val="00873E3C"/>
    <w:rsid w:val="00873FB6"/>
    <w:rsid w:val="00874CE0"/>
    <w:rsid w:val="00874CFB"/>
    <w:rsid w:val="00875002"/>
    <w:rsid w:val="008764BF"/>
    <w:rsid w:val="0087669D"/>
    <w:rsid w:val="008767A9"/>
    <w:rsid w:val="00876BFB"/>
    <w:rsid w:val="00876CB8"/>
    <w:rsid w:val="00876EC3"/>
    <w:rsid w:val="008774D2"/>
    <w:rsid w:val="0087782F"/>
    <w:rsid w:val="00877C37"/>
    <w:rsid w:val="008808D3"/>
    <w:rsid w:val="00880C1A"/>
    <w:rsid w:val="00881789"/>
    <w:rsid w:val="00881807"/>
    <w:rsid w:val="00881E87"/>
    <w:rsid w:val="0088206A"/>
    <w:rsid w:val="00882825"/>
    <w:rsid w:val="00883317"/>
    <w:rsid w:val="00883C2E"/>
    <w:rsid w:val="00883DBD"/>
    <w:rsid w:val="00884831"/>
    <w:rsid w:val="00884E9D"/>
    <w:rsid w:val="00885076"/>
    <w:rsid w:val="008859E8"/>
    <w:rsid w:val="008860F3"/>
    <w:rsid w:val="008864CC"/>
    <w:rsid w:val="0088700A"/>
    <w:rsid w:val="008870BC"/>
    <w:rsid w:val="0088721E"/>
    <w:rsid w:val="00887842"/>
    <w:rsid w:val="00887BB8"/>
    <w:rsid w:val="00887E7E"/>
    <w:rsid w:val="0089161B"/>
    <w:rsid w:val="0089183D"/>
    <w:rsid w:val="008934E6"/>
    <w:rsid w:val="0089390B"/>
    <w:rsid w:val="008939F5"/>
    <w:rsid w:val="00893DC3"/>
    <w:rsid w:val="008940E5"/>
    <w:rsid w:val="008941EC"/>
    <w:rsid w:val="008945A7"/>
    <w:rsid w:val="008951F4"/>
    <w:rsid w:val="00895914"/>
    <w:rsid w:val="00895FFF"/>
    <w:rsid w:val="008963D0"/>
    <w:rsid w:val="00896CB8"/>
    <w:rsid w:val="008A06FB"/>
    <w:rsid w:val="008A078D"/>
    <w:rsid w:val="008A1BFE"/>
    <w:rsid w:val="008A2839"/>
    <w:rsid w:val="008A2AEC"/>
    <w:rsid w:val="008A31B1"/>
    <w:rsid w:val="008A3260"/>
    <w:rsid w:val="008A3EF9"/>
    <w:rsid w:val="008A4541"/>
    <w:rsid w:val="008A4FED"/>
    <w:rsid w:val="008A57F6"/>
    <w:rsid w:val="008A58BF"/>
    <w:rsid w:val="008A5EAB"/>
    <w:rsid w:val="008A69C2"/>
    <w:rsid w:val="008A7AC7"/>
    <w:rsid w:val="008A7B37"/>
    <w:rsid w:val="008B10B5"/>
    <w:rsid w:val="008B1E76"/>
    <w:rsid w:val="008B24A3"/>
    <w:rsid w:val="008B2B8B"/>
    <w:rsid w:val="008B30A1"/>
    <w:rsid w:val="008B41F5"/>
    <w:rsid w:val="008B576B"/>
    <w:rsid w:val="008B5A4D"/>
    <w:rsid w:val="008B5BD5"/>
    <w:rsid w:val="008B63F3"/>
    <w:rsid w:val="008B646C"/>
    <w:rsid w:val="008B6878"/>
    <w:rsid w:val="008B6A71"/>
    <w:rsid w:val="008B6E2D"/>
    <w:rsid w:val="008B7203"/>
    <w:rsid w:val="008B7920"/>
    <w:rsid w:val="008B7980"/>
    <w:rsid w:val="008B7BC5"/>
    <w:rsid w:val="008C0052"/>
    <w:rsid w:val="008C083D"/>
    <w:rsid w:val="008C0A9F"/>
    <w:rsid w:val="008C0B7F"/>
    <w:rsid w:val="008C19AC"/>
    <w:rsid w:val="008C1AFD"/>
    <w:rsid w:val="008C1B4E"/>
    <w:rsid w:val="008C1D38"/>
    <w:rsid w:val="008C23F0"/>
    <w:rsid w:val="008C2962"/>
    <w:rsid w:val="008C2A5F"/>
    <w:rsid w:val="008C2B28"/>
    <w:rsid w:val="008C3EED"/>
    <w:rsid w:val="008C3FEA"/>
    <w:rsid w:val="008C4A3D"/>
    <w:rsid w:val="008C5D68"/>
    <w:rsid w:val="008C7287"/>
    <w:rsid w:val="008C7945"/>
    <w:rsid w:val="008C7C90"/>
    <w:rsid w:val="008D024F"/>
    <w:rsid w:val="008D071C"/>
    <w:rsid w:val="008D085D"/>
    <w:rsid w:val="008D118F"/>
    <w:rsid w:val="008D1777"/>
    <w:rsid w:val="008D1B8E"/>
    <w:rsid w:val="008D1E37"/>
    <w:rsid w:val="008D1E80"/>
    <w:rsid w:val="008D2301"/>
    <w:rsid w:val="008D2C67"/>
    <w:rsid w:val="008D311B"/>
    <w:rsid w:val="008D317F"/>
    <w:rsid w:val="008D3B74"/>
    <w:rsid w:val="008D4096"/>
    <w:rsid w:val="008D4FF1"/>
    <w:rsid w:val="008D5BD2"/>
    <w:rsid w:val="008D61D5"/>
    <w:rsid w:val="008D6F71"/>
    <w:rsid w:val="008D7402"/>
    <w:rsid w:val="008D7A32"/>
    <w:rsid w:val="008E02DB"/>
    <w:rsid w:val="008E0B7E"/>
    <w:rsid w:val="008E0F51"/>
    <w:rsid w:val="008E34EB"/>
    <w:rsid w:val="008E3551"/>
    <w:rsid w:val="008E417B"/>
    <w:rsid w:val="008E4A32"/>
    <w:rsid w:val="008E50DA"/>
    <w:rsid w:val="008E529A"/>
    <w:rsid w:val="008E5875"/>
    <w:rsid w:val="008E5DE2"/>
    <w:rsid w:val="008E60BA"/>
    <w:rsid w:val="008E6770"/>
    <w:rsid w:val="008E684D"/>
    <w:rsid w:val="008E6876"/>
    <w:rsid w:val="008E6D01"/>
    <w:rsid w:val="008E6EEB"/>
    <w:rsid w:val="008E706D"/>
    <w:rsid w:val="008E7604"/>
    <w:rsid w:val="008E7E3C"/>
    <w:rsid w:val="008F007D"/>
    <w:rsid w:val="008F081E"/>
    <w:rsid w:val="008F0885"/>
    <w:rsid w:val="008F1A2D"/>
    <w:rsid w:val="008F1EC2"/>
    <w:rsid w:val="008F2AF3"/>
    <w:rsid w:val="008F2BD1"/>
    <w:rsid w:val="008F2E17"/>
    <w:rsid w:val="008F31FF"/>
    <w:rsid w:val="008F3BFB"/>
    <w:rsid w:val="008F44A9"/>
    <w:rsid w:val="008F55A3"/>
    <w:rsid w:val="008F5CE1"/>
    <w:rsid w:val="008F61BF"/>
    <w:rsid w:val="008F6348"/>
    <w:rsid w:val="008F6C50"/>
    <w:rsid w:val="008F71AA"/>
    <w:rsid w:val="008F71B1"/>
    <w:rsid w:val="008F732B"/>
    <w:rsid w:val="008F74F7"/>
    <w:rsid w:val="008F760B"/>
    <w:rsid w:val="008F7D02"/>
    <w:rsid w:val="00900613"/>
    <w:rsid w:val="00901922"/>
    <w:rsid w:val="009027C1"/>
    <w:rsid w:val="00903320"/>
    <w:rsid w:val="00903456"/>
    <w:rsid w:val="00903899"/>
    <w:rsid w:val="00904ADC"/>
    <w:rsid w:val="00905005"/>
    <w:rsid w:val="00905A54"/>
    <w:rsid w:val="009063D0"/>
    <w:rsid w:val="00906A32"/>
    <w:rsid w:val="00907813"/>
    <w:rsid w:val="00907A66"/>
    <w:rsid w:val="00907D67"/>
    <w:rsid w:val="00910917"/>
    <w:rsid w:val="0091099D"/>
    <w:rsid w:val="009110EE"/>
    <w:rsid w:val="0091172E"/>
    <w:rsid w:val="00911E02"/>
    <w:rsid w:val="00911FEC"/>
    <w:rsid w:val="00912696"/>
    <w:rsid w:val="0091306C"/>
    <w:rsid w:val="0091451C"/>
    <w:rsid w:val="0091548D"/>
    <w:rsid w:val="0091588A"/>
    <w:rsid w:val="00915A08"/>
    <w:rsid w:val="00915A1F"/>
    <w:rsid w:val="00915A54"/>
    <w:rsid w:val="00916509"/>
    <w:rsid w:val="009204F8"/>
    <w:rsid w:val="00920653"/>
    <w:rsid w:val="0092095B"/>
    <w:rsid w:val="009219E5"/>
    <w:rsid w:val="00921D5D"/>
    <w:rsid w:val="00922349"/>
    <w:rsid w:val="0092327B"/>
    <w:rsid w:val="00924079"/>
    <w:rsid w:val="00924367"/>
    <w:rsid w:val="00924546"/>
    <w:rsid w:val="00924A44"/>
    <w:rsid w:val="00924B50"/>
    <w:rsid w:val="00924D04"/>
    <w:rsid w:val="00924F1A"/>
    <w:rsid w:val="00925502"/>
    <w:rsid w:val="00925805"/>
    <w:rsid w:val="00926399"/>
    <w:rsid w:val="009272F3"/>
    <w:rsid w:val="00927CD0"/>
    <w:rsid w:val="00930184"/>
    <w:rsid w:val="00930E31"/>
    <w:rsid w:val="00931070"/>
    <w:rsid w:val="0093166C"/>
    <w:rsid w:val="009317A1"/>
    <w:rsid w:val="00932117"/>
    <w:rsid w:val="0093230E"/>
    <w:rsid w:val="00932CC9"/>
    <w:rsid w:val="009333B8"/>
    <w:rsid w:val="0093382B"/>
    <w:rsid w:val="00933D17"/>
    <w:rsid w:val="00933EB8"/>
    <w:rsid w:val="009350BD"/>
    <w:rsid w:val="009350BE"/>
    <w:rsid w:val="00935FF4"/>
    <w:rsid w:val="00935FFD"/>
    <w:rsid w:val="00937148"/>
    <w:rsid w:val="009375A3"/>
    <w:rsid w:val="00937B67"/>
    <w:rsid w:val="0094007C"/>
    <w:rsid w:val="009401F0"/>
    <w:rsid w:val="009407C8"/>
    <w:rsid w:val="00941DCB"/>
    <w:rsid w:val="0094230F"/>
    <w:rsid w:val="00942A8A"/>
    <w:rsid w:val="00942CD7"/>
    <w:rsid w:val="00942D8B"/>
    <w:rsid w:val="009437FE"/>
    <w:rsid w:val="00943EAE"/>
    <w:rsid w:val="0094459B"/>
    <w:rsid w:val="00945181"/>
    <w:rsid w:val="00946C19"/>
    <w:rsid w:val="00947DC5"/>
    <w:rsid w:val="00947EE6"/>
    <w:rsid w:val="00950351"/>
    <w:rsid w:val="0095091A"/>
    <w:rsid w:val="00950DF3"/>
    <w:rsid w:val="0095154D"/>
    <w:rsid w:val="0095287D"/>
    <w:rsid w:val="00953407"/>
    <w:rsid w:val="0095384A"/>
    <w:rsid w:val="00953A3C"/>
    <w:rsid w:val="00953DF4"/>
    <w:rsid w:val="00954256"/>
    <w:rsid w:val="00954497"/>
    <w:rsid w:val="00954BA8"/>
    <w:rsid w:val="00954E5C"/>
    <w:rsid w:val="009551C8"/>
    <w:rsid w:val="009554DE"/>
    <w:rsid w:val="00955919"/>
    <w:rsid w:val="0095621F"/>
    <w:rsid w:val="0095651D"/>
    <w:rsid w:val="00957971"/>
    <w:rsid w:val="00957D3E"/>
    <w:rsid w:val="00957EE1"/>
    <w:rsid w:val="009600E9"/>
    <w:rsid w:val="009605EC"/>
    <w:rsid w:val="00960CE3"/>
    <w:rsid w:val="009610D8"/>
    <w:rsid w:val="00962735"/>
    <w:rsid w:val="0096284B"/>
    <w:rsid w:val="00962D10"/>
    <w:rsid w:val="00962E45"/>
    <w:rsid w:val="00963705"/>
    <w:rsid w:val="009640E9"/>
    <w:rsid w:val="00964691"/>
    <w:rsid w:val="00965EEC"/>
    <w:rsid w:val="00966604"/>
    <w:rsid w:val="00966811"/>
    <w:rsid w:val="0096754A"/>
    <w:rsid w:val="009677DA"/>
    <w:rsid w:val="0097019E"/>
    <w:rsid w:val="00970260"/>
    <w:rsid w:val="009702FF"/>
    <w:rsid w:val="00970DC2"/>
    <w:rsid w:val="0097122B"/>
    <w:rsid w:val="0097125B"/>
    <w:rsid w:val="00971DF8"/>
    <w:rsid w:val="00972965"/>
    <w:rsid w:val="00972E58"/>
    <w:rsid w:val="009730A8"/>
    <w:rsid w:val="009739CF"/>
    <w:rsid w:val="009752A1"/>
    <w:rsid w:val="0097593A"/>
    <w:rsid w:val="009759D1"/>
    <w:rsid w:val="00975E02"/>
    <w:rsid w:val="0097611C"/>
    <w:rsid w:val="009764FA"/>
    <w:rsid w:val="00977627"/>
    <w:rsid w:val="009779C3"/>
    <w:rsid w:val="00977B61"/>
    <w:rsid w:val="009805EB"/>
    <w:rsid w:val="009807B5"/>
    <w:rsid w:val="00980F4A"/>
    <w:rsid w:val="00980FD2"/>
    <w:rsid w:val="009812EC"/>
    <w:rsid w:val="009816FB"/>
    <w:rsid w:val="0098184E"/>
    <w:rsid w:val="00981AA4"/>
    <w:rsid w:val="00981BEC"/>
    <w:rsid w:val="0098311A"/>
    <w:rsid w:val="009835E3"/>
    <w:rsid w:val="00983CBE"/>
    <w:rsid w:val="00983DC0"/>
    <w:rsid w:val="00984204"/>
    <w:rsid w:val="009846EA"/>
    <w:rsid w:val="0098497E"/>
    <w:rsid w:val="00984C42"/>
    <w:rsid w:val="00984D34"/>
    <w:rsid w:val="00985371"/>
    <w:rsid w:val="0098552A"/>
    <w:rsid w:val="00986081"/>
    <w:rsid w:val="00986207"/>
    <w:rsid w:val="009869E9"/>
    <w:rsid w:val="00987306"/>
    <w:rsid w:val="00987D7F"/>
    <w:rsid w:val="00987EEF"/>
    <w:rsid w:val="00990105"/>
    <w:rsid w:val="00991120"/>
    <w:rsid w:val="00991678"/>
    <w:rsid w:val="00992175"/>
    <w:rsid w:val="0099262E"/>
    <w:rsid w:val="009927EE"/>
    <w:rsid w:val="009936FA"/>
    <w:rsid w:val="0099403B"/>
    <w:rsid w:val="00994588"/>
    <w:rsid w:val="0099468E"/>
    <w:rsid w:val="00994D4F"/>
    <w:rsid w:val="009951C9"/>
    <w:rsid w:val="00995597"/>
    <w:rsid w:val="00995FBD"/>
    <w:rsid w:val="009A0CC9"/>
    <w:rsid w:val="009A138F"/>
    <w:rsid w:val="009A237B"/>
    <w:rsid w:val="009A4378"/>
    <w:rsid w:val="009A5039"/>
    <w:rsid w:val="009A5E4E"/>
    <w:rsid w:val="009A6184"/>
    <w:rsid w:val="009A61E7"/>
    <w:rsid w:val="009A7981"/>
    <w:rsid w:val="009A7AC7"/>
    <w:rsid w:val="009A7B22"/>
    <w:rsid w:val="009A7F65"/>
    <w:rsid w:val="009B0249"/>
    <w:rsid w:val="009B070E"/>
    <w:rsid w:val="009B1238"/>
    <w:rsid w:val="009B1F05"/>
    <w:rsid w:val="009B1F56"/>
    <w:rsid w:val="009B2D2E"/>
    <w:rsid w:val="009B2F54"/>
    <w:rsid w:val="009B31D3"/>
    <w:rsid w:val="009B4DD2"/>
    <w:rsid w:val="009B65C9"/>
    <w:rsid w:val="009B6609"/>
    <w:rsid w:val="009B685F"/>
    <w:rsid w:val="009B7254"/>
    <w:rsid w:val="009B747A"/>
    <w:rsid w:val="009B7D33"/>
    <w:rsid w:val="009C0353"/>
    <w:rsid w:val="009C0531"/>
    <w:rsid w:val="009C0E99"/>
    <w:rsid w:val="009C14A1"/>
    <w:rsid w:val="009C288D"/>
    <w:rsid w:val="009C2C82"/>
    <w:rsid w:val="009C2C8C"/>
    <w:rsid w:val="009C2D18"/>
    <w:rsid w:val="009C3065"/>
    <w:rsid w:val="009C315C"/>
    <w:rsid w:val="009C336D"/>
    <w:rsid w:val="009C3EA8"/>
    <w:rsid w:val="009C4163"/>
    <w:rsid w:val="009C4595"/>
    <w:rsid w:val="009C4826"/>
    <w:rsid w:val="009C4D21"/>
    <w:rsid w:val="009C4DB1"/>
    <w:rsid w:val="009C56DF"/>
    <w:rsid w:val="009C64EC"/>
    <w:rsid w:val="009C6B8A"/>
    <w:rsid w:val="009C6C31"/>
    <w:rsid w:val="009C728E"/>
    <w:rsid w:val="009D08A8"/>
    <w:rsid w:val="009D1062"/>
    <w:rsid w:val="009D1304"/>
    <w:rsid w:val="009D1C29"/>
    <w:rsid w:val="009D2652"/>
    <w:rsid w:val="009D2835"/>
    <w:rsid w:val="009D2A5A"/>
    <w:rsid w:val="009D2DD3"/>
    <w:rsid w:val="009D5736"/>
    <w:rsid w:val="009D58ED"/>
    <w:rsid w:val="009D5E59"/>
    <w:rsid w:val="009D68A8"/>
    <w:rsid w:val="009D6971"/>
    <w:rsid w:val="009D751F"/>
    <w:rsid w:val="009D7FB5"/>
    <w:rsid w:val="009E02AD"/>
    <w:rsid w:val="009E0D77"/>
    <w:rsid w:val="009E0FF9"/>
    <w:rsid w:val="009E192E"/>
    <w:rsid w:val="009E1F5D"/>
    <w:rsid w:val="009E201C"/>
    <w:rsid w:val="009E2E05"/>
    <w:rsid w:val="009E35F5"/>
    <w:rsid w:val="009E4872"/>
    <w:rsid w:val="009E4952"/>
    <w:rsid w:val="009E4DCE"/>
    <w:rsid w:val="009E4E0E"/>
    <w:rsid w:val="009E5506"/>
    <w:rsid w:val="009E566F"/>
    <w:rsid w:val="009E69C0"/>
    <w:rsid w:val="009E6ECE"/>
    <w:rsid w:val="009E6FE9"/>
    <w:rsid w:val="009E7108"/>
    <w:rsid w:val="009E7DCC"/>
    <w:rsid w:val="009F01A0"/>
    <w:rsid w:val="009F0C0D"/>
    <w:rsid w:val="009F1364"/>
    <w:rsid w:val="009F1BA9"/>
    <w:rsid w:val="009F346E"/>
    <w:rsid w:val="009F3E4A"/>
    <w:rsid w:val="009F44C6"/>
    <w:rsid w:val="009F5208"/>
    <w:rsid w:val="009F5343"/>
    <w:rsid w:val="009F5A2E"/>
    <w:rsid w:val="009F61FC"/>
    <w:rsid w:val="009F6359"/>
    <w:rsid w:val="009F66EC"/>
    <w:rsid w:val="009F6D80"/>
    <w:rsid w:val="009F6F6A"/>
    <w:rsid w:val="009F7091"/>
    <w:rsid w:val="009F7744"/>
    <w:rsid w:val="009F79D5"/>
    <w:rsid w:val="00A00605"/>
    <w:rsid w:val="00A00A01"/>
    <w:rsid w:val="00A0112C"/>
    <w:rsid w:val="00A014E6"/>
    <w:rsid w:val="00A014F1"/>
    <w:rsid w:val="00A01547"/>
    <w:rsid w:val="00A01961"/>
    <w:rsid w:val="00A0196F"/>
    <w:rsid w:val="00A01FC1"/>
    <w:rsid w:val="00A0398A"/>
    <w:rsid w:val="00A03E24"/>
    <w:rsid w:val="00A0462E"/>
    <w:rsid w:val="00A04903"/>
    <w:rsid w:val="00A04DDF"/>
    <w:rsid w:val="00A04FFA"/>
    <w:rsid w:val="00A05500"/>
    <w:rsid w:val="00A0561A"/>
    <w:rsid w:val="00A059B5"/>
    <w:rsid w:val="00A05AAC"/>
    <w:rsid w:val="00A05CD0"/>
    <w:rsid w:val="00A05D3A"/>
    <w:rsid w:val="00A05F07"/>
    <w:rsid w:val="00A064AB"/>
    <w:rsid w:val="00A0670F"/>
    <w:rsid w:val="00A0680F"/>
    <w:rsid w:val="00A068D0"/>
    <w:rsid w:val="00A06F1D"/>
    <w:rsid w:val="00A07146"/>
    <w:rsid w:val="00A07D18"/>
    <w:rsid w:val="00A100D7"/>
    <w:rsid w:val="00A104A9"/>
    <w:rsid w:val="00A10D24"/>
    <w:rsid w:val="00A111F4"/>
    <w:rsid w:val="00A11A14"/>
    <w:rsid w:val="00A11DF0"/>
    <w:rsid w:val="00A12108"/>
    <w:rsid w:val="00A1312A"/>
    <w:rsid w:val="00A133C8"/>
    <w:rsid w:val="00A13543"/>
    <w:rsid w:val="00A13B71"/>
    <w:rsid w:val="00A13B9D"/>
    <w:rsid w:val="00A140F8"/>
    <w:rsid w:val="00A14847"/>
    <w:rsid w:val="00A15323"/>
    <w:rsid w:val="00A16694"/>
    <w:rsid w:val="00A17351"/>
    <w:rsid w:val="00A176BE"/>
    <w:rsid w:val="00A17B9D"/>
    <w:rsid w:val="00A17F4E"/>
    <w:rsid w:val="00A20754"/>
    <w:rsid w:val="00A21063"/>
    <w:rsid w:val="00A21340"/>
    <w:rsid w:val="00A21A9F"/>
    <w:rsid w:val="00A21DE3"/>
    <w:rsid w:val="00A234AA"/>
    <w:rsid w:val="00A2381C"/>
    <w:rsid w:val="00A23ADD"/>
    <w:rsid w:val="00A248C4"/>
    <w:rsid w:val="00A2795A"/>
    <w:rsid w:val="00A30365"/>
    <w:rsid w:val="00A3078A"/>
    <w:rsid w:val="00A30C21"/>
    <w:rsid w:val="00A30CD8"/>
    <w:rsid w:val="00A32241"/>
    <w:rsid w:val="00A32941"/>
    <w:rsid w:val="00A336DB"/>
    <w:rsid w:val="00A341F6"/>
    <w:rsid w:val="00A34B77"/>
    <w:rsid w:val="00A350E1"/>
    <w:rsid w:val="00A35253"/>
    <w:rsid w:val="00A35723"/>
    <w:rsid w:val="00A3705C"/>
    <w:rsid w:val="00A4128F"/>
    <w:rsid w:val="00A428D3"/>
    <w:rsid w:val="00A43416"/>
    <w:rsid w:val="00A43DD4"/>
    <w:rsid w:val="00A448D9"/>
    <w:rsid w:val="00A44A19"/>
    <w:rsid w:val="00A44D8C"/>
    <w:rsid w:val="00A45C23"/>
    <w:rsid w:val="00A45DF0"/>
    <w:rsid w:val="00A46909"/>
    <w:rsid w:val="00A46DE2"/>
    <w:rsid w:val="00A47012"/>
    <w:rsid w:val="00A5109E"/>
    <w:rsid w:val="00A51345"/>
    <w:rsid w:val="00A51E11"/>
    <w:rsid w:val="00A51E3F"/>
    <w:rsid w:val="00A52AB6"/>
    <w:rsid w:val="00A53073"/>
    <w:rsid w:val="00A53264"/>
    <w:rsid w:val="00A53456"/>
    <w:rsid w:val="00A53DCC"/>
    <w:rsid w:val="00A53F24"/>
    <w:rsid w:val="00A550B1"/>
    <w:rsid w:val="00A5629A"/>
    <w:rsid w:val="00A564B2"/>
    <w:rsid w:val="00A56BA8"/>
    <w:rsid w:val="00A56BE4"/>
    <w:rsid w:val="00A5739B"/>
    <w:rsid w:val="00A57F0F"/>
    <w:rsid w:val="00A6057D"/>
    <w:rsid w:val="00A60D9B"/>
    <w:rsid w:val="00A61DAF"/>
    <w:rsid w:val="00A61ED0"/>
    <w:rsid w:val="00A61F1C"/>
    <w:rsid w:val="00A6213F"/>
    <w:rsid w:val="00A62F0C"/>
    <w:rsid w:val="00A62F55"/>
    <w:rsid w:val="00A638A3"/>
    <w:rsid w:val="00A64133"/>
    <w:rsid w:val="00A647E0"/>
    <w:rsid w:val="00A64B31"/>
    <w:rsid w:val="00A6558E"/>
    <w:rsid w:val="00A65DD7"/>
    <w:rsid w:val="00A661CF"/>
    <w:rsid w:val="00A7012E"/>
    <w:rsid w:val="00A70F9C"/>
    <w:rsid w:val="00A719E4"/>
    <w:rsid w:val="00A72682"/>
    <w:rsid w:val="00A72C58"/>
    <w:rsid w:val="00A732D0"/>
    <w:rsid w:val="00A732FD"/>
    <w:rsid w:val="00A736C3"/>
    <w:rsid w:val="00A74010"/>
    <w:rsid w:val="00A75E1B"/>
    <w:rsid w:val="00A76067"/>
    <w:rsid w:val="00A761CA"/>
    <w:rsid w:val="00A76519"/>
    <w:rsid w:val="00A76B08"/>
    <w:rsid w:val="00A771C6"/>
    <w:rsid w:val="00A771DA"/>
    <w:rsid w:val="00A77847"/>
    <w:rsid w:val="00A77B72"/>
    <w:rsid w:val="00A804D8"/>
    <w:rsid w:val="00A806B5"/>
    <w:rsid w:val="00A815C7"/>
    <w:rsid w:val="00A816AF"/>
    <w:rsid w:val="00A81865"/>
    <w:rsid w:val="00A81E07"/>
    <w:rsid w:val="00A823A4"/>
    <w:rsid w:val="00A82C05"/>
    <w:rsid w:val="00A82D02"/>
    <w:rsid w:val="00A82E72"/>
    <w:rsid w:val="00A83078"/>
    <w:rsid w:val="00A84CEF"/>
    <w:rsid w:val="00A85A6C"/>
    <w:rsid w:val="00A865F3"/>
    <w:rsid w:val="00A86767"/>
    <w:rsid w:val="00A876ED"/>
    <w:rsid w:val="00A87A15"/>
    <w:rsid w:val="00A87FD3"/>
    <w:rsid w:val="00A90814"/>
    <w:rsid w:val="00A91210"/>
    <w:rsid w:val="00A91F17"/>
    <w:rsid w:val="00A91FFE"/>
    <w:rsid w:val="00A93A45"/>
    <w:rsid w:val="00A941ED"/>
    <w:rsid w:val="00A941F9"/>
    <w:rsid w:val="00A9474C"/>
    <w:rsid w:val="00A9490F"/>
    <w:rsid w:val="00A94943"/>
    <w:rsid w:val="00A94ECA"/>
    <w:rsid w:val="00A94FE9"/>
    <w:rsid w:val="00A951CB"/>
    <w:rsid w:val="00A95897"/>
    <w:rsid w:val="00A95D1D"/>
    <w:rsid w:val="00A96432"/>
    <w:rsid w:val="00A968DC"/>
    <w:rsid w:val="00A96FC1"/>
    <w:rsid w:val="00A975BB"/>
    <w:rsid w:val="00A97C4C"/>
    <w:rsid w:val="00AA03E2"/>
    <w:rsid w:val="00AA0D1F"/>
    <w:rsid w:val="00AA0E14"/>
    <w:rsid w:val="00AA0EE2"/>
    <w:rsid w:val="00AA1367"/>
    <w:rsid w:val="00AA2D9E"/>
    <w:rsid w:val="00AA2F3A"/>
    <w:rsid w:val="00AA3562"/>
    <w:rsid w:val="00AA3AF4"/>
    <w:rsid w:val="00AA3E72"/>
    <w:rsid w:val="00AA4032"/>
    <w:rsid w:val="00AA4440"/>
    <w:rsid w:val="00AA491B"/>
    <w:rsid w:val="00AA4A10"/>
    <w:rsid w:val="00AA6158"/>
    <w:rsid w:val="00AA644F"/>
    <w:rsid w:val="00AA7FA7"/>
    <w:rsid w:val="00AB0A9F"/>
    <w:rsid w:val="00AB2098"/>
    <w:rsid w:val="00AB35AF"/>
    <w:rsid w:val="00AB39F9"/>
    <w:rsid w:val="00AB3DA5"/>
    <w:rsid w:val="00AB4E2C"/>
    <w:rsid w:val="00AB51A3"/>
    <w:rsid w:val="00AB55F7"/>
    <w:rsid w:val="00AB5761"/>
    <w:rsid w:val="00AB62CA"/>
    <w:rsid w:val="00AB6492"/>
    <w:rsid w:val="00AB64BD"/>
    <w:rsid w:val="00AB655E"/>
    <w:rsid w:val="00AB7372"/>
    <w:rsid w:val="00AB78C2"/>
    <w:rsid w:val="00AC052F"/>
    <w:rsid w:val="00AC1012"/>
    <w:rsid w:val="00AC112C"/>
    <w:rsid w:val="00AC19CD"/>
    <w:rsid w:val="00AC1DE7"/>
    <w:rsid w:val="00AC2B04"/>
    <w:rsid w:val="00AC45AF"/>
    <w:rsid w:val="00AC4829"/>
    <w:rsid w:val="00AC48B8"/>
    <w:rsid w:val="00AC4C73"/>
    <w:rsid w:val="00AC4E2D"/>
    <w:rsid w:val="00AC5353"/>
    <w:rsid w:val="00AC53BF"/>
    <w:rsid w:val="00AC547A"/>
    <w:rsid w:val="00AC5621"/>
    <w:rsid w:val="00AC5A51"/>
    <w:rsid w:val="00AC5DDF"/>
    <w:rsid w:val="00AC62F1"/>
    <w:rsid w:val="00AC6B2A"/>
    <w:rsid w:val="00AC6B46"/>
    <w:rsid w:val="00AC6B9B"/>
    <w:rsid w:val="00AC6BD3"/>
    <w:rsid w:val="00AC761A"/>
    <w:rsid w:val="00AC7781"/>
    <w:rsid w:val="00AC78BF"/>
    <w:rsid w:val="00AC7B98"/>
    <w:rsid w:val="00AC7D6A"/>
    <w:rsid w:val="00AC7F08"/>
    <w:rsid w:val="00AD007C"/>
    <w:rsid w:val="00AD056B"/>
    <w:rsid w:val="00AD092F"/>
    <w:rsid w:val="00AD0AA5"/>
    <w:rsid w:val="00AD1501"/>
    <w:rsid w:val="00AD152B"/>
    <w:rsid w:val="00AD2855"/>
    <w:rsid w:val="00AD2BA1"/>
    <w:rsid w:val="00AD37C7"/>
    <w:rsid w:val="00AD3991"/>
    <w:rsid w:val="00AD3AFD"/>
    <w:rsid w:val="00AD4304"/>
    <w:rsid w:val="00AD44FA"/>
    <w:rsid w:val="00AD47FE"/>
    <w:rsid w:val="00AD55FC"/>
    <w:rsid w:val="00AD59B8"/>
    <w:rsid w:val="00AD5B06"/>
    <w:rsid w:val="00AD69DE"/>
    <w:rsid w:val="00AD74E1"/>
    <w:rsid w:val="00AE0678"/>
    <w:rsid w:val="00AE0749"/>
    <w:rsid w:val="00AE092C"/>
    <w:rsid w:val="00AE115B"/>
    <w:rsid w:val="00AE1774"/>
    <w:rsid w:val="00AE1DB2"/>
    <w:rsid w:val="00AE1EA8"/>
    <w:rsid w:val="00AE2D0E"/>
    <w:rsid w:val="00AE38D6"/>
    <w:rsid w:val="00AE3DB1"/>
    <w:rsid w:val="00AE3DE1"/>
    <w:rsid w:val="00AE4486"/>
    <w:rsid w:val="00AE6094"/>
    <w:rsid w:val="00AE6423"/>
    <w:rsid w:val="00AE6529"/>
    <w:rsid w:val="00AE6B59"/>
    <w:rsid w:val="00AE6F22"/>
    <w:rsid w:val="00AE7078"/>
    <w:rsid w:val="00AE729E"/>
    <w:rsid w:val="00AE747B"/>
    <w:rsid w:val="00AE787A"/>
    <w:rsid w:val="00AF0001"/>
    <w:rsid w:val="00AF031A"/>
    <w:rsid w:val="00AF1425"/>
    <w:rsid w:val="00AF2205"/>
    <w:rsid w:val="00AF223C"/>
    <w:rsid w:val="00AF37A8"/>
    <w:rsid w:val="00AF38B9"/>
    <w:rsid w:val="00AF41B2"/>
    <w:rsid w:val="00AF496F"/>
    <w:rsid w:val="00AF4A4C"/>
    <w:rsid w:val="00AF4C2B"/>
    <w:rsid w:val="00AF656D"/>
    <w:rsid w:val="00AF74E0"/>
    <w:rsid w:val="00B00B1F"/>
    <w:rsid w:val="00B01222"/>
    <w:rsid w:val="00B01B92"/>
    <w:rsid w:val="00B01E2C"/>
    <w:rsid w:val="00B0242B"/>
    <w:rsid w:val="00B02949"/>
    <w:rsid w:val="00B031AE"/>
    <w:rsid w:val="00B033CB"/>
    <w:rsid w:val="00B03556"/>
    <w:rsid w:val="00B0372C"/>
    <w:rsid w:val="00B03F02"/>
    <w:rsid w:val="00B04B98"/>
    <w:rsid w:val="00B04DB7"/>
    <w:rsid w:val="00B05BB5"/>
    <w:rsid w:val="00B05EF5"/>
    <w:rsid w:val="00B0644B"/>
    <w:rsid w:val="00B06E08"/>
    <w:rsid w:val="00B06EE4"/>
    <w:rsid w:val="00B07539"/>
    <w:rsid w:val="00B076E0"/>
    <w:rsid w:val="00B07948"/>
    <w:rsid w:val="00B07D2E"/>
    <w:rsid w:val="00B10F72"/>
    <w:rsid w:val="00B11E45"/>
    <w:rsid w:val="00B12D76"/>
    <w:rsid w:val="00B13897"/>
    <w:rsid w:val="00B13C0A"/>
    <w:rsid w:val="00B143B1"/>
    <w:rsid w:val="00B145C0"/>
    <w:rsid w:val="00B147DC"/>
    <w:rsid w:val="00B153A2"/>
    <w:rsid w:val="00B15DB3"/>
    <w:rsid w:val="00B16187"/>
    <w:rsid w:val="00B16946"/>
    <w:rsid w:val="00B16C6B"/>
    <w:rsid w:val="00B178B9"/>
    <w:rsid w:val="00B17933"/>
    <w:rsid w:val="00B17B9D"/>
    <w:rsid w:val="00B20DC2"/>
    <w:rsid w:val="00B21386"/>
    <w:rsid w:val="00B227BB"/>
    <w:rsid w:val="00B22950"/>
    <w:rsid w:val="00B23131"/>
    <w:rsid w:val="00B23774"/>
    <w:rsid w:val="00B241B6"/>
    <w:rsid w:val="00B2465D"/>
    <w:rsid w:val="00B24760"/>
    <w:rsid w:val="00B24AC2"/>
    <w:rsid w:val="00B24F67"/>
    <w:rsid w:val="00B2537E"/>
    <w:rsid w:val="00B25A06"/>
    <w:rsid w:val="00B26974"/>
    <w:rsid w:val="00B26C67"/>
    <w:rsid w:val="00B27174"/>
    <w:rsid w:val="00B276B9"/>
    <w:rsid w:val="00B304D5"/>
    <w:rsid w:val="00B30789"/>
    <w:rsid w:val="00B30A63"/>
    <w:rsid w:val="00B30DE6"/>
    <w:rsid w:val="00B30EEE"/>
    <w:rsid w:val="00B321A4"/>
    <w:rsid w:val="00B32329"/>
    <w:rsid w:val="00B324CA"/>
    <w:rsid w:val="00B3318D"/>
    <w:rsid w:val="00B34501"/>
    <w:rsid w:val="00B34653"/>
    <w:rsid w:val="00B34F51"/>
    <w:rsid w:val="00B35069"/>
    <w:rsid w:val="00B35602"/>
    <w:rsid w:val="00B35BD8"/>
    <w:rsid w:val="00B3603F"/>
    <w:rsid w:val="00B362AC"/>
    <w:rsid w:val="00B364C7"/>
    <w:rsid w:val="00B36620"/>
    <w:rsid w:val="00B3678F"/>
    <w:rsid w:val="00B3693D"/>
    <w:rsid w:val="00B401A0"/>
    <w:rsid w:val="00B40209"/>
    <w:rsid w:val="00B408A5"/>
    <w:rsid w:val="00B41314"/>
    <w:rsid w:val="00B41869"/>
    <w:rsid w:val="00B418C1"/>
    <w:rsid w:val="00B41BB3"/>
    <w:rsid w:val="00B42E25"/>
    <w:rsid w:val="00B437DA"/>
    <w:rsid w:val="00B4435E"/>
    <w:rsid w:val="00B445BE"/>
    <w:rsid w:val="00B447AF"/>
    <w:rsid w:val="00B46001"/>
    <w:rsid w:val="00B46748"/>
    <w:rsid w:val="00B50015"/>
    <w:rsid w:val="00B50944"/>
    <w:rsid w:val="00B50B66"/>
    <w:rsid w:val="00B50BA8"/>
    <w:rsid w:val="00B51976"/>
    <w:rsid w:val="00B51D50"/>
    <w:rsid w:val="00B520A5"/>
    <w:rsid w:val="00B522E6"/>
    <w:rsid w:val="00B5257F"/>
    <w:rsid w:val="00B52A6F"/>
    <w:rsid w:val="00B52BF7"/>
    <w:rsid w:val="00B52CC1"/>
    <w:rsid w:val="00B532F0"/>
    <w:rsid w:val="00B532F4"/>
    <w:rsid w:val="00B537C6"/>
    <w:rsid w:val="00B53BC2"/>
    <w:rsid w:val="00B53FB5"/>
    <w:rsid w:val="00B5492B"/>
    <w:rsid w:val="00B54B24"/>
    <w:rsid w:val="00B54C33"/>
    <w:rsid w:val="00B56420"/>
    <w:rsid w:val="00B566E5"/>
    <w:rsid w:val="00B56F38"/>
    <w:rsid w:val="00B6043D"/>
    <w:rsid w:val="00B604FB"/>
    <w:rsid w:val="00B60F36"/>
    <w:rsid w:val="00B612D7"/>
    <w:rsid w:val="00B61300"/>
    <w:rsid w:val="00B62001"/>
    <w:rsid w:val="00B62049"/>
    <w:rsid w:val="00B62A42"/>
    <w:rsid w:val="00B630EA"/>
    <w:rsid w:val="00B6376E"/>
    <w:rsid w:val="00B6414C"/>
    <w:rsid w:val="00B64720"/>
    <w:rsid w:val="00B64B92"/>
    <w:rsid w:val="00B64B98"/>
    <w:rsid w:val="00B64CF5"/>
    <w:rsid w:val="00B65620"/>
    <w:rsid w:val="00B66328"/>
    <w:rsid w:val="00B66488"/>
    <w:rsid w:val="00B672DF"/>
    <w:rsid w:val="00B676E3"/>
    <w:rsid w:val="00B67CBB"/>
    <w:rsid w:val="00B67F01"/>
    <w:rsid w:val="00B710A2"/>
    <w:rsid w:val="00B7127E"/>
    <w:rsid w:val="00B72A20"/>
    <w:rsid w:val="00B7316F"/>
    <w:rsid w:val="00B736B3"/>
    <w:rsid w:val="00B73AA6"/>
    <w:rsid w:val="00B73F90"/>
    <w:rsid w:val="00B74946"/>
    <w:rsid w:val="00B74E9C"/>
    <w:rsid w:val="00B7511C"/>
    <w:rsid w:val="00B75291"/>
    <w:rsid w:val="00B75C7A"/>
    <w:rsid w:val="00B75CF6"/>
    <w:rsid w:val="00B76315"/>
    <w:rsid w:val="00B765AA"/>
    <w:rsid w:val="00B76958"/>
    <w:rsid w:val="00B7771C"/>
    <w:rsid w:val="00B813B8"/>
    <w:rsid w:val="00B81AEE"/>
    <w:rsid w:val="00B82734"/>
    <w:rsid w:val="00B82C51"/>
    <w:rsid w:val="00B837BB"/>
    <w:rsid w:val="00B83B7C"/>
    <w:rsid w:val="00B83CAC"/>
    <w:rsid w:val="00B83E7A"/>
    <w:rsid w:val="00B83E99"/>
    <w:rsid w:val="00B84929"/>
    <w:rsid w:val="00B84E36"/>
    <w:rsid w:val="00B853B0"/>
    <w:rsid w:val="00B858C7"/>
    <w:rsid w:val="00B85DF0"/>
    <w:rsid w:val="00B864E2"/>
    <w:rsid w:val="00B86B0C"/>
    <w:rsid w:val="00B86EFD"/>
    <w:rsid w:val="00B87070"/>
    <w:rsid w:val="00B87687"/>
    <w:rsid w:val="00B877B1"/>
    <w:rsid w:val="00B87A24"/>
    <w:rsid w:val="00B87B38"/>
    <w:rsid w:val="00B90215"/>
    <w:rsid w:val="00B90683"/>
    <w:rsid w:val="00B90A7A"/>
    <w:rsid w:val="00B90F08"/>
    <w:rsid w:val="00B9150F"/>
    <w:rsid w:val="00B91674"/>
    <w:rsid w:val="00B93128"/>
    <w:rsid w:val="00B93287"/>
    <w:rsid w:val="00B93662"/>
    <w:rsid w:val="00B951DF"/>
    <w:rsid w:val="00B95D6F"/>
    <w:rsid w:val="00B96069"/>
    <w:rsid w:val="00B96C00"/>
    <w:rsid w:val="00B9701F"/>
    <w:rsid w:val="00B977AF"/>
    <w:rsid w:val="00BA0133"/>
    <w:rsid w:val="00BA1036"/>
    <w:rsid w:val="00BA28AA"/>
    <w:rsid w:val="00BA2A9E"/>
    <w:rsid w:val="00BA3896"/>
    <w:rsid w:val="00BA3D68"/>
    <w:rsid w:val="00BA3FBD"/>
    <w:rsid w:val="00BA53D1"/>
    <w:rsid w:val="00BA5D46"/>
    <w:rsid w:val="00BA60AC"/>
    <w:rsid w:val="00BA616F"/>
    <w:rsid w:val="00BA650A"/>
    <w:rsid w:val="00BA7A83"/>
    <w:rsid w:val="00BB167E"/>
    <w:rsid w:val="00BB2624"/>
    <w:rsid w:val="00BB281C"/>
    <w:rsid w:val="00BB281E"/>
    <w:rsid w:val="00BB318C"/>
    <w:rsid w:val="00BB40DC"/>
    <w:rsid w:val="00BB419B"/>
    <w:rsid w:val="00BB4437"/>
    <w:rsid w:val="00BB4439"/>
    <w:rsid w:val="00BB55F5"/>
    <w:rsid w:val="00BB56C1"/>
    <w:rsid w:val="00BB70F3"/>
    <w:rsid w:val="00BB72F4"/>
    <w:rsid w:val="00BB75CB"/>
    <w:rsid w:val="00BB77B1"/>
    <w:rsid w:val="00BB7BA8"/>
    <w:rsid w:val="00BC002B"/>
    <w:rsid w:val="00BC01DC"/>
    <w:rsid w:val="00BC0602"/>
    <w:rsid w:val="00BC2A7E"/>
    <w:rsid w:val="00BC2F00"/>
    <w:rsid w:val="00BC2F8F"/>
    <w:rsid w:val="00BC354B"/>
    <w:rsid w:val="00BC37E9"/>
    <w:rsid w:val="00BC453A"/>
    <w:rsid w:val="00BC4A97"/>
    <w:rsid w:val="00BC4B08"/>
    <w:rsid w:val="00BC4DCA"/>
    <w:rsid w:val="00BC5451"/>
    <w:rsid w:val="00BC58D6"/>
    <w:rsid w:val="00BC6BF9"/>
    <w:rsid w:val="00BC6EFE"/>
    <w:rsid w:val="00BC77AB"/>
    <w:rsid w:val="00BC7FCD"/>
    <w:rsid w:val="00BD0CD5"/>
    <w:rsid w:val="00BD0D8A"/>
    <w:rsid w:val="00BD0F47"/>
    <w:rsid w:val="00BD17E4"/>
    <w:rsid w:val="00BD1C05"/>
    <w:rsid w:val="00BD1CF8"/>
    <w:rsid w:val="00BD2130"/>
    <w:rsid w:val="00BD2302"/>
    <w:rsid w:val="00BD27EC"/>
    <w:rsid w:val="00BD3450"/>
    <w:rsid w:val="00BD40DF"/>
    <w:rsid w:val="00BD46FC"/>
    <w:rsid w:val="00BD5421"/>
    <w:rsid w:val="00BD577A"/>
    <w:rsid w:val="00BD594F"/>
    <w:rsid w:val="00BD650F"/>
    <w:rsid w:val="00BD7165"/>
    <w:rsid w:val="00BD7668"/>
    <w:rsid w:val="00BD7B84"/>
    <w:rsid w:val="00BE069D"/>
    <w:rsid w:val="00BE10AA"/>
    <w:rsid w:val="00BE13C3"/>
    <w:rsid w:val="00BE170E"/>
    <w:rsid w:val="00BE3124"/>
    <w:rsid w:val="00BE3151"/>
    <w:rsid w:val="00BE3F4B"/>
    <w:rsid w:val="00BE470F"/>
    <w:rsid w:val="00BE477F"/>
    <w:rsid w:val="00BE4904"/>
    <w:rsid w:val="00BE4E72"/>
    <w:rsid w:val="00BE5150"/>
    <w:rsid w:val="00BE587D"/>
    <w:rsid w:val="00BE6594"/>
    <w:rsid w:val="00BE6BA9"/>
    <w:rsid w:val="00BE74C7"/>
    <w:rsid w:val="00BE75FF"/>
    <w:rsid w:val="00BE76B3"/>
    <w:rsid w:val="00BF04B6"/>
    <w:rsid w:val="00BF1465"/>
    <w:rsid w:val="00BF1748"/>
    <w:rsid w:val="00BF1B87"/>
    <w:rsid w:val="00BF24B4"/>
    <w:rsid w:val="00BF4526"/>
    <w:rsid w:val="00BF4950"/>
    <w:rsid w:val="00BF51DC"/>
    <w:rsid w:val="00BF5708"/>
    <w:rsid w:val="00BF592A"/>
    <w:rsid w:val="00BF5A56"/>
    <w:rsid w:val="00BF6674"/>
    <w:rsid w:val="00BF68F6"/>
    <w:rsid w:val="00BF75A4"/>
    <w:rsid w:val="00C00770"/>
    <w:rsid w:val="00C01B8A"/>
    <w:rsid w:val="00C023A1"/>
    <w:rsid w:val="00C02D22"/>
    <w:rsid w:val="00C02E67"/>
    <w:rsid w:val="00C02E8E"/>
    <w:rsid w:val="00C038E1"/>
    <w:rsid w:val="00C03AE9"/>
    <w:rsid w:val="00C03C84"/>
    <w:rsid w:val="00C0518F"/>
    <w:rsid w:val="00C0535D"/>
    <w:rsid w:val="00C05C43"/>
    <w:rsid w:val="00C06CC2"/>
    <w:rsid w:val="00C071E7"/>
    <w:rsid w:val="00C117AE"/>
    <w:rsid w:val="00C1189C"/>
    <w:rsid w:val="00C12AF1"/>
    <w:rsid w:val="00C12C0F"/>
    <w:rsid w:val="00C12DFF"/>
    <w:rsid w:val="00C1448F"/>
    <w:rsid w:val="00C151D3"/>
    <w:rsid w:val="00C166EE"/>
    <w:rsid w:val="00C172B3"/>
    <w:rsid w:val="00C177DD"/>
    <w:rsid w:val="00C17A64"/>
    <w:rsid w:val="00C2162F"/>
    <w:rsid w:val="00C21E1D"/>
    <w:rsid w:val="00C229BA"/>
    <w:rsid w:val="00C22EC1"/>
    <w:rsid w:val="00C22ED3"/>
    <w:rsid w:val="00C237FE"/>
    <w:rsid w:val="00C23967"/>
    <w:rsid w:val="00C24621"/>
    <w:rsid w:val="00C248E9"/>
    <w:rsid w:val="00C24CB5"/>
    <w:rsid w:val="00C25513"/>
    <w:rsid w:val="00C26240"/>
    <w:rsid w:val="00C268D4"/>
    <w:rsid w:val="00C27385"/>
    <w:rsid w:val="00C302D8"/>
    <w:rsid w:val="00C30329"/>
    <w:rsid w:val="00C305E7"/>
    <w:rsid w:val="00C306B4"/>
    <w:rsid w:val="00C3079C"/>
    <w:rsid w:val="00C30F3F"/>
    <w:rsid w:val="00C30F76"/>
    <w:rsid w:val="00C3119D"/>
    <w:rsid w:val="00C31D19"/>
    <w:rsid w:val="00C323DF"/>
    <w:rsid w:val="00C32854"/>
    <w:rsid w:val="00C32C33"/>
    <w:rsid w:val="00C33570"/>
    <w:rsid w:val="00C33CB3"/>
    <w:rsid w:val="00C33E27"/>
    <w:rsid w:val="00C35A5F"/>
    <w:rsid w:val="00C36549"/>
    <w:rsid w:val="00C36A15"/>
    <w:rsid w:val="00C37A0A"/>
    <w:rsid w:val="00C400D5"/>
    <w:rsid w:val="00C40AFF"/>
    <w:rsid w:val="00C40C7C"/>
    <w:rsid w:val="00C41D80"/>
    <w:rsid w:val="00C42203"/>
    <w:rsid w:val="00C42F69"/>
    <w:rsid w:val="00C436E3"/>
    <w:rsid w:val="00C43BB0"/>
    <w:rsid w:val="00C43BEC"/>
    <w:rsid w:val="00C43F0F"/>
    <w:rsid w:val="00C43FE9"/>
    <w:rsid w:val="00C440EE"/>
    <w:rsid w:val="00C44634"/>
    <w:rsid w:val="00C44FFB"/>
    <w:rsid w:val="00C4595E"/>
    <w:rsid w:val="00C45ABC"/>
    <w:rsid w:val="00C467CA"/>
    <w:rsid w:val="00C47BAD"/>
    <w:rsid w:val="00C47EFF"/>
    <w:rsid w:val="00C500A8"/>
    <w:rsid w:val="00C50433"/>
    <w:rsid w:val="00C50490"/>
    <w:rsid w:val="00C507EA"/>
    <w:rsid w:val="00C51DE7"/>
    <w:rsid w:val="00C520E8"/>
    <w:rsid w:val="00C52DA1"/>
    <w:rsid w:val="00C53997"/>
    <w:rsid w:val="00C569AC"/>
    <w:rsid w:val="00C56AD2"/>
    <w:rsid w:val="00C5713F"/>
    <w:rsid w:val="00C575A1"/>
    <w:rsid w:val="00C576E1"/>
    <w:rsid w:val="00C57D20"/>
    <w:rsid w:val="00C6127F"/>
    <w:rsid w:val="00C625C9"/>
    <w:rsid w:val="00C62CDD"/>
    <w:rsid w:val="00C63209"/>
    <w:rsid w:val="00C6428E"/>
    <w:rsid w:val="00C6453C"/>
    <w:rsid w:val="00C64A57"/>
    <w:rsid w:val="00C64CA3"/>
    <w:rsid w:val="00C658A0"/>
    <w:rsid w:val="00C65B34"/>
    <w:rsid w:val="00C6620F"/>
    <w:rsid w:val="00C66BEE"/>
    <w:rsid w:val="00C66CD4"/>
    <w:rsid w:val="00C71A57"/>
    <w:rsid w:val="00C72332"/>
    <w:rsid w:val="00C7257F"/>
    <w:rsid w:val="00C7262D"/>
    <w:rsid w:val="00C7279F"/>
    <w:rsid w:val="00C72AAD"/>
    <w:rsid w:val="00C73A8B"/>
    <w:rsid w:val="00C73DCD"/>
    <w:rsid w:val="00C73E30"/>
    <w:rsid w:val="00C744C2"/>
    <w:rsid w:val="00C753E0"/>
    <w:rsid w:val="00C75569"/>
    <w:rsid w:val="00C76102"/>
    <w:rsid w:val="00C768FE"/>
    <w:rsid w:val="00C769B0"/>
    <w:rsid w:val="00C76ECC"/>
    <w:rsid w:val="00C7705F"/>
    <w:rsid w:val="00C77168"/>
    <w:rsid w:val="00C7776E"/>
    <w:rsid w:val="00C77FEC"/>
    <w:rsid w:val="00C80F10"/>
    <w:rsid w:val="00C812FB"/>
    <w:rsid w:val="00C81B04"/>
    <w:rsid w:val="00C8280E"/>
    <w:rsid w:val="00C82D10"/>
    <w:rsid w:val="00C8321B"/>
    <w:rsid w:val="00C836C5"/>
    <w:rsid w:val="00C86631"/>
    <w:rsid w:val="00C86891"/>
    <w:rsid w:val="00C87099"/>
    <w:rsid w:val="00C8715A"/>
    <w:rsid w:val="00C8793E"/>
    <w:rsid w:val="00C87F4B"/>
    <w:rsid w:val="00C90FCC"/>
    <w:rsid w:val="00C91788"/>
    <w:rsid w:val="00C91E0E"/>
    <w:rsid w:val="00C91E60"/>
    <w:rsid w:val="00C91FB6"/>
    <w:rsid w:val="00C922BE"/>
    <w:rsid w:val="00C929C7"/>
    <w:rsid w:val="00C93719"/>
    <w:rsid w:val="00C9528E"/>
    <w:rsid w:val="00C95C72"/>
    <w:rsid w:val="00C96968"/>
    <w:rsid w:val="00C96A77"/>
    <w:rsid w:val="00C96E75"/>
    <w:rsid w:val="00C971EB"/>
    <w:rsid w:val="00CA073A"/>
    <w:rsid w:val="00CA1C57"/>
    <w:rsid w:val="00CA2455"/>
    <w:rsid w:val="00CA380C"/>
    <w:rsid w:val="00CA43D6"/>
    <w:rsid w:val="00CA4974"/>
    <w:rsid w:val="00CA53B2"/>
    <w:rsid w:val="00CA5515"/>
    <w:rsid w:val="00CA5C17"/>
    <w:rsid w:val="00CA6487"/>
    <w:rsid w:val="00CA6D23"/>
    <w:rsid w:val="00CA74D5"/>
    <w:rsid w:val="00CA7CA1"/>
    <w:rsid w:val="00CB00A5"/>
    <w:rsid w:val="00CB071E"/>
    <w:rsid w:val="00CB1124"/>
    <w:rsid w:val="00CB1381"/>
    <w:rsid w:val="00CB2164"/>
    <w:rsid w:val="00CB244C"/>
    <w:rsid w:val="00CB24BC"/>
    <w:rsid w:val="00CB2C91"/>
    <w:rsid w:val="00CB2F7F"/>
    <w:rsid w:val="00CB3036"/>
    <w:rsid w:val="00CB3474"/>
    <w:rsid w:val="00CB36DC"/>
    <w:rsid w:val="00CB3E4D"/>
    <w:rsid w:val="00CB3F40"/>
    <w:rsid w:val="00CB3F9D"/>
    <w:rsid w:val="00CB4184"/>
    <w:rsid w:val="00CB42E6"/>
    <w:rsid w:val="00CB527D"/>
    <w:rsid w:val="00CB58A5"/>
    <w:rsid w:val="00CB6409"/>
    <w:rsid w:val="00CC06E7"/>
    <w:rsid w:val="00CC0D28"/>
    <w:rsid w:val="00CC1117"/>
    <w:rsid w:val="00CC1509"/>
    <w:rsid w:val="00CC1A0B"/>
    <w:rsid w:val="00CC2430"/>
    <w:rsid w:val="00CC26D5"/>
    <w:rsid w:val="00CC30E3"/>
    <w:rsid w:val="00CC3254"/>
    <w:rsid w:val="00CC32E6"/>
    <w:rsid w:val="00CC3419"/>
    <w:rsid w:val="00CC4C2C"/>
    <w:rsid w:val="00CC5B40"/>
    <w:rsid w:val="00CC6330"/>
    <w:rsid w:val="00CC749F"/>
    <w:rsid w:val="00CC77D2"/>
    <w:rsid w:val="00CC79EF"/>
    <w:rsid w:val="00CC7E09"/>
    <w:rsid w:val="00CD0C80"/>
    <w:rsid w:val="00CD188B"/>
    <w:rsid w:val="00CD1FA5"/>
    <w:rsid w:val="00CD200F"/>
    <w:rsid w:val="00CD275E"/>
    <w:rsid w:val="00CD31FF"/>
    <w:rsid w:val="00CD3562"/>
    <w:rsid w:val="00CD3720"/>
    <w:rsid w:val="00CD4163"/>
    <w:rsid w:val="00CD471E"/>
    <w:rsid w:val="00CD4853"/>
    <w:rsid w:val="00CD50D7"/>
    <w:rsid w:val="00CD5551"/>
    <w:rsid w:val="00CD576D"/>
    <w:rsid w:val="00CD67F8"/>
    <w:rsid w:val="00CD71D7"/>
    <w:rsid w:val="00CE06D8"/>
    <w:rsid w:val="00CE136A"/>
    <w:rsid w:val="00CE38FF"/>
    <w:rsid w:val="00CE3A62"/>
    <w:rsid w:val="00CE48A8"/>
    <w:rsid w:val="00CE4D9D"/>
    <w:rsid w:val="00CE5FC6"/>
    <w:rsid w:val="00CE6978"/>
    <w:rsid w:val="00CE6EC2"/>
    <w:rsid w:val="00CE72FC"/>
    <w:rsid w:val="00CE73BB"/>
    <w:rsid w:val="00CE7D6D"/>
    <w:rsid w:val="00CE7FC0"/>
    <w:rsid w:val="00CF00D3"/>
    <w:rsid w:val="00CF014C"/>
    <w:rsid w:val="00CF0496"/>
    <w:rsid w:val="00CF04D1"/>
    <w:rsid w:val="00CF10D2"/>
    <w:rsid w:val="00CF20E8"/>
    <w:rsid w:val="00CF25BB"/>
    <w:rsid w:val="00CF4D16"/>
    <w:rsid w:val="00CF66D9"/>
    <w:rsid w:val="00D00051"/>
    <w:rsid w:val="00D01D68"/>
    <w:rsid w:val="00D01DE7"/>
    <w:rsid w:val="00D02D3A"/>
    <w:rsid w:val="00D04F38"/>
    <w:rsid w:val="00D050AB"/>
    <w:rsid w:val="00D057F3"/>
    <w:rsid w:val="00D06450"/>
    <w:rsid w:val="00D06504"/>
    <w:rsid w:val="00D06616"/>
    <w:rsid w:val="00D068F3"/>
    <w:rsid w:val="00D06DAC"/>
    <w:rsid w:val="00D11329"/>
    <w:rsid w:val="00D118F5"/>
    <w:rsid w:val="00D123E8"/>
    <w:rsid w:val="00D128FD"/>
    <w:rsid w:val="00D12B77"/>
    <w:rsid w:val="00D13C98"/>
    <w:rsid w:val="00D13D4E"/>
    <w:rsid w:val="00D13DEB"/>
    <w:rsid w:val="00D141EC"/>
    <w:rsid w:val="00D14539"/>
    <w:rsid w:val="00D1484D"/>
    <w:rsid w:val="00D14A57"/>
    <w:rsid w:val="00D15B07"/>
    <w:rsid w:val="00D15EE6"/>
    <w:rsid w:val="00D164F6"/>
    <w:rsid w:val="00D16564"/>
    <w:rsid w:val="00D165DE"/>
    <w:rsid w:val="00D16C24"/>
    <w:rsid w:val="00D16DBA"/>
    <w:rsid w:val="00D20699"/>
    <w:rsid w:val="00D20F63"/>
    <w:rsid w:val="00D22D30"/>
    <w:rsid w:val="00D22EDC"/>
    <w:rsid w:val="00D23E1F"/>
    <w:rsid w:val="00D25063"/>
    <w:rsid w:val="00D25361"/>
    <w:rsid w:val="00D259B2"/>
    <w:rsid w:val="00D25EFF"/>
    <w:rsid w:val="00D25F30"/>
    <w:rsid w:val="00D2610E"/>
    <w:rsid w:val="00D262BA"/>
    <w:rsid w:val="00D2689E"/>
    <w:rsid w:val="00D26C6B"/>
    <w:rsid w:val="00D26CDE"/>
    <w:rsid w:val="00D26E72"/>
    <w:rsid w:val="00D27147"/>
    <w:rsid w:val="00D271E2"/>
    <w:rsid w:val="00D27273"/>
    <w:rsid w:val="00D30B67"/>
    <w:rsid w:val="00D30EA8"/>
    <w:rsid w:val="00D30F91"/>
    <w:rsid w:val="00D332B5"/>
    <w:rsid w:val="00D335D1"/>
    <w:rsid w:val="00D33976"/>
    <w:rsid w:val="00D339F8"/>
    <w:rsid w:val="00D33B9C"/>
    <w:rsid w:val="00D33D06"/>
    <w:rsid w:val="00D33FBA"/>
    <w:rsid w:val="00D340AA"/>
    <w:rsid w:val="00D3483D"/>
    <w:rsid w:val="00D35183"/>
    <w:rsid w:val="00D3629D"/>
    <w:rsid w:val="00D37C20"/>
    <w:rsid w:val="00D416CD"/>
    <w:rsid w:val="00D41D2C"/>
    <w:rsid w:val="00D41EE5"/>
    <w:rsid w:val="00D42C2C"/>
    <w:rsid w:val="00D42FEA"/>
    <w:rsid w:val="00D4351F"/>
    <w:rsid w:val="00D436FF"/>
    <w:rsid w:val="00D440BB"/>
    <w:rsid w:val="00D442D7"/>
    <w:rsid w:val="00D4495F"/>
    <w:rsid w:val="00D44AA5"/>
    <w:rsid w:val="00D4510C"/>
    <w:rsid w:val="00D45BDA"/>
    <w:rsid w:val="00D46016"/>
    <w:rsid w:val="00D46295"/>
    <w:rsid w:val="00D46AD0"/>
    <w:rsid w:val="00D502EF"/>
    <w:rsid w:val="00D5044D"/>
    <w:rsid w:val="00D5066C"/>
    <w:rsid w:val="00D52191"/>
    <w:rsid w:val="00D53276"/>
    <w:rsid w:val="00D53654"/>
    <w:rsid w:val="00D54041"/>
    <w:rsid w:val="00D543D8"/>
    <w:rsid w:val="00D54629"/>
    <w:rsid w:val="00D54E3F"/>
    <w:rsid w:val="00D557F1"/>
    <w:rsid w:val="00D55C28"/>
    <w:rsid w:val="00D563E8"/>
    <w:rsid w:val="00D56FBA"/>
    <w:rsid w:val="00D57446"/>
    <w:rsid w:val="00D57C17"/>
    <w:rsid w:val="00D6072D"/>
    <w:rsid w:val="00D60AA8"/>
    <w:rsid w:val="00D60EA5"/>
    <w:rsid w:val="00D61293"/>
    <w:rsid w:val="00D61536"/>
    <w:rsid w:val="00D61BEB"/>
    <w:rsid w:val="00D6507F"/>
    <w:rsid w:val="00D65C50"/>
    <w:rsid w:val="00D66DC8"/>
    <w:rsid w:val="00D6781A"/>
    <w:rsid w:val="00D67E8C"/>
    <w:rsid w:val="00D7048A"/>
    <w:rsid w:val="00D709A7"/>
    <w:rsid w:val="00D70DFD"/>
    <w:rsid w:val="00D7122F"/>
    <w:rsid w:val="00D71419"/>
    <w:rsid w:val="00D7151C"/>
    <w:rsid w:val="00D71F80"/>
    <w:rsid w:val="00D726AC"/>
    <w:rsid w:val="00D729C5"/>
    <w:rsid w:val="00D72B59"/>
    <w:rsid w:val="00D7410A"/>
    <w:rsid w:val="00D743ED"/>
    <w:rsid w:val="00D744F5"/>
    <w:rsid w:val="00D75167"/>
    <w:rsid w:val="00D75AFD"/>
    <w:rsid w:val="00D75C8E"/>
    <w:rsid w:val="00D75F44"/>
    <w:rsid w:val="00D76547"/>
    <w:rsid w:val="00D7713F"/>
    <w:rsid w:val="00D77BE9"/>
    <w:rsid w:val="00D80465"/>
    <w:rsid w:val="00D806CC"/>
    <w:rsid w:val="00D812D9"/>
    <w:rsid w:val="00D81CE3"/>
    <w:rsid w:val="00D82B36"/>
    <w:rsid w:val="00D82D14"/>
    <w:rsid w:val="00D84730"/>
    <w:rsid w:val="00D84C62"/>
    <w:rsid w:val="00D84EA0"/>
    <w:rsid w:val="00D85331"/>
    <w:rsid w:val="00D85925"/>
    <w:rsid w:val="00D8631C"/>
    <w:rsid w:val="00D87F80"/>
    <w:rsid w:val="00D87FDB"/>
    <w:rsid w:val="00D90E34"/>
    <w:rsid w:val="00D91E9E"/>
    <w:rsid w:val="00D92169"/>
    <w:rsid w:val="00D9253F"/>
    <w:rsid w:val="00D936DB"/>
    <w:rsid w:val="00D9388B"/>
    <w:rsid w:val="00D93946"/>
    <w:rsid w:val="00D93B21"/>
    <w:rsid w:val="00D9427F"/>
    <w:rsid w:val="00D942D7"/>
    <w:rsid w:val="00D94745"/>
    <w:rsid w:val="00D9479C"/>
    <w:rsid w:val="00D963DB"/>
    <w:rsid w:val="00D96583"/>
    <w:rsid w:val="00D969DD"/>
    <w:rsid w:val="00D96BCA"/>
    <w:rsid w:val="00D9702A"/>
    <w:rsid w:val="00D97E15"/>
    <w:rsid w:val="00D97F9D"/>
    <w:rsid w:val="00DA01C1"/>
    <w:rsid w:val="00DA0289"/>
    <w:rsid w:val="00DA073A"/>
    <w:rsid w:val="00DA0904"/>
    <w:rsid w:val="00DA0D04"/>
    <w:rsid w:val="00DA0E0C"/>
    <w:rsid w:val="00DA1CAE"/>
    <w:rsid w:val="00DA24ED"/>
    <w:rsid w:val="00DA32DC"/>
    <w:rsid w:val="00DA456F"/>
    <w:rsid w:val="00DA4D7F"/>
    <w:rsid w:val="00DA5550"/>
    <w:rsid w:val="00DA56CA"/>
    <w:rsid w:val="00DA61D2"/>
    <w:rsid w:val="00DA7637"/>
    <w:rsid w:val="00DA7A98"/>
    <w:rsid w:val="00DA7C8A"/>
    <w:rsid w:val="00DA7F1F"/>
    <w:rsid w:val="00DB0385"/>
    <w:rsid w:val="00DB04C0"/>
    <w:rsid w:val="00DB0A66"/>
    <w:rsid w:val="00DB1068"/>
    <w:rsid w:val="00DB1466"/>
    <w:rsid w:val="00DB14F9"/>
    <w:rsid w:val="00DB21F8"/>
    <w:rsid w:val="00DB2A36"/>
    <w:rsid w:val="00DB2AF9"/>
    <w:rsid w:val="00DB2F08"/>
    <w:rsid w:val="00DB2FD2"/>
    <w:rsid w:val="00DB426F"/>
    <w:rsid w:val="00DB4551"/>
    <w:rsid w:val="00DB4F6D"/>
    <w:rsid w:val="00DB4FB7"/>
    <w:rsid w:val="00DB5209"/>
    <w:rsid w:val="00DB5335"/>
    <w:rsid w:val="00DB5474"/>
    <w:rsid w:val="00DB562D"/>
    <w:rsid w:val="00DB6236"/>
    <w:rsid w:val="00DB62C2"/>
    <w:rsid w:val="00DB6C64"/>
    <w:rsid w:val="00DC03F8"/>
    <w:rsid w:val="00DC05A9"/>
    <w:rsid w:val="00DC060D"/>
    <w:rsid w:val="00DC0E0B"/>
    <w:rsid w:val="00DC0FBE"/>
    <w:rsid w:val="00DC226A"/>
    <w:rsid w:val="00DC37FB"/>
    <w:rsid w:val="00DC496C"/>
    <w:rsid w:val="00DC4AE4"/>
    <w:rsid w:val="00DC5220"/>
    <w:rsid w:val="00DC522B"/>
    <w:rsid w:val="00DC54B7"/>
    <w:rsid w:val="00DC5700"/>
    <w:rsid w:val="00DC5DFF"/>
    <w:rsid w:val="00DC5E31"/>
    <w:rsid w:val="00DC62AB"/>
    <w:rsid w:val="00DC65FC"/>
    <w:rsid w:val="00DC6652"/>
    <w:rsid w:val="00DC6B46"/>
    <w:rsid w:val="00DC7440"/>
    <w:rsid w:val="00DC7B67"/>
    <w:rsid w:val="00DD0150"/>
    <w:rsid w:val="00DD03FC"/>
    <w:rsid w:val="00DD0B7A"/>
    <w:rsid w:val="00DD0DDA"/>
    <w:rsid w:val="00DD0F1A"/>
    <w:rsid w:val="00DD15C6"/>
    <w:rsid w:val="00DD1C5C"/>
    <w:rsid w:val="00DD1E74"/>
    <w:rsid w:val="00DD20D0"/>
    <w:rsid w:val="00DD3F36"/>
    <w:rsid w:val="00DD45B7"/>
    <w:rsid w:val="00DD464F"/>
    <w:rsid w:val="00DD49A1"/>
    <w:rsid w:val="00DD51F3"/>
    <w:rsid w:val="00DD552C"/>
    <w:rsid w:val="00DD615F"/>
    <w:rsid w:val="00DD62CF"/>
    <w:rsid w:val="00DD7AB2"/>
    <w:rsid w:val="00DE01E9"/>
    <w:rsid w:val="00DE056B"/>
    <w:rsid w:val="00DE078A"/>
    <w:rsid w:val="00DE0BE3"/>
    <w:rsid w:val="00DE1380"/>
    <w:rsid w:val="00DE1749"/>
    <w:rsid w:val="00DE17FD"/>
    <w:rsid w:val="00DE1B15"/>
    <w:rsid w:val="00DE1B9B"/>
    <w:rsid w:val="00DE1D80"/>
    <w:rsid w:val="00DE2732"/>
    <w:rsid w:val="00DE2871"/>
    <w:rsid w:val="00DE2936"/>
    <w:rsid w:val="00DE3232"/>
    <w:rsid w:val="00DE39C8"/>
    <w:rsid w:val="00DE4DC2"/>
    <w:rsid w:val="00DE640E"/>
    <w:rsid w:val="00DE6A78"/>
    <w:rsid w:val="00DE6B30"/>
    <w:rsid w:val="00DE6CBD"/>
    <w:rsid w:val="00DE6E5B"/>
    <w:rsid w:val="00DE76B6"/>
    <w:rsid w:val="00DE7899"/>
    <w:rsid w:val="00DE7D4C"/>
    <w:rsid w:val="00DF0300"/>
    <w:rsid w:val="00DF064B"/>
    <w:rsid w:val="00DF0892"/>
    <w:rsid w:val="00DF0A78"/>
    <w:rsid w:val="00DF192B"/>
    <w:rsid w:val="00DF1E96"/>
    <w:rsid w:val="00DF1F1C"/>
    <w:rsid w:val="00DF2128"/>
    <w:rsid w:val="00DF22AE"/>
    <w:rsid w:val="00DF2896"/>
    <w:rsid w:val="00DF331F"/>
    <w:rsid w:val="00DF3B46"/>
    <w:rsid w:val="00DF3D5E"/>
    <w:rsid w:val="00DF3E5A"/>
    <w:rsid w:val="00DF4780"/>
    <w:rsid w:val="00DF4BE5"/>
    <w:rsid w:val="00DF586B"/>
    <w:rsid w:val="00DF5B86"/>
    <w:rsid w:val="00DF5FFA"/>
    <w:rsid w:val="00DF614E"/>
    <w:rsid w:val="00DF65AF"/>
    <w:rsid w:val="00DF68C2"/>
    <w:rsid w:val="00DF6BD4"/>
    <w:rsid w:val="00DF74C8"/>
    <w:rsid w:val="00DF7B72"/>
    <w:rsid w:val="00E0032C"/>
    <w:rsid w:val="00E007AD"/>
    <w:rsid w:val="00E00C39"/>
    <w:rsid w:val="00E01F19"/>
    <w:rsid w:val="00E02497"/>
    <w:rsid w:val="00E03189"/>
    <w:rsid w:val="00E038F2"/>
    <w:rsid w:val="00E03989"/>
    <w:rsid w:val="00E04BEF"/>
    <w:rsid w:val="00E05949"/>
    <w:rsid w:val="00E07109"/>
    <w:rsid w:val="00E07DF8"/>
    <w:rsid w:val="00E103E1"/>
    <w:rsid w:val="00E10CDF"/>
    <w:rsid w:val="00E11C92"/>
    <w:rsid w:val="00E11F28"/>
    <w:rsid w:val="00E121C4"/>
    <w:rsid w:val="00E12FEB"/>
    <w:rsid w:val="00E13505"/>
    <w:rsid w:val="00E13A8F"/>
    <w:rsid w:val="00E13F8C"/>
    <w:rsid w:val="00E1523B"/>
    <w:rsid w:val="00E15429"/>
    <w:rsid w:val="00E1681A"/>
    <w:rsid w:val="00E16AD3"/>
    <w:rsid w:val="00E177D6"/>
    <w:rsid w:val="00E20B24"/>
    <w:rsid w:val="00E22643"/>
    <w:rsid w:val="00E2318E"/>
    <w:rsid w:val="00E23351"/>
    <w:rsid w:val="00E2385C"/>
    <w:rsid w:val="00E23896"/>
    <w:rsid w:val="00E244D5"/>
    <w:rsid w:val="00E245C5"/>
    <w:rsid w:val="00E24650"/>
    <w:rsid w:val="00E2466E"/>
    <w:rsid w:val="00E24F1C"/>
    <w:rsid w:val="00E2516F"/>
    <w:rsid w:val="00E25E75"/>
    <w:rsid w:val="00E27B82"/>
    <w:rsid w:val="00E30AE5"/>
    <w:rsid w:val="00E31803"/>
    <w:rsid w:val="00E320BC"/>
    <w:rsid w:val="00E321A6"/>
    <w:rsid w:val="00E322AE"/>
    <w:rsid w:val="00E329C7"/>
    <w:rsid w:val="00E32A25"/>
    <w:rsid w:val="00E33061"/>
    <w:rsid w:val="00E3317E"/>
    <w:rsid w:val="00E332C7"/>
    <w:rsid w:val="00E33AC4"/>
    <w:rsid w:val="00E33AD2"/>
    <w:rsid w:val="00E34154"/>
    <w:rsid w:val="00E3471E"/>
    <w:rsid w:val="00E34D14"/>
    <w:rsid w:val="00E360E9"/>
    <w:rsid w:val="00E36512"/>
    <w:rsid w:val="00E3686C"/>
    <w:rsid w:val="00E3707F"/>
    <w:rsid w:val="00E371ED"/>
    <w:rsid w:val="00E3750E"/>
    <w:rsid w:val="00E37558"/>
    <w:rsid w:val="00E407CF"/>
    <w:rsid w:val="00E408F4"/>
    <w:rsid w:val="00E40FCD"/>
    <w:rsid w:val="00E422CC"/>
    <w:rsid w:val="00E4293E"/>
    <w:rsid w:val="00E43A9A"/>
    <w:rsid w:val="00E440D3"/>
    <w:rsid w:val="00E447A9"/>
    <w:rsid w:val="00E44A41"/>
    <w:rsid w:val="00E44E5A"/>
    <w:rsid w:val="00E451BD"/>
    <w:rsid w:val="00E45397"/>
    <w:rsid w:val="00E4543A"/>
    <w:rsid w:val="00E4552C"/>
    <w:rsid w:val="00E45A16"/>
    <w:rsid w:val="00E46FA4"/>
    <w:rsid w:val="00E476A8"/>
    <w:rsid w:val="00E47831"/>
    <w:rsid w:val="00E5066A"/>
    <w:rsid w:val="00E510D4"/>
    <w:rsid w:val="00E51141"/>
    <w:rsid w:val="00E52351"/>
    <w:rsid w:val="00E5250A"/>
    <w:rsid w:val="00E5251A"/>
    <w:rsid w:val="00E5272A"/>
    <w:rsid w:val="00E52943"/>
    <w:rsid w:val="00E52D63"/>
    <w:rsid w:val="00E53221"/>
    <w:rsid w:val="00E5404C"/>
    <w:rsid w:val="00E547E5"/>
    <w:rsid w:val="00E54866"/>
    <w:rsid w:val="00E55285"/>
    <w:rsid w:val="00E5550C"/>
    <w:rsid w:val="00E55EC4"/>
    <w:rsid w:val="00E55F48"/>
    <w:rsid w:val="00E56132"/>
    <w:rsid w:val="00E56223"/>
    <w:rsid w:val="00E565C7"/>
    <w:rsid w:val="00E56746"/>
    <w:rsid w:val="00E569BB"/>
    <w:rsid w:val="00E56EA4"/>
    <w:rsid w:val="00E5766A"/>
    <w:rsid w:val="00E57C78"/>
    <w:rsid w:val="00E57DF1"/>
    <w:rsid w:val="00E57E9D"/>
    <w:rsid w:val="00E61C3F"/>
    <w:rsid w:val="00E61DDB"/>
    <w:rsid w:val="00E62215"/>
    <w:rsid w:val="00E623DC"/>
    <w:rsid w:val="00E62F76"/>
    <w:rsid w:val="00E63011"/>
    <w:rsid w:val="00E63273"/>
    <w:rsid w:val="00E635DA"/>
    <w:rsid w:val="00E64C73"/>
    <w:rsid w:val="00E654BC"/>
    <w:rsid w:val="00E65F11"/>
    <w:rsid w:val="00E666BC"/>
    <w:rsid w:val="00E66A78"/>
    <w:rsid w:val="00E66ED8"/>
    <w:rsid w:val="00E70080"/>
    <w:rsid w:val="00E7134A"/>
    <w:rsid w:val="00E71CA3"/>
    <w:rsid w:val="00E723E5"/>
    <w:rsid w:val="00E72D6A"/>
    <w:rsid w:val="00E730AC"/>
    <w:rsid w:val="00E73857"/>
    <w:rsid w:val="00E73948"/>
    <w:rsid w:val="00E74456"/>
    <w:rsid w:val="00E74839"/>
    <w:rsid w:val="00E74FC7"/>
    <w:rsid w:val="00E75511"/>
    <w:rsid w:val="00E75B64"/>
    <w:rsid w:val="00E75FF2"/>
    <w:rsid w:val="00E76699"/>
    <w:rsid w:val="00E768C5"/>
    <w:rsid w:val="00E76CD5"/>
    <w:rsid w:val="00E76D40"/>
    <w:rsid w:val="00E772E4"/>
    <w:rsid w:val="00E7733C"/>
    <w:rsid w:val="00E779AF"/>
    <w:rsid w:val="00E77FD8"/>
    <w:rsid w:val="00E80AB9"/>
    <w:rsid w:val="00E8100A"/>
    <w:rsid w:val="00E81BD3"/>
    <w:rsid w:val="00E82834"/>
    <w:rsid w:val="00E84419"/>
    <w:rsid w:val="00E8447B"/>
    <w:rsid w:val="00E845C2"/>
    <w:rsid w:val="00E84826"/>
    <w:rsid w:val="00E851DF"/>
    <w:rsid w:val="00E855CD"/>
    <w:rsid w:val="00E859DD"/>
    <w:rsid w:val="00E8624C"/>
    <w:rsid w:val="00E863A3"/>
    <w:rsid w:val="00E8648C"/>
    <w:rsid w:val="00E8670C"/>
    <w:rsid w:val="00E9132A"/>
    <w:rsid w:val="00E91343"/>
    <w:rsid w:val="00E916A9"/>
    <w:rsid w:val="00E9195B"/>
    <w:rsid w:val="00E91B6A"/>
    <w:rsid w:val="00E92B9B"/>
    <w:rsid w:val="00E92D79"/>
    <w:rsid w:val="00E94142"/>
    <w:rsid w:val="00E9472A"/>
    <w:rsid w:val="00E9487C"/>
    <w:rsid w:val="00E95676"/>
    <w:rsid w:val="00E958FC"/>
    <w:rsid w:val="00E965E0"/>
    <w:rsid w:val="00E97D5C"/>
    <w:rsid w:val="00EA104B"/>
    <w:rsid w:val="00EA14D3"/>
    <w:rsid w:val="00EA1D34"/>
    <w:rsid w:val="00EA213A"/>
    <w:rsid w:val="00EA2776"/>
    <w:rsid w:val="00EA2888"/>
    <w:rsid w:val="00EA293B"/>
    <w:rsid w:val="00EA39B8"/>
    <w:rsid w:val="00EA3B75"/>
    <w:rsid w:val="00EA3C95"/>
    <w:rsid w:val="00EA4499"/>
    <w:rsid w:val="00EA53DD"/>
    <w:rsid w:val="00EA55C9"/>
    <w:rsid w:val="00EA56F4"/>
    <w:rsid w:val="00EA5AFE"/>
    <w:rsid w:val="00EA62C9"/>
    <w:rsid w:val="00EA6821"/>
    <w:rsid w:val="00EA68CE"/>
    <w:rsid w:val="00EA7A9F"/>
    <w:rsid w:val="00EB035C"/>
    <w:rsid w:val="00EB123F"/>
    <w:rsid w:val="00EB1839"/>
    <w:rsid w:val="00EB1BD9"/>
    <w:rsid w:val="00EB200A"/>
    <w:rsid w:val="00EB2205"/>
    <w:rsid w:val="00EB2720"/>
    <w:rsid w:val="00EB279E"/>
    <w:rsid w:val="00EB2833"/>
    <w:rsid w:val="00EB2907"/>
    <w:rsid w:val="00EB3087"/>
    <w:rsid w:val="00EB35C4"/>
    <w:rsid w:val="00EB36BF"/>
    <w:rsid w:val="00EB3FAA"/>
    <w:rsid w:val="00EB40B8"/>
    <w:rsid w:val="00EB4409"/>
    <w:rsid w:val="00EB4752"/>
    <w:rsid w:val="00EB4BB0"/>
    <w:rsid w:val="00EB4FBC"/>
    <w:rsid w:val="00EB5755"/>
    <w:rsid w:val="00EB6914"/>
    <w:rsid w:val="00EB6B35"/>
    <w:rsid w:val="00EB7370"/>
    <w:rsid w:val="00EB7625"/>
    <w:rsid w:val="00EB7AB1"/>
    <w:rsid w:val="00EC152B"/>
    <w:rsid w:val="00EC1611"/>
    <w:rsid w:val="00EC20D5"/>
    <w:rsid w:val="00EC3BFE"/>
    <w:rsid w:val="00EC3E8B"/>
    <w:rsid w:val="00EC4D6D"/>
    <w:rsid w:val="00EC5A71"/>
    <w:rsid w:val="00EC658A"/>
    <w:rsid w:val="00EC660C"/>
    <w:rsid w:val="00EC6EF9"/>
    <w:rsid w:val="00EC71BA"/>
    <w:rsid w:val="00EC7534"/>
    <w:rsid w:val="00EC7A62"/>
    <w:rsid w:val="00EC7DDA"/>
    <w:rsid w:val="00ED042D"/>
    <w:rsid w:val="00ED08F7"/>
    <w:rsid w:val="00ED09AA"/>
    <w:rsid w:val="00ED0E00"/>
    <w:rsid w:val="00ED0FF9"/>
    <w:rsid w:val="00ED186E"/>
    <w:rsid w:val="00ED1A5A"/>
    <w:rsid w:val="00ED1ECE"/>
    <w:rsid w:val="00ED233F"/>
    <w:rsid w:val="00ED2E83"/>
    <w:rsid w:val="00ED3C2B"/>
    <w:rsid w:val="00ED4990"/>
    <w:rsid w:val="00ED49F6"/>
    <w:rsid w:val="00ED4FF0"/>
    <w:rsid w:val="00ED516F"/>
    <w:rsid w:val="00ED76C5"/>
    <w:rsid w:val="00ED7DCC"/>
    <w:rsid w:val="00EE0047"/>
    <w:rsid w:val="00EE035D"/>
    <w:rsid w:val="00EE0D4F"/>
    <w:rsid w:val="00EE0DBF"/>
    <w:rsid w:val="00EE0E57"/>
    <w:rsid w:val="00EE1191"/>
    <w:rsid w:val="00EE15E3"/>
    <w:rsid w:val="00EE1909"/>
    <w:rsid w:val="00EE213B"/>
    <w:rsid w:val="00EE35A0"/>
    <w:rsid w:val="00EE64DD"/>
    <w:rsid w:val="00EE66FD"/>
    <w:rsid w:val="00EE6A6B"/>
    <w:rsid w:val="00EE6CCF"/>
    <w:rsid w:val="00EF052F"/>
    <w:rsid w:val="00EF151B"/>
    <w:rsid w:val="00EF1874"/>
    <w:rsid w:val="00EF1EFB"/>
    <w:rsid w:val="00EF2901"/>
    <w:rsid w:val="00EF3217"/>
    <w:rsid w:val="00EF3615"/>
    <w:rsid w:val="00EF37AF"/>
    <w:rsid w:val="00EF4DD7"/>
    <w:rsid w:val="00EF4DE8"/>
    <w:rsid w:val="00EF5666"/>
    <w:rsid w:val="00EF786D"/>
    <w:rsid w:val="00EF7BC7"/>
    <w:rsid w:val="00EF7D61"/>
    <w:rsid w:val="00EF7DF8"/>
    <w:rsid w:val="00F01782"/>
    <w:rsid w:val="00F01B08"/>
    <w:rsid w:val="00F01D94"/>
    <w:rsid w:val="00F03FB5"/>
    <w:rsid w:val="00F04385"/>
    <w:rsid w:val="00F045E6"/>
    <w:rsid w:val="00F04D01"/>
    <w:rsid w:val="00F05631"/>
    <w:rsid w:val="00F05B3C"/>
    <w:rsid w:val="00F0600C"/>
    <w:rsid w:val="00F06534"/>
    <w:rsid w:val="00F066B5"/>
    <w:rsid w:val="00F069BB"/>
    <w:rsid w:val="00F10029"/>
    <w:rsid w:val="00F1009D"/>
    <w:rsid w:val="00F112D3"/>
    <w:rsid w:val="00F116A6"/>
    <w:rsid w:val="00F11CE9"/>
    <w:rsid w:val="00F124CA"/>
    <w:rsid w:val="00F12542"/>
    <w:rsid w:val="00F12654"/>
    <w:rsid w:val="00F12F7E"/>
    <w:rsid w:val="00F13792"/>
    <w:rsid w:val="00F13A42"/>
    <w:rsid w:val="00F13CA1"/>
    <w:rsid w:val="00F1467C"/>
    <w:rsid w:val="00F14CAF"/>
    <w:rsid w:val="00F1513D"/>
    <w:rsid w:val="00F17677"/>
    <w:rsid w:val="00F17827"/>
    <w:rsid w:val="00F179C9"/>
    <w:rsid w:val="00F203B6"/>
    <w:rsid w:val="00F20812"/>
    <w:rsid w:val="00F20A20"/>
    <w:rsid w:val="00F20CB5"/>
    <w:rsid w:val="00F20D2E"/>
    <w:rsid w:val="00F20F03"/>
    <w:rsid w:val="00F2161E"/>
    <w:rsid w:val="00F22026"/>
    <w:rsid w:val="00F228FF"/>
    <w:rsid w:val="00F22963"/>
    <w:rsid w:val="00F23012"/>
    <w:rsid w:val="00F23A02"/>
    <w:rsid w:val="00F24379"/>
    <w:rsid w:val="00F24DC0"/>
    <w:rsid w:val="00F26DB9"/>
    <w:rsid w:val="00F26E63"/>
    <w:rsid w:val="00F27688"/>
    <w:rsid w:val="00F27888"/>
    <w:rsid w:val="00F27F42"/>
    <w:rsid w:val="00F3054E"/>
    <w:rsid w:val="00F3086A"/>
    <w:rsid w:val="00F3320E"/>
    <w:rsid w:val="00F341F5"/>
    <w:rsid w:val="00F34A9B"/>
    <w:rsid w:val="00F369AE"/>
    <w:rsid w:val="00F3716F"/>
    <w:rsid w:val="00F406DF"/>
    <w:rsid w:val="00F408A2"/>
    <w:rsid w:val="00F40964"/>
    <w:rsid w:val="00F40BB1"/>
    <w:rsid w:val="00F41F3D"/>
    <w:rsid w:val="00F43043"/>
    <w:rsid w:val="00F43127"/>
    <w:rsid w:val="00F43263"/>
    <w:rsid w:val="00F436BD"/>
    <w:rsid w:val="00F44B6D"/>
    <w:rsid w:val="00F44C58"/>
    <w:rsid w:val="00F44FA5"/>
    <w:rsid w:val="00F45114"/>
    <w:rsid w:val="00F4527F"/>
    <w:rsid w:val="00F463CE"/>
    <w:rsid w:val="00F4733F"/>
    <w:rsid w:val="00F477A3"/>
    <w:rsid w:val="00F47FAF"/>
    <w:rsid w:val="00F50914"/>
    <w:rsid w:val="00F5177F"/>
    <w:rsid w:val="00F517EC"/>
    <w:rsid w:val="00F520C5"/>
    <w:rsid w:val="00F521AB"/>
    <w:rsid w:val="00F52C5F"/>
    <w:rsid w:val="00F52E72"/>
    <w:rsid w:val="00F5341D"/>
    <w:rsid w:val="00F5359E"/>
    <w:rsid w:val="00F53FA2"/>
    <w:rsid w:val="00F54207"/>
    <w:rsid w:val="00F5468F"/>
    <w:rsid w:val="00F5484A"/>
    <w:rsid w:val="00F54A07"/>
    <w:rsid w:val="00F54A97"/>
    <w:rsid w:val="00F5544D"/>
    <w:rsid w:val="00F558A8"/>
    <w:rsid w:val="00F5682D"/>
    <w:rsid w:val="00F56EFF"/>
    <w:rsid w:val="00F57A5A"/>
    <w:rsid w:val="00F57E95"/>
    <w:rsid w:val="00F61167"/>
    <w:rsid w:val="00F61D6B"/>
    <w:rsid w:val="00F61EC6"/>
    <w:rsid w:val="00F6274F"/>
    <w:rsid w:val="00F6295E"/>
    <w:rsid w:val="00F639A8"/>
    <w:rsid w:val="00F6417F"/>
    <w:rsid w:val="00F64CF1"/>
    <w:rsid w:val="00F659A1"/>
    <w:rsid w:val="00F65C16"/>
    <w:rsid w:val="00F66249"/>
    <w:rsid w:val="00F66FD5"/>
    <w:rsid w:val="00F67D30"/>
    <w:rsid w:val="00F71958"/>
    <w:rsid w:val="00F71EE5"/>
    <w:rsid w:val="00F72BBE"/>
    <w:rsid w:val="00F72DCB"/>
    <w:rsid w:val="00F7314C"/>
    <w:rsid w:val="00F73235"/>
    <w:rsid w:val="00F73434"/>
    <w:rsid w:val="00F73885"/>
    <w:rsid w:val="00F7423A"/>
    <w:rsid w:val="00F74891"/>
    <w:rsid w:val="00F74936"/>
    <w:rsid w:val="00F7498A"/>
    <w:rsid w:val="00F75868"/>
    <w:rsid w:val="00F75CAB"/>
    <w:rsid w:val="00F75EB6"/>
    <w:rsid w:val="00F7661C"/>
    <w:rsid w:val="00F76D55"/>
    <w:rsid w:val="00F76FFF"/>
    <w:rsid w:val="00F77598"/>
    <w:rsid w:val="00F779F5"/>
    <w:rsid w:val="00F77D75"/>
    <w:rsid w:val="00F807E3"/>
    <w:rsid w:val="00F807F8"/>
    <w:rsid w:val="00F8084A"/>
    <w:rsid w:val="00F80E17"/>
    <w:rsid w:val="00F81283"/>
    <w:rsid w:val="00F8138E"/>
    <w:rsid w:val="00F814BB"/>
    <w:rsid w:val="00F81C59"/>
    <w:rsid w:val="00F8242B"/>
    <w:rsid w:val="00F836EC"/>
    <w:rsid w:val="00F83DC0"/>
    <w:rsid w:val="00F842CD"/>
    <w:rsid w:val="00F84EA8"/>
    <w:rsid w:val="00F853EC"/>
    <w:rsid w:val="00F85AB7"/>
    <w:rsid w:val="00F86DBA"/>
    <w:rsid w:val="00F87F45"/>
    <w:rsid w:val="00F9024D"/>
    <w:rsid w:val="00F912F4"/>
    <w:rsid w:val="00F9257F"/>
    <w:rsid w:val="00F934E9"/>
    <w:rsid w:val="00F93661"/>
    <w:rsid w:val="00F93F8B"/>
    <w:rsid w:val="00F948EB"/>
    <w:rsid w:val="00F94BFF"/>
    <w:rsid w:val="00F9520D"/>
    <w:rsid w:val="00F952C3"/>
    <w:rsid w:val="00F9531E"/>
    <w:rsid w:val="00F95444"/>
    <w:rsid w:val="00F957FC"/>
    <w:rsid w:val="00F95DB8"/>
    <w:rsid w:val="00FA065C"/>
    <w:rsid w:val="00FA080A"/>
    <w:rsid w:val="00FA09AA"/>
    <w:rsid w:val="00FA0D13"/>
    <w:rsid w:val="00FA13B9"/>
    <w:rsid w:val="00FA2459"/>
    <w:rsid w:val="00FA305D"/>
    <w:rsid w:val="00FA31DC"/>
    <w:rsid w:val="00FA3B60"/>
    <w:rsid w:val="00FA41D2"/>
    <w:rsid w:val="00FA521B"/>
    <w:rsid w:val="00FA55A0"/>
    <w:rsid w:val="00FA5FF3"/>
    <w:rsid w:val="00FA661E"/>
    <w:rsid w:val="00FA6A77"/>
    <w:rsid w:val="00FA6CB7"/>
    <w:rsid w:val="00FA6E72"/>
    <w:rsid w:val="00FA6FCB"/>
    <w:rsid w:val="00FA754B"/>
    <w:rsid w:val="00FA761D"/>
    <w:rsid w:val="00FA7CC7"/>
    <w:rsid w:val="00FB0330"/>
    <w:rsid w:val="00FB040A"/>
    <w:rsid w:val="00FB0E88"/>
    <w:rsid w:val="00FB1416"/>
    <w:rsid w:val="00FB1553"/>
    <w:rsid w:val="00FB2038"/>
    <w:rsid w:val="00FB21A4"/>
    <w:rsid w:val="00FB29E3"/>
    <w:rsid w:val="00FB2F52"/>
    <w:rsid w:val="00FB3098"/>
    <w:rsid w:val="00FB4229"/>
    <w:rsid w:val="00FB4577"/>
    <w:rsid w:val="00FB4ADB"/>
    <w:rsid w:val="00FB4F48"/>
    <w:rsid w:val="00FB5E79"/>
    <w:rsid w:val="00FB696E"/>
    <w:rsid w:val="00FB6C7F"/>
    <w:rsid w:val="00FB78CF"/>
    <w:rsid w:val="00FC040A"/>
    <w:rsid w:val="00FC0CFE"/>
    <w:rsid w:val="00FC1062"/>
    <w:rsid w:val="00FC11FB"/>
    <w:rsid w:val="00FC14FA"/>
    <w:rsid w:val="00FC1566"/>
    <w:rsid w:val="00FC1E08"/>
    <w:rsid w:val="00FC1FE0"/>
    <w:rsid w:val="00FC3988"/>
    <w:rsid w:val="00FC456F"/>
    <w:rsid w:val="00FC4592"/>
    <w:rsid w:val="00FC4BE4"/>
    <w:rsid w:val="00FC4D01"/>
    <w:rsid w:val="00FC4FB8"/>
    <w:rsid w:val="00FC5573"/>
    <w:rsid w:val="00FC6455"/>
    <w:rsid w:val="00FC6FC0"/>
    <w:rsid w:val="00FC7306"/>
    <w:rsid w:val="00FC7BDF"/>
    <w:rsid w:val="00FC7C46"/>
    <w:rsid w:val="00FD0704"/>
    <w:rsid w:val="00FD2ED6"/>
    <w:rsid w:val="00FD2FD1"/>
    <w:rsid w:val="00FD3035"/>
    <w:rsid w:val="00FD37C5"/>
    <w:rsid w:val="00FD38CA"/>
    <w:rsid w:val="00FD4410"/>
    <w:rsid w:val="00FD4DB9"/>
    <w:rsid w:val="00FD55F0"/>
    <w:rsid w:val="00FD6216"/>
    <w:rsid w:val="00FD644C"/>
    <w:rsid w:val="00FD7D47"/>
    <w:rsid w:val="00FD7EBB"/>
    <w:rsid w:val="00FE02CB"/>
    <w:rsid w:val="00FE1611"/>
    <w:rsid w:val="00FE19BD"/>
    <w:rsid w:val="00FE1CB9"/>
    <w:rsid w:val="00FE1FD9"/>
    <w:rsid w:val="00FE2C40"/>
    <w:rsid w:val="00FE314C"/>
    <w:rsid w:val="00FE3B44"/>
    <w:rsid w:val="00FE4588"/>
    <w:rsid w:val="00FE4ACD"/>
    <w:rsid w:val="00FE52FF"/>
    <w:rsid w:val="00FE5572"/>
    <w:rsid w:val="00FE60B5"/>
    <w:rsid w:val="00FE6121"/>
    <w:rsid w:val="00FE661F"/>
    <w:rsid w:val="00FE66B9"/>
    <w:rsid w:val="00FE6F36"/>
    <w:rsid w:val="00FE6FB3"/>
    <w:rsid w:val="00FF080A"/>
    <w:rsid w:val="00FF0A4D"/>
    <w:rsid w:val="00FF1C6A"/>
    <w:rsid w:val="00FF1C7B"/>
    <w:rsid w:val="00FF21F5"/>
    <w:rsid w:val="00FF24A5"/>
    <w:rsid w:val="00FF24CB"/>
    <w:rsid w:val="00FF25E4"/>
    <w:rsid w:val="00FF2AD4"/>
    <w:rsid w:val="00FF3DC1"/>
    <w:rsid w:val="00FF5188"/>
    <w:rsid w:val="00FF53D1"/>
    <w:rsid w:val="00FF56CF"/>
    <w:rsid w:val="00FF68F7"/>
    <w:rsid w:val="00FF6D9C"/>
    <w:rsid w:val="00FF74E7"/>
    <w:rsid w:val="00FF77B3"/>
    <w:rsid w:val="00FF7BE1"/>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503570"/>
  <w15:docId w15:val="{796F0774-9A70-4F79-8649-07B596E5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027A0E"/>
    <w:pPr>
      <w:spacing w:before="120" w:line="276" w:lineRule="auto"/>
      <w:ind w:left="1418" w:right="339"/>
      <w:jc w:val="both"/>
    </w:pPr>
    <w:rPr>
      <w:lang w:val="de-AT" w:eastAsia="en-US"/>
    </w:rPr>
  </w:style>
  <w:style w:type="paragraph" w:styleId="Nadpis1">
    <w:name w:val="heading 1"/>
    <w:basedOn w:val="Normln"/>
    <w:next w:val="Normln"/>
    <w:link w:val="Nadpis1Char"/>
    <w:rsid w:val="00877C37"/>
    <w:pPr>
      <w:keepNext/>
      <w:numPr>
        <w:numId w:val="11"/>
      </w:numPr>
      <w:tabs>
        <w:tab w:val="left" w:pos="720"/>
      </w:tabs>
      <w:spacing w:before="240" w:after="720"/>
      <w:ind w:right="340"/>
      <w:outlineLvl w:val="0"/>
    </w:pPr>
    <w:rPr>
      <w:rFonts w:ascii="Arial Rounded MT Bold" w:hAnsi="Arial Rounded MT Bold"/>
      <w:b/>
      <w:bCs/>
      <w:color w:val="7D8B8A"/>
      <w:sz w:val="28"/>
    </w:rPr>
  </w:style>
  <w:style w:type="paragraph" w:styleId="Nadpis2">
    <w:name w:val="heading 2"/>
    <w:basedOn w:val="Normln"/>
    <w:next w:val="Normln"/>
    <w:link w:val="Nadpis2Char"/>
    <w:rsid w:val="00877C37"/>
    <w:pPr>
      <w:keepNext/>
      <w:numPr>
        <w:numId w:val="12"/>
      </w:numPr>
      <w:spacing w:after="240"/>
      <w:outlineLvl w:val="1"/>
    </w:pPr>
    <w:rPr>
      <w:rFonts w:ascii="Arial Rounded MT Bold" w:hAnsi="Arial Rounded MT Bold"/>
      <w:b/>
      <w:bCs/>
      <w:iCs/>
      <w:color w:val="7D8B8A"/>
      <w:sz w:val="24"/>
    </w:rPr>
  </w:style>
  <w:style w:type="paragraph" w:styleId="Nadpis3">
    <w:name w:val="heading 3"/>
    <w:basedOn w:val="Normln"/>
    <w:next w:val="Normln"/>
    <w:link w:val="Nadpis3Char"/>
    <w:rsid w:val="00877C37"/>
    <w:pPr>
      <w:keepNext/>
      <w:keepLines/>
      <w:numPr>
        <w:numId w:val="9"/>
      </w:numPr>
      <w:spacing w:after="240" w:line="240" w:lineRule="auto"/>
      <w:ind w:left="1418" w:right="340" w:firstLine="0"/>
      <w:outlineLvl w:val="2"/>
    </w:pPr>
    <w:rPr>
      <w:rFonts w:ascii="Arial Rounded MT Bold" w:hAnsi="Arial Rounded MT Bold"/>
      <w:b/>
      <w:iCs/>
      <w:color w:val="7D8B8A"/>
    </w:rPr>
  </w:style>
  <w:style w:type="paragraph" w:styleId="Nadpis4">
    <w:name w:val="heading 4"/>
    <w:basedOn w:val="Normln"/>
    <w:next w:val="Normln"/>
    <w:pPr>
      <w:keepNext/>
      <w:outlineLvl w:val="3"/>
    </w:pPr>
    <w:rPr>
      <w:rFonts w:ascii="Verdana" w:hAnsi="Verdana"/>
      <w:b/>
      <w:bCs/>
    </w:rPr>
  </w:style>
  <w:style w:type="paragraph" w:styleId="Nadpis5">
    <w:name w:val="heading 5"/>
    <w:basedOn w:val="Normln"/>
    <w:next w:val="Normln"/>
    <w:pPr>
      <w:numPr>
        <w:ilvl w:val="4"/>
        <w:numId w:val="2"/>
      </w:numPr>
      <w:spacing w:before="240" w:after="60"/>
      <w:outlineLvl w:val="4"/>
    </w:pPr>
    <w:rPr>
      <w:rFonts w:ascii="Verdana" w:hAnsi="Verdana"/>
      <w:b/>
      <w:bCs/>
      <w:i/>
      <w:iCs/>
      <w:szCs w:val="26"/>
    </w:rPr>
  </w:style>
  <w:style w:type="paragraph" w:styleId="Nadpis6">
    <w:name w:val="heading 6"/>
    <w:basedOn w:val="Normln"/>
    <w:next w:val="Normln"/>
    <w:pPr>
      <w:numPr>
        <w:ilvl w:val="5"/>
        <w:numId w:val="2"/>
      </w:numPr>
      <w:spacing w:before="240" w:after="60"/>
      <w:outlineLvl w:val="5"/>
    </w:pPr>
    <w:rPr>
      <w:rFonts w:ascii="Verdana" w:hAnsi="Verdana"/>
      <w:b/>
      <w:bCs/>
    </w:rPr>
  </w:style>
  <w:style w:type="paragraph" w:styleId="Nadpis7">
    <w:name w:val="heading 7"/>
    <w:basedOn w:val="Normln"/>
    <w:next w:val="Normln"/>
    <w:pPr>
      <w:numPr>
        <w:ilvl w:val="6"/>
        <w:numId w:val="2"/>
      </w:numPr>
      <w:spacing w:before="240" w:after="60"/>
      <w:outlineLvl w:val="6"/>
    </w:pPr>
    <w:rPr>
      <w:rFonts w:ascii="Verdana" w:hAnsi="Verdana"/>
    </w:rPr>
  </w:style>
  <w:style w:type="paragraph" w:styleId="Nadpis8">
    <w:name w:val="heading 8"/>
    <w:basedOn w:val="Normln"/>
    <w:next w:val="Normln"/>
    <w:pPr>
      <w:numPr>
        <w:ilvl w:val="7"/>
        <w:numId w:val="2"/>
      </w:numPr>
      <w:spacing w:before="240" w:after="60"/>
      <w:outlineLvl w:val="7"/>
    </w:pPr>
    <w:rPr>
      <w:rFonts w:ascii="Verdana" w:hAnsi="Verdana"/>
      <w:i/>
      <w:iCs/>
    </w:rPr>
  </w:style>
  <w:style w:type="paragraph" w:styleId="Nadpis9">
    <w:name w:val="heading 9"/>
    <w:basedOn w:val="Normln"/>
    <w:next w:val="Normln"/>
    <w:pPr>
      <w:numPr>
        <w:ilvl w:val="8"/>
        <w:numId w:val="2"/>
      </w:numPr>
      <w:spacing w:before="240" w:after="60"/>
      <w:outlineLvl w:val="8"/>
    </w:pPr>
    <w:rPr>
      <w:rFonts w:ascii="Verdana" w:hAnsi="Verdana" w:cs="Arial"/>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rPr>
      <w:rFonts w:ascii="Verdana" w:hAnsi="Verdana"/>
      <w:sz w:val="16"/>
    </w:rPr>
  </w:style>
  <w:style w:type="paragraph" w:styleId="Zpat">
    <w:name w:val="footer"/>
    <w:basedOn w:val="Normln"/>
    <w:link w:val="ZpatChar"/>
    <w:uiPriority w:val="99"/>
    <w:pPr>
      <w:tabs>
        <w:tab w:val="center" w:pos="4536"/>
        <w:tab w:val="right" w:pos="9072"/>
      </w:tabs>
    </w:pPr>
    <w:rPr>
      <w:rFonts w:ascii="Verdana" w:hAnsi="Verdana"/>
      <w:noProof/>
      <w:sz w:val="16"/>
    </w:rPr>
  </w:style>
  <w:style w:type="character" w:styleId="slostrnky">
    <w:name w:val="page number"/>
    <w:semiHidden/>
    <w:rPr>
      <w:rFonts w:ascii="Verdana" w:hAnsi="Verdana"/>
      <w:sz w:val="20"/>
    </w:rPr>
  </w:style>
  <w:style w:type="paragraph" w:styleId="Zkladntextodsazen">
    <w:name w:val="Body Text Indent"/>
    <w:basedOn w:val="Normln"/>
    <w:semiHidden/>
    <w:pPr>
      <w:spacing w:before="60" w:after="60"/>
      <w:ind w:left="720"/>
    </w:pPr>
    <w:rPr>
      <w:rFonts w:ascii="Verdana" w:hAnsi="Verdana"/>
    </w:rPr>
  </w:style>
  <w:style w:type="paragraph" w:styleId="Zkladntext">
    <w:name w:val="Body Text"/>
    <w:basedOn w:val="Normln"/>
    <w:link w:val="ZkladntextChar"/>
    <w:semiHidden/>
    <w:pPr>
      <w:spacing w:after="120"/>
    </w:pPr>
    <w:rPr>
      <w:rFonts w:ascii="Verdana" w:hAnsi="Verdana"/>
    </w:rPr>
  </w:style>
  <w:style w:type="paragraph" w:styleId="Textbubliny">
    <w:name w:val="Balloon Text"/>
    <w:basedOn w:val="Normln"/>
    <w:link w:val="TextbublinyChar"/>
    <w:uiPriority w:val="99"/>
    <w:semiHidden/>
    <w:unhideWhenUsed/>
    <w:rsid w:val="00E5766A"/>
    <w:rPr>
      <w:rFonts w:ascii="Tahoma" w:hAnsi="Tahoma" w:cs="Tahoma"/>
      <w:sz w:val="16"/>
      <w:szCs w:val="16"/>
    </w:rPr>
  </w:style>
  <w:style w:type="paragraph" w:customStyle="1" w:styleId="Bullet1">
    <w:name w:val="Bullet1"/>
    <w:basedOn w:val="Normln"/>
    <w:pPr>
      <w:numPr>
        <w:numId w:val="1"/>
      </w:numPr>
      <w:spacing w:after="120"/>
    </w:pPr>
    <w:rPr>
      <w:rFonts w:ascii="Verdana" w:hAnsi="Verdana"/>
    </w:rPr>
  </w:style>
  <w:style w:type="paragraph" w:customStyle="1" w:styleId="Bullet2">
    <w:name w:val="Bullet2"/>
    <w:basedOn w:val="Bullet1"/>
    <w:pPr>
      <w:numPr>
        <w:ilvl w:val="1"/>
      </w:numPr>
      <w:tabs>
        <w:tab w:val="clear" w:pos="1789"/>
        <w:tab w:val="num" w:pos="1620"/>
      </w:tabs>
      <w:ind w:left="1620" w:hanging="540"/>
    </w:pPr>
  </w:style>
  <w:style w:type="character" w:customStyle="1" w:styleId="TextbublinyChar">
    <w:name w:val="Text bubliny Char"/>
    <w:link w:val="Textbubliny"/>
    <w:uiPriority w:val="99"/>
    <w:semiHidden/>
    <w:rsid w:val="00E5766A"/>
    <w:rPr>
      <w:rFonts w:ascii="Tahoma" w:hAnsi="Tahoma" w:cs="Tahoma"/>
      <w:sz w:val="16"/>
      <w:szCs w:val="16"/>
      <w:lang w:val="de-AT" w:eastAsia="de-DE"/>
    </w:rPr>
  </w:style>
  <w:style w:type="character" w:styleId="Odkaznakoment">
    <w:name w:val="annotation reference"/>
    <w:uiPriority w:val="99"/>
    <w:semiHidden/>
    <w:unhideWhenUsed/>
    <w:rsid w:val="0023224E"/>
    <w:rPr>
      <w:sz w:val="16"/>
      <w:szCs w:val="16"/>
    </w:rPr>
  </w:style>
  <w:style w:type="paragraph" w:styleId="Textkomente">
    <w:name w:val="annotation text"/>
    <w:basedOn w:val="Normln"/>
    <w:link w:val="TextkomenteChar"/>
    <w:uiPriority w:val="99"/>
    <w:unhideWhenUsed/>
    <w:rsid w:val="0023224E"/>
    <w:pPr>
      <w:spacing w:line="240" w:lineRule="auto"/>
    </w:pPr>
  </w:style>
  <w:style w:type="character" w:customStyle="1" w:styleId="TextkomenteChar">
    <w:name w:val="Text komentáře Char"/>
    <w:link w:val="Textkomente"/>
    <w:uiPriority w:val="99"/>
    <w:rsid w:val="0023224E"/>
    <w:rPr>
      <w:rFonts w:ascii="Calibri" w:eastAsia="Calibri" w:hAnsi="Calibri"/>
      <w:lang w:val="de-AT" w:eastAsia="en-US"/>
    </w:rPr>
  </w:style>
  <w:style w:type="paragraph" w:styleId="Pedmtkomente">
    <w:name w:val="annotation subject"/>
    <w:basedOn w:val="Textkomente"/>
    <w:next w:val="Textkomente"/>
    <w:link w:val="PedmtkomenteChar"/>
    <w:uiPriority w:val="99"/>
    <w:semiHidden/>
    <w:unhideWhenUsed/>
    <w:rsid w:val="0023224E"/>
    <w:rPr>
      <w:b/>
      <w:bCs/>
    </w:rPr>
  </w:style>
  <w:style w:type="character" w:customStyle="1" w:styleId="PedmtkomenteChar">
    <w:name w:val="Předmět komentáře Char"/>
    <w:link w:val="Pedmtkomente"/>
    <w:uiPriority w:val="99"/>
    <w:semiHidden/>
    <w:rsid w:val="0023224E"/>
    <w:rPr>
      <w:rFonts w:ascii="Calibri" w:eastAsia="Calibri" w:hAnsi="Calibri"/>
      <w:b/>
      <w:bCs/>
      <w:lang w:val="de-AT" w:eastAsia="en-US"/>
    </w:rPr>
  </w:style>
  <w:style w:type="paragraph" w:styleId="Odstavecseseznamem">
    <w:name w:val="List Paragraph"/>
    <w:basedOn w:val="Normln"/>
    <w:link w:val="OdstavecseseznamemChar"/>
    <w:uiPriority w:val="34"/>
    <w:qFormat/>
    <w:rsid w:val="00063D14"/>
    <w:pPr>
      <w:ind w:left="720"/>
      <w:contextualSpacing/>
    </w:pPr>
  </w:style>
  <w:style w:type="character" w:styleId="Hypertextovodkaz">
    <w:name w:val="Hyperlink"/>
    <w:uiPriority w:val="99"/>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lang w:val="de-AT" w:eastAsia="en-US"/>
    </w:rPr>
  </w:style>
  <w:style w:type="paragraph" w:styleId="Normlnweb">
    <w:name w:val="Normal (Web)"/>
    <w:basedOn w:val="Normln"/>
    <w:uiPriority w:val="99"/>
    <w:semiHidden/>
    <w:unhideWhenUsed/>
    <w:rsid w:val="00747CF2"/>
    <w:pPr>
      <w:spacing w:before="100" w:beforeAutospacing="1" w:after="100" w:afterAutospacing="1" w:line="240" w:lineRule="auto"/>
    </w:pPr>
    <w:rPr>
      <w:rFonts w:eastAsia="Trebuchet MS"/>
      <w:sz w:val="24"/>
      <w:szCs w:val="24"/>
      <w:lang w:eastAsia="de-AT"/>
    </w:rPr>
  </w:style>
  <w:style w:type="character" w:customStyle="1" w:styleId="hps">
    <w:name w:val="hps"/>
    <w:basedOn w:val="Standardnpsmoodstavce"/>
    <w:rsid w:val="0037093F"/>
  </w:style>
  <w:style w:type="table" w:styleId="Svtlseznamzvraznn1">
    <w:name w:val="Light List Accent 1"/>
    <w:basedOn w:val="Normlntabulka"/>
    <w:uiPriority w:val="61"/>
    <w:rsid w:val="00A350E1"/>
    <w:rPr>
      <w:rFonts w:ascii="Trebuchet MS" w:eastAsia="Trebuchet MS" w:hAnsi="Trebuchet MS"/>
      <w:sz w:val="22"/>
      <w:szCs w:val="22"/>
    </w:rPr>
    <w:tblPr>
      <w:tblStyleRowBandSize w:val="1"/>
      <w:tblStyleColBandSize w:val="1"/>
      <w:tblBorders>
        <w:top w:val="single" w:sz="8" w:space="0" w:color="7D8B8A"/>
        <w:left w:val="single" w:sz="8" w:space="0" w:color="7D8B8A"/>
        <w:bottom w:val="single" w:sz="8" w:space="0" w:color="7D8B8A"/>
        <w:right w:val="single" w:sz="8" w:space="0" w:color="7D8B8A"/>
      </w:tblBorders>
    </w:tblPr>
    <w:tblStylePr w:type="firstRow">
      <w:pPr>
        <w:spacing w:before="0" w:after="0" w:line="240" w:lineRule="auto"/>
      </w:pPr>
      <w:rPr>
        <w:b/>
        <w:bCs/>
        <w:color w:val="FFFFFF"/>
      </w:rPr>
      <w:tblPr/>
      <w:tcPr>
        <w:shd w:val="clear" w:color="auto" w:fill="7D8B8A"/>
      </w:tcPr>
    </w:tblStylePr>
    <w:tblStylePr w:type="lastRow">
      <w:pPr>
        <w:spacing w:before="0" w:after="0" w:line="240" w:lineRule="auto"/>
      </w:pPr>
      <w:rPr>
        <w:b/>
        <w:bCs/>
      </w:rPr>
      <w:tblPr/>
      <w:tcPr>
        <w:tcBorders>
          <w:top w:val="double" w:sz="6" w:space="0" w:color="7D8B8A"/>
          <w:left w:val="single" w:sz="8" w:space="0" w:color="7D8B8A"/>
          <w:bottom w:val="single" w:sz="8" w:space="0" w:color="7D8B8A"/>
          <w:right w:val="single" w:sz="8" w:space="0" w:color="7D8B8A"/>
        </w:tcBorders>
      </w:tcPr>
    </w:tblStylePr>
    <w:tblStylePr w:type="firstCol">
      <w:rPr>
        <w:b/>
        <w:bCs/>
      </w:rPr>
    </w:tblStylePr>
    <w:tblStylePr w:type="lastCol">
      <w:rPr>
        <w:b/>
        <w:bCs/>
      </w:rPr>
    </w:tblStylePr>
    <w:tblStylePr w:type="band1Vert">
      <w:tblPr/>
      <w:tcPr>
        <w:tcBorders>
          <w:top w:val="single" w:sz="8" w:space="0" w:color="7D8B8A"/>
          <w:left w:val="single" w:sz="8" w:space="0" w:color="7D8B8A"/>
          <w:bottom w:val="single" w:sz="8" w:space="0" w:color="7D8B8A"/>
          <w:right w:val="single" w:sz="8" w:space="0" w:color="7D8B8A"/>
        </w:tcBorders>
      </w:tcPr>
    </w:tblStylePr>
    <w:tblStylePr w:type="band1Horz">
      <w:tblPr/>
      <w:tcPr>
        <w:tcBorders>
          <w:top w:val="single" w:sz="8" w:space="0" w:color="7D8B8A"/>
          <w:left w:val="single" w:sz="8" w:space="0" w:color="7D8B8A"/>
          <w:bottom w:val="single" w:sz="8" w:space="0" w:color="7D8B8A"/>
          <w:right w:val="single" w:sz="8" w:space="0" w:color="7D8B8A"/>
        </w:tcBorders>
      </w:tcPr>
    </w:tblStylePr>
  </w:style>
  <w:style w:type="paragraph" w:customStyle="1" w:styleId="Text1">
    <w:name w:val="Text 1"/>
    <w:basedOn w:val="Normln"/>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Normln"/>
    <w:rsid w:val="00A350E1"/>
    <w:pPr>
      <w:spacing w:before="40" w:after="40" w:line="240" w:lineRule="auto"/>
    </w:pPr>
    <w:rPr>
      <w:rFonts w:ascii="Arial Narrow" w:hAnsi="Arial Narrow" w:cs="Arial"/>
      <w:lang w:eastAsia="de-DE"/>
    </w:rPr>
  </w:style>
  <w:style w:type="character" w:styleId="Sledovanodkaz">
    <w:name w:val="FollowedHyperlink"/>
    <w:uiPriority w:val="99"/>
    <w:semiHidden/>
    <w:unhideWhenUsed/>
    <w:rsid w:val="005E328C"/>
    <w:rPr>
      <w:color w:val="BFBFBF"/>
      <w:u w:val="single"/>
    </w:rPr>
  </w:style>
  <w:style w:type="paragraph" w:styleId="Revize">
    <w:name w:val="Revision"/>
    <w:hidden/>
    <w:uiPriority w:val="99"/>
    <w:semiHidden/>
    <w:rsid w:val="00F842CD"/>
    <w:rPr>
      <w:rFonts w:ascii="Calibri" w:eastAsia="Calibri" w:hAnsi="Calibri"/>
      <w:sz w:val="22"/>
      <w:szCs w:val="22"/>
      <w:lang w:val="de-AT" w:eastAsia="en-US"/>
    </w:rPr>
  </w:style>
  <w:style w:type="table" w:styleId="Mkatabulky">
    <w:name w:val="Table Grid"/>
    <w:basedOn w:val="Normlntabulka"/>
    <w:uiPriority w:val="59"/>
    <w:rsid w:val="0009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zvraznn5">
    <w:name w:val="Light List Accent 5"/>
    <w:basedOn w:val="Normlntabulka"/>
    <w:uiPriority w:val="61"/>
    <w:rsid w:val="00F5177F"/>
    <w:tblPr>
      <w:tblStyleRowBandSize w:val="1"/>
      <w:tblStyleColBandSize w:val="1"/>
      <w:tblBorders>
        <w:top w:val="single" w:sz="8" w:space="0" w:color="A6A7A9"/>
        <w:left w:val="single" w:sz="8" w:space="0" w:color="A6A7A9"/>
        <w:bottom w:val="single" w:sz="8" w:space="0" w:color="A6A7A9"/>
        <w:right w:val="single" w:sz="8" w:space="0" w:color="A6A7A9"/>
      </w:tblBorders>
    </w:tblPr>
    <w:tblStylePr w:type="firstRow">
      <w:pPr>
        <w:spacing w:before="0" w:after="0" w:line="240" w:lineRule="auto"/>
      </w:pPr>
      <w:rPr>
        <w:b/>
        <w:bCs/>
        <w:color w:val="FFFFFF"/>
      </w:rPr>
      <w:tblPr/>
      <w:tcPr>
        <w:shd w:val="clear" w:color="auto" w:fill="A6A7A9"/>
      </w:tcPr>
    </w:tblStylePr>
    <w:tblStylePr w:type="lastRow">
      <w:pPr>
        <w:spacing w:before="0" w:after="0" w:line="240" w:lineRule="auto"/>
      </w:pPr>
      <w:rPr>
        <w:b/>
        <w:bCs/>
      </w:rPr>
      <w:tblPr/>
      <w:tcPr>
        <w:tcBorders>
          <w:top w:val="double" w:sz="6" w:space="0" w:color="A6A7A9"/>
          <w:left w:val="single" w:sz="8" w:space="0" w:color="A6A7A9"/>
          <w:bottom w:val="single" w:sz="8" w:space="0" w:color="A6A7A9"/>
          <w:right w:val="single" w:sz="8" w:space="0" w:color="A6A7A9"/>
        </w:tcBorders>
      </w:tcPr>
    </w:tblStylePr>
    <w:tblStylePr w:type="firstCol">
      <w:rPr>
        <w:b/>
        <w:bCs/>
      </w:rPr>
    </w:tblStylePr>
    <w:tblStylePr w:type="lastCol">
      <w:rPr>
        <w:b/>
        <w:bCs/>
      </w:rPr>
    </w:tblStylePr>
    <w:tblStylePr w:type="band1Vert">
      <w:tblPr/>
      <w:tcPr>
        <w:tcBorders>
          <w:top w:val="single" w:sz="8" w:space="0" w:color="A6A7A9"/>
          <w:left w:val="single" w:sz="8" w:space="0" w:color="A6A7A9"/>
          <w:bottom w:val="single" w:sz="8" w:space="0" w:color="A6A7A9"/>
          <w:right w:val="single" w:sz="8" w:space="0" w:color="A6A7A9"/>
        </w:tcBorders>
      </w:tcPr>
    </w:tblStylePr>
    <w:tblStylePr w:type="band1Horz">
      <w:tblPr/>
      <w:tcPr>
        <w:tcBorders>
          <w:top w:val="single" w:sz="8" w:space="0" w:color="A6A7A9"/>
          <w:left w:val="single" w:sz="8" w:space="0" w:color="A6A7A9"/>
          <w:bottom w:val="single" w:sz="8" w:space="0" w:color="A6A7A9"/>
          <w:right w:val="single" w:sz="8" w:space="0" w:color="A6A7A9"/>
        </w:tcBorders>
      </w:tcPr>
    </w:tblStylePr>
  </w:style>
  <w:style w:type="table" w:styleId="Svtlseznamzvraznn4">
    <w:name w:val="Light List Accent 4"/>
    <w:basedOn w:val="Normlntabulka"/>
    <w:uiPriority w:val="61"/>
    <w:rsid w:val="00F5177F"/>
    <w:tblPr>
      <w:tblStyleRowBandSize w:val="1"/>
      <w:tblStyleColBandSize w:val="1"/>
      <w:tblBorders>
        <w:top w:val="single" w:sz="8" w:space="0" w:color="7B7B7D"/>
        <w:left w:val="single" w:sz="8" w:space="0" w:color="7B7B7D"/>
        <w:bottom w:val="single" w:sz="8" w:space="0" w:color="7B7B7D"/>
        <w:right w:val="single" w:sz="8" w:space="0" w:color="7B7B7D"/>
      </w:tblBorders>
    </w:tblPr>
    <w:tblStylePr w:type="firstRow">
      <w:pPr>
        <w:spacing w:before="0" w:after="0" w:line="240" w:lineRule="auto"/>
      </w:pPr>
      <w:rPr>
        <w:b/>
        <w:bCs/>
        <w:color w:val="FFFFFF"/>
      </w:rPr>
      <w:tblPr/>
      <w:tcPr>
        <w:shd w:val="clear" w:color="auto" w:fill="7B7B7D"/>
      </w:tcPr>
    </w:tblStylePr>
    <w:tblStylePr w:type="lastRow">
      <w:pPr>
        <w:spacing w:before="0" w:after="0" w:line="240" w:lineRule="auto"/>
      </w:pPr>
      <w:rPr>
        <w:b/>
        <w:bCs/>
      </w:rPr>
      <w:tblPr/>
      <w:tcPr>
        <w:tcBorders>
          <w:top w:val="double" w:sz="6" w:space="0" w:color="7B7B7D"/>
          <w:left w:val="single" w:sz="8" w:space="0" w:color="7B7B7D"/>
          <w:bottom w:val="single" w:sz="8" w:space="0" w:color="7B7B7D"/>
          <w:right w:val="single" w:sz="8" w:space="0" w:color="7B7B7D"/>
        </w:tcBorders>
      </w:tcPr>
    </w:tblStylePr>
    <w:tblStylePr w:type="firstCol">
      <w:rPr>
        <w:b/>
        <w:bCs/>
      </w:rPr>
    </w:tblStylePr>
    <w:tblStylePr w:type="lastCol">
      <w:rPr>
        <w:b/>
        <w:bCs/>
      </w:rPr>
    </w:tblStylePr>
    <w:tblStylePr w:type="band1Vert">
      <w:tblPr/>
      <w:tcPr>
        <w:tcBorders>
          <w:top w:val="single" w:sz="8" w:space="0" w:color="7B7B7D"/>
          <w:left w:val="single" w:sz="8" w:space="0" w:color="7B7B7D"/>
          <w:bottom w:val="single" w:sz="8" w:space="0" w:color="7B7B7D"/>
          <w:right w:val="single" w:sz="8" w:space="0" w:color="7B7B7D"/>
        </w:tcBorders>
      </w:tcPr>
    </w:tblStylePr>
    <w:tblStylePr w:type="band1Horz">
      <w:tblPr/>
      <w:tcPr>
        <w:tcBorders>
          <w:top w:val="single" w:sz="8" w:space="0" w:color="7B7B7D"/>
          <w:left w:val="single" w:sz="8" w:space="0" w:color="7B7B7D"/>
          <w:bottom w:val="single" w:sz="8" w:space="0" w:color="7B7B7D"/>
          <w:right w:val="single" w:sz="8" w:space="0" w:color="7B7B7D"/>
        </w:tcBorders>
      </w:tcPr>
    </w:tblStylePr>
  </w:style>
  <w:style w:type="table" w:styleId="Svtlstnovnzvraznn5">
    <w:name w:val="Light Shading Accent 5"/>
    <w:basedOn w:val="Normlntabulka"/>
    <w:uiPriority w:val="60"/>
    <w:rsid w:val="00F5177F"/>
    <w:rPr>
      <w:color w:val="7B7C7F"/>
    </w:rPr>
    <w:tblPr>
      <w:tblStyleRowBandSize w:val="1"/>
      <w:tblStyleColBandSize w:val="1"/>
      <w:tblBorders>
        <w:top w:val="single" w:sz="8" w:space="0" w:color="A6A7A9"/>
        <w:bottom w:val="single" w:sz="8" w:space="0" w:color="A6A7A9"/>
      </w:tblBorders>
    </w:tblPr>
    <w:tblStylePr w:type="firstRow">
      <w:pPr>
        <w:spacing w:before="0" w:after="0" w:line="240" w:lineRule="auto"/>
      </w:pPr>
      <w:rPr>
        <w:b/>
        <w:bCs/>
      </w:rPr>
      <w:tblPr/>
      <w:tcPr>
        <w:tcBorders>
          <w:top w:val="single" w:sz="8" w:space="0" w:color="A6A7A9"/>
          <w:left w:val="nil"/>
          <w:bottom w:val="single" w:sz="8" w:space="0" w:color="A6A7A9"/>
          <w:right w:val="nil"/>
          <w:insideH w:val="nil"/>
          <w:insideV w:val="nil"/>
        </w:tcBorders>
      </w:tcPr>
    </w:tblStylePr>
    <w:tblStylePr w:type="lastRow">
      <w:pPr>
        <w:spacing w:before="0" w:after="0" w:line="240" w:lineRule="auto"/>
      </w:pPr>
      <w:rPr>
        <w:b/>
        <w:bCs/>
      </w:rPr>
      <w:tblPr/>
      <w:tcPr>
        <w:tcBorders>
          <w:top w:val="single" w:sz="8" w:space="0" w:color="A6A7A9"/>
          <w:left w:val="nil"/>
          <w:bottom w:val="single" w:sz="8" w:space="0" w:color="A6A7A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cPr>
    </w:tblStylePr>
    <w:tblStylePr w:type="band1Horz">
      <w:tblPr/>
      <w:tcPr>
        <w:tcBorders>
          <w:left w:val="nil"/>
          <w:right w:val="nil"/>
          <w:insideH w:val="nil"/>
          <w:insideV w:val="nil"/>
        </w:tcBorders>
        <w:shd w:val="clear" w:color="auto" w:fill="E8E9E9"/>
      </w:tcPr>
    </w:tblStylePr>
  </w:style>
  <w:style w:type="table" w:styleId="Stednmka3zvraznn1">
    <w:name w:val="Medium Grid 3 Accent 1"/>
    <w:basedOn w:val="Normlntabulka"/>
    <w:uiPriority w:val="69"/>
    <w:rsid w:val="00F5177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EE2E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D8B8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D8B8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D8B8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D8B8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EC5C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EC5C4"/>
      </w:tcPr>
    </w:tblStylePr>
  </w:style>
  <w:style w:type="paragraph" w:customStyle="1" w:styleId="Aufzhlung">
    <w:name w:val="Aufzählung"/>
    <w:basedOn w:val="Seznamsodrkami"/>
    <w:rsid w:val="0093166C"/>
    <w:pPr>
      <w:numPr>
        <w:numId w:val="0"/>
      </w:numPr>
      <w:spacing w:after="240" w:line="280" w:lineRule="atLeast"/>
      <w:ind w:left="284" w:hanging="284"/>
    </w:pPr>
    <w:rPr>
      <w:rFonts w:ascii="Arial" w:hAnsi="Arial"/>
      <w:lang w:eastAsia="de-DE"/>
    </w:rPr>
  </w:style>
  <w:style w:type="paragraph" w:styleId="Seznamsodrkami">
    <w:name w:val="List Bullet"/>
    <w:basedOn w:val="Normln"/>
    <w:uiPriority w:val="99"/>
    <w:semiHidden/>
    <w:unhideWhenUsed/>
    <w:rsid w:val="0093166C"/>
    <w:pPr>
      <w:numPr>
        <w:numId w:val="4"/>
      </w:numPr>
      <w:contextualSpacing/>
    </w:pPr>
  </w:style>
  <w:style w:type="paragraph" w:styleId="Nzev">
    <w:name w:val="Title"/>
    <w:basedOn w:val="Normln"/>
    <w:next w:val="Normln"/>
    <w:link w:val="NzevChar"/>
    <w:uiPriority w:val="10"/>
    <w:rsid w:val="007E62DC"/>
    <w:pPr>
      <w:pBdr>
        <w:bottom w:val="single" w:sz="8" w:space="4" w:color="7D8B8A"/>
      </w:pBdr>
      <w:spacing w:after="300" w:line="240" w:lineRule="auto"/>
      <w:contextualSpacing/>
    </w:pPr>
    <w:rPr>
      <w:rFonts w:ascii="Trebuchet MS" w:hAnsi="Trebuchet MS"/>
      <w:color w:val="39393A"/>
      <w:spacing w:val="5"/>
      <w:kern w:val="28"/>
      <w:sz w:val="52"/>
      <w:szCs w:val="52"/>
    </w:rPr>
  </w:style>
  <w:style w:type="character" w:customStyle="1" w:styleId="NzevChar">
    <w:name w:val="Název Char"/>
    <w:link w:val="Nzev"/>
    <w:uiPriority w:val="10"/>
    <w:rsid w:val="007E62DC"/>
    <w:rPr>
      <w:rFonts w:ascii="Trebuchet MS" w:eastAsia="Times New Roman" w:hAnsi="Trebuchet MS" w:cs="Times New Roman"/>
      <w:color w:val="39393A"/>
      <w:spacing w:val="5"/>
      <w:kern w:val="28"/>
      <w:sz w:val="52"/>
      <w:szCs w:val="52"/>
      <w:lang w:val="de-AT" w:eastAsia="en-US"/>
    </w:rPr>
  </w:style>
  <w:style w:type="paragraph" w:customStyle="1" w:styleId="CommsHeading1">
    <w:name w:val="Comms Heading 1"/>
    <w:basedOn w:val="Nadpis1"/>
    <w:link w:val="CommsHeading1Char"/>
    <w:rsid w:val="007E62DC"/>
    <w:pPr>
      <w:numPr>
        <w:numId w:val="3"/>
      </w:numPr>
      <w:pBdr>
        <w:bottom w:val="single" w:sz="4" w:space="1" w:color="5D6867"/>
      </w:pBdr>
      <w:spacing w:before="480" w:after="240"/>
    </w:pPr>
    <w:rPr>
      <w:rFonts w:ascii="Trebuchet MS" w:hAnsi="Trebuchet MS"/>
      <w:color w:val="5D6867"/>
    </w:rPr>
  </w:style>
  <w:style w:type="paragraph" w:customStyle="1" w:styleId="CommsHeading11">
    <w:name w:val="Comms Heading 1.1"/>
    <w:basedOn w:val="Nadpis2"/>
    <w:link w:val="CommsHeading11Char"/>
    <w:rsid w:val="007E62DC"/>
    <w:pPr>
      <w:numPr>
        <w:numId w:val="0"/>
      </w:numPr>
      <w:spacing w:before="360"/>
      <w:ind w:left="1789" w:hanging="360"/>
    </w:pPr>
    <w:rPr>
      <w:rFonts w:ascii="Trebuchet MS" w:hAnsi="Trebuchet MS"/>
      <w:color w:val="5D6867"/>
    </w:rPr>
  </w:style>
  <w:style w:type="character" w:customStyle="1" w:styleId="Nadpis1Char">
    <w:name w:val="Nadpis 1 Char"/>
    <w:link w:val="Nadpis1"/>
    <w:rsid w:val="00877C37"/>
    <w:rPr>
      <w:rFonts w:ascii="Arial Rounded MT Bold" w:hAnsi="Arial Rounded MT Bold"/>
      <w:b/>
      <w:bCs/>
      <w:color w:val="7D8B8A"/>
      <w:sz w:val="28"/>
      <w:lang w:val="de-AT" w:eastAsia="en-US"/>
    </w:rPr>
  </w:style>
  <w:style w:type="character" w:customStyle="1" w:styleId="CommsHeading1Char">
    <w:name w:val="Comms Heading 1 Char"/>
    <w:link w:val="CommsHeading1"/>
    <w:rsid w:val="007E62DC"/>
    <w:rPr>
      <w:rFonts w:ascii="Trebuchet MS" w:hAnsi="Trebuchet MS"/>
      <w:b/>
      <w:bCs/>
      <w:color w:val="5D6867"/>
      <w:sz w:val="28"/>
      <w:lang w:val="de-AT" w:eastAsia="en-US"/>
    </w:rPr>
  </w:style>
  <w:style w:type="paragraph" w:customStyle="1" w:styleId="CommsHeading111">
    <w:name w:val="Comms Heading 1.1.1"/>
    <w:basedOn w:val="Nadpis3"/>
    <w:link w:val="CommsHeading111Char"/>
    <w:rsid w:val="007E62DC"/>
    <w:pPr>
      <w:numPr>
        <w:numId w:val="0"/>
      </w:numPr>
      <w:ind w:left="1789" w:hanging="360"/>
    </w:pPr>
    <w:rPr>
      <w:rFonts w:ascii="Trebuchet MS" w:hAnsi="Trebuchet MS"/>
      <w:color w:val="5D6867"/>
    </w:rPr>
  </w:style>
  <w:style w:type="character" w:customStyle="1" w:styleId="Nadpis2Char">
    <w:name w:val="Nadpis 2 Char"/>
    <w:link w:val="Nadpis2"/>
    <w:rsid w:val="00877C37"/>
    <w:rPr>
      <w:rFonts w:ascii="Arial Rounded MT Bold" w:hAnsi="Arial Rounded MT Bold"/>
      <w:b/>
      <w:bCs/>
      <w:iCs/>
      <w:color w:val="7D8B8A"/>
      <w:sz w:val="24"/>
      <w:lang w:val="de-AT" w:eastAsia="en-US"/>
    </w:rPr>
  </w:style>
  <w:style w:type="character" w:customStyle="1" w:styleId="CommsHeading11Char">
    <w:name w:val="Comms Heading 1.1 Char"/>
    <w:link w:val="CommsHeading11"/>
    <w:rsid w:val="007E62DC"/>
    <w:rPr>
      <w:rFonts w:ascii="Trebuchet MS" w:eastAsia="Calibri" w:hAnsi="Trebuchet MS"/>
      <w:b/>
      <w:bCs/>
      <w:iCs/>
      <w:color w:val="5D6867"/>
      <w:sz w:val="24"/>
      <w:szCs w:val="22"/>
    </w:rPr>
  </w:style>
  <w:style w:type="paragraph" w:customStyle="1" w:styleId="CommsTextNormal">
    <w:name w:val="Comms Text Normal"/>
    <w:basedOn w:val="Normln"/>
    <w:link w:val="CommsTextNormalChar"/>
    <w:rsid w:val="007E62DC"/>
  </w:style>
  <w:style w:type="character" w:customStyle="1" w:styleId="Nadpis3Char">
    <w:name w:val="Nadpis 3 Char"/>
    <w:link w:val="Nadpis3"/>
    <w:rsid w:val="00877C37"/>
    <w:rPr>
      <w:rFonts w:ascii="Arial Rounded MT Bold" w:hAnsi="Arial Rounded MT Bold"/>
      <w:b/>
      <w:iCs/>
      <w:color w:val="7D8B8A"/>
      <w:lang w:val="de-AT" w:eastAsia="en-US"/>
    </w:rPr>
  </w:style>
  <w:style w:type="character" w:customStyle="1" w:styleId="CommsHeading111Char">
    <w:name w:val="Comms Heading 1.1.1 Char"/>
    <w:link w:val="CommsHeading111"/>
    <w:rsid w:val="007E62DC"/>
    <w:rPr>
      <w:rFonts w:ascii="Trebuchet MS" w:eastAsia="Calibri" w:hAnsi="Trebuchet MS"/>
      <w:b/>
      <w:iCs/>
      <w:color w:val="5D6867"/>
    </w:rPr>
  </w:style>
  <w:style w:type="paragraph" w:styleId="Nadpisobsahu">
    <w:name w:val="TOC Heading"/>
    <w:basedOn w:val="Nadpis1"/>
    <w:next w:val="Normln"/>
    <w:uiPriority w:val="39"/>
    <w:unhideWhenUsed/>
    <w:qFormat/>
    <w:rsid w:val="007E62DC"/>
    <w:pPr>
      <w:keepLines/>
      <w:numPr>
        <w:numId w:val="0"/>
      </w:numPr>
      <w:spacing w:before="480" w:after="0"/>
      <w:outlineLvl w:val="9"/>
    </w:pPr>
    <w:rPr>
      <w:rFonts w:ascii="Trebuchet MS" w:hAnsi="Trebuchet MS"/>
      <w:color w:val="5D6867"/>
      <w:szCs w:val="28"/>
      <w:lang w:val="en-US" w:eastAsia="ja-JP"/>
    </w:rPr>
  </w:style>
  <w:style w:type="character" w:customStyle="1" w:styleId="CommsTextNormalChar">
    <w:name w:val="Comms Text Normal Char"/>
    <w:link w:val="CommsTextNormal"/>
    <w:rsid w:val="007E62DC"/>
    <w:rPr>
      <w:rFonts w:ascii="Trebuchet MS" w:eastAsia="Calibri" w:hAnsi="Trebuchet MS"/>
      <w:lang w:val="de-AT" w:eastAsia="en-US"/>
    </w:rPr>
  </w:style>
  <w:style w:type="paragraph" w:styleId="Obsah1">
    <w:name w:val="toc 1"/>
    <w:basedOn w:val="Normln"/>
    <w:next w:val="Normln"/>
    <w:autoRedefine/>
    <w:uiPriority w:val="39"/>
    <w:unhideWhenUsed/>
    <w:rsid w:val="00051D5A"/>
    <w:pPr>
      <w:tabs>
        <w:tab w:val="left" w:pos="284"/>
        <w:tab w:val="right" w:leader="dot" w:pos="8505"/>
      </w:tabs>
      <w:spacing w:line="240" w:lineRule="auto"/>
    </w:pPr>
    <w:rPr>
      <w:b/>
      <w:bCs/>
      <w:caps/>
      <w:noProof/>
    </w:rPr>
  </w:style>
  <w:style w:type="paragraph" w:styleId="Obsah2">
    <w:name w:val="toc 2"/>
    <w:basedOn w:val="Normln"/>
    <w:next w:val="Normln"/>
    <w:autoRedefine/>
    <w:uiPriority w:val="39"/>
    <w:unhideWhenUsed/>
    <w:rsid w:val="00E11F28"/>
    <w:pPr>
      <w:tabs>
        <w:tab w:val="right" w:leader="dot" w:pos="9062"/>
      </w:tabs>
      <w:spacing w:before="240"/>
      <w:ind w:left="284"/>
    </w:pPr>
    <w:rPr>
      <w:rFonts w:ascii="Trebuchet MS" w:hAnsi="Trebuchet MS"/>
      <w:b/>
      <w:bCs/>
    </w:rPr>
  </w:style>
  <w:style w:type="paragraph" w:customStyle="1" w:styleId="ListDash1">
    <w:name w:val="List Dash 1"/>
    <w:basedOn w:val="Text1"/>
    <w:rsid w:val="007E62DC"/>
    <w:pPr>
      <w:numPr>
        <w:numId w:val="5"/>
      </w:numPr>
      <w:tabs>
        <w:tab w:val="clear" w:pos="765"/>
        <w:tab w:val="num" w:pos="1069"/>
      </w:tabs>
      <w:ind w:left="1069" w:hanging="360"/>
    </w:pPr>
  </w:style>
  <w:style w:type="paragraph" w:customStyle="1" w:styleId="FSHeading3">
    <w:name w:val="FS Heading 3"/>
    <w:basedOn w:val="Normln"/>
    <w:next w:val="FSNormal"/>
    <w:link w:val="FSHeading3Char"/>
    <w:autoRedefine/>
    <w:rsid w:val="007E62DC"/>
    <w:pPr>
      <w:tabs>
        <w:tab w:val="left" w:pos="284"/>
        <w:tab w:val="left" w:pos="709"/>
      </w:tabs>
      <w:spacing w:after="120" w:line="360" w:lineRule="auto"/>
      <w:jc w:val="center"/>
    </w:pPr>
    <w:rPr>
      <w:b/>
      <w:i/>
      <w:sz w:val="24"/>
      <w:szCs w:val="24"/>
      <w:lang w:eastAsia="en-GB"/>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Bezmezer"/>
    <w:link w:val="FSNormalChar"/>
    <w:rsid w:val="007E62DC"/>
    <w:pPr>
      <w:spacing w:line="276" w:lineRule="auto"/>
    </w:pPr>
    <w:rPr>
      <w:rFonts w:ascii="Trebuchet MS" w:eastAsia="Times New Roman" w:hAnsi="Trebuchet MS"/>
      <w:sz w:val="20"/>
      <w:szCs w:val="20"/>
      <w:lang w:val="en-US" w:eastAsia="en-GB"/>
    </w:rPr>
  </w:style>
  <w:style w:type="character" w:customStyle="1" w:styleId="FSNormalChar">
    <w:name w:val="FS Normal Char"/>
    <w:link w:val="FSNormal"/>
    <w:rsid w:val="007E62DC"/>
    <w:rPr>
      <w:rFonts w:ascii="Trebuchet MS" w:hAnsi="Trebuchet MS"/>
      <w:lang w:val="en-US"/>
    </w:rPr>
  </w:style>
  <w:style w:type="paragraph" w:styleId="Bezmezer">
    <w:name w:val="No Spacing"/>
    <w:link w:val="BezmezerChar"/>
    <w:uiPriority w:val="1"/>
    <w:rsid w:val="007E62DC"/>
    <w:rPr>
      <w:rFonts w:ascii="Calibri" w:eastAsia="Calibri" w:hAnsi="Calibri"/>
      <w:sz w:val="22"/>
      <w:szCs w:val="22"/>
      <w:lang w:val="de-AT" w:eastAsia="en-US"/>
    </w:rPr>
  </w:style>
  <w:style w:type="paragraph" w:styleId="Obsah3">
    <w:name w:val="toc 3"/>
    <w:basedOn w:val="Normln"/>
    <w:next w:val="Normln"/>
    <w:autoRedefine/>
    <w:uiPriority w:val="39"/>
    <w:unhideWhenUsed/>
    <w:rsid w:val="005F6CDB"/>
    <w:pPr>
      <w:tabs>
        <w:tab w:val="left" w:pos="1100"/>
        <w:tab w:val="right" w:leader="dot" w:pos="9736"/>
      </w:tabs>
      <w:spacing w:line="240" w:lineRule="auto"/>
      <w:ind w:left="221"/>
    </w:pPr>
    <w:rPr>
      <w:rFonts w:ascii="Trebuchet MS" w:hAnsi="Trebuchet MS"/>
    </w:rPr>
  </w:style>
  <w:style w:type="paragraph" w:styleId="Textpoznpodarou">
    <w:name w:val="footnote text"/>
    <w:aliases w:val="CE-Footnote,Footnote"/>
    <w:basedOn w:val="CE-StandardText"/>
    <w:link w:val="TextpoznpodarouChar"/>
    <w:uiPriority w:val="99"/>
    <w:unhideWhenUsed/>
    <w:qFormat/>
    <w:rsid w:val="0067637D"/>
    <w:pPr>
      <w:spacing w:before="60" w:line="240" w:lineRule="auto"/>
    </w:pPr>
    <w:rPr>
      <w:color w:val="A6A7A9"/>
      <w:sz w:val="17"/>
    </w:rPr>
  </w:style>
  <w:style w:type="character" w:customStyle="1" w:styleId="TextpoznpodarouChar">
    <w:name w:val="Text pozn. pod čarou Char"/>
    <w:aliases w:val="CE-Footnote Char,Footnote Char"/>
    <w:link w:val="Textpoznpodarou"/>
    <w:uiPriority w:val="99"/>
    <w:rsid w:val="0067637D"/>
    <w:rPr>
      <w:rFonts w:ascii="Trebuchet MS" w:hAnsi="Trebuchet MS"/>
      <w:color w:val="A6A7A9"/>
      <w:sz w:val="17"/>
      <w:szCs w:val="18"/>
      <w:lang w:val="en-GB"/>
    </w:rPr>
  </w:style>
  <w:style w:type="character" w:styleId="Znakapoznpodarou">
    <w:name w:val="footnote reference"/>
    <w:aliases w:val="ESPON Footnote No"/>
    <w:uiPriority w:val="99"/>
    <w:semiHidden/>
    <w:unhideWhenUsed/>
    <w:rsid w:val="007E62DC"/>
    <w:rPr>
      <w:vertAlign w:val="superscript"/>
    </w:rPr>
  </w:style>
  <w:style w:type="paragraph" w:styleId="Obsah4">
    <w:name w:val="toc 4"/>
    <w:basedOn w:val="Normln"/>
    <w:next w:val="Normln"/>
    <w:autoRedefine/>
    <w:uiPriority w:val="39"/>
    <w:unhideWhenUsed/>
    <w:rsid w:val="006A676A"/>
    <w:pPr>
      <w:ind w:left="440"/>
    </w:pPr>
    <w:rPr>
      <w:rFonts w:ascii="Trebuchet MS" w:hAnsi="Trebuchet MS"/>
    </w:rPr>
  </w:style>
  <w:style w:type="paragraph" w:styleId="Obsah5">
    <w:name w:val="toc 5"/>
    <w:basedOn w:val="Normln"/>
    <w:next w:val="Normln"/>
    <w:autoRedefine/>
    <w:uiPriority w:val="39"/>
    <w:unhideWhenUsed/>
    <w:rsid w:val="006A676A"/>
    <w:pPr>
      <w:ind w:left="660"/>
    </w:pPr>
    <w:rPr>
      <w:rFonts w:ascii="Trebuchet MS" w:hAnsi="Trebuchet MS"/>
    </w:rPr>
  </w:style>
  <w:style w:type="paragraph" w:styleId="Obsah6">
    <w:name w:val="toc 6"/>
    <w:basedOn w:val="Normln"/>
    <w:next w:val="Normln"/>
    <w:autoRedefine/>
    <w:uiPriority w:val="39"/>
    <w:unhideWhenUsed/>
    <w:rsid w:val="006A676A"/>
    <w:pPr>
      <w:ind w:left="880"/>
    </w:pPr>
    <w:rPr>
      <w:rFonts w:ascii="Trebuchet MS" w:hAnsi="Trebuchet MS"/>
    </w:rPr>
  </w:style>
  <w:style w:type="paragraph" w:styleId="Obsah7">
    <w:name w:val="toc 7"/>
    <w:basedOn w:val="Normln"/>
    <w:next w:val="Normln"/>
    <w:autoRedefine/>
    <w:uiPriority w:val="39"/>
    <w:unhideWhenUsed/>
    <w:rsid w:val="006A676A"/>
    <w:pPr>
      <w:ind w:left="1100"/>
    </w:pPr>
    <w:rPr>
      <w:rFonts w:ascii="Trebuchet MS" w:hAnsi="Trebuchet MS"/>
    </w:rPr>
  </w:style>
  <w:style w:type="paragraph" w:styleId="Obsah8">
    <w:name w:val="toc 8"/>
    <w:basedOn w:val="Normln"/>
    <w:next w:val="Normln"/>
    <w:autoRedefine/>
    <w:uiPriority w:val="39"/>
    <w:unhideWhenUsed/>
    <w:rsid w:val="006A676A"/>
    <w:pPr>
      <w:ind w:left="1320"/>
    </w:pPr>
    <w:rPr>
      <w:rFonts w:ascii="Trebuchet MS" w:hAnsi="Trebuchet MS"/>
    </w:rPr>
  </w:style>
  <w:style w:type="paragraph" w:styleId="Obsah9">
    <w:name w:val="toc 9"/>
    <w:basedOn w:val="Normln"/>
    <w:next w:val="Normln"/>
    <w:autoRedefine/>
    <w:uiPriority w:val="39"/>
    <w:unhideWhenUsed/>
    <w:rsid w:val="006A676A"/>
    <w:pPr>
      <w:ind w:left="1540"/>
    </w:pPr>
    <w:rPr>
      <w:rFonts w:ascii="Trebuchet MS" w:hAnsi="Trebuchet MS"/>
    </w:rPr>
  </w:style>
  <w:style w:type="paragraph" w:customStyle="1" w:styleId="IM1">
    <w:name w:val="IM 1"/>
    <w:basedOn w:val="CommsHeading1"/>
    <w:link w:val="IM1Zchn"/>
    <w:rsid w:val="00605FB6"/>
    <w:pPr>
      <w:numPr>
        <w:numId w:val="6"/>
      </w:numPr>
      <w:tabs>
        <w:tab w:val="clear" w:pos="720"/>
      </w:tabs>
      <w:spacing w:before="120" w:after="120"/>
    </w:pPr>
  </w:style>
  <w:style w:type="paragraph" w:customStyle="1" w:styleId="IM2">
    <w:name w:val="IM 2"/>
    <w:basedOn w:val="CommsHeading11"/>
    <w:link w:val="IM2Zchn"/>
    <w:rsid w:val="00605FB6"/>
    <w:pPr>
      <w:numPr>
        <w:numId w:val="7"/>
      </w:numPr>
      <w:spacing w:before="120" w:after="120"/>
    </w:pPr>
    <w:rPr>
      <w:szCs w:val="24"/>
    </w:rPr>
  </w:style>
  <w:style w:type="character" w:customStyle="1" w:styleId="IM1Zchn">
    <w:name w:val="IM 1 Zchn"/>
    <w:link w:val="IM1"/>
    <w:rsid w:val="00605FB6"/>
    <w:rPr>
      <w:rFonts w:ascii="Trebuchet MS" w:hAnsi="Trebuchet MS"/>
      <w:b/>
      <w:bCs/>
      <w:color w:val="5D6867"/>
      <w:sz w:val="28"/>
      <w:lang w:val="de-AT" w:eastAsia="en-US"/>
    </w:rPr>
  </w:style>
  <w:style w:type="paragraph" w:customStyle="1" w:styleId="IM3">
    <w:name w:val="IM 3"/>
    <w:basedOn w:val="CommsHeading11"/>
    <w:link w:val="IM3Zchn"/>
    <w:rsid w:val="00605FB6"/>
    <w:pPr>
      <w:numPr>
        <w:numId w:val="8"/>
      </w:numPr>
      <w:spacing w:before="120" w:after="120"/>
    </w:pPr>
    <w:rPr>
      <w:b w:val="0"/>
      <w:color w:val="auto"/>
      <w:szCs w:val="24"/>
    </w:rPr>
  </w:style>
  <w:style w:type="character" w:customStyle="1" w:styleId="IM2Zchn">
    <w:name w:val="IM 2 Zchn"/>
    <w:link w:val="IM2"/>
    <w:rsid w:val="00605FB6"/>
    <w:rPr>
      <w:rFonts w:ascii="Trebuchet MS" w:hAnsi="Trebuchet MS"/>
      <w:b/>
      <w:bCs/>
      <w:iCs/>
      <w:color w:val="5D6867"/>
      <w:sz w:val="24"/>
      <w:szCs w:val="24"/>
      <w:lang w:val="de-AT" w:eastAsia="en-US"/>
    </w:rPr>
  </w:style>
  <w:style w:type="character" w:customStyle="1" w:styleId="IM3Zchn">
    <w:name w:val="IM 3 Zchn"/>
    <w:link w:val="IM3"/>
    <w:rsid w:val="00605FB6"/>
    <w:rPr>
      <w:rFonts w:ascii="Trebuchet MS" w:hAnsi="Trebuchet MS"/>
      <w:bCs/>
      <w:iCs/>
      <w:sz w:val="24"/>
      <w:szCs w:val="24"/>
      <w:lang w:val="de-AT" w:eastAsia="en-US"/>
    </w:rPr>
  </w:style>
  <w:style w:type="table" w:styleId="Stednstnovn1zvraznn1">
    <w:name w:val="Medium Shading 1 Accent 1"/>
    <w:basedOn w:val="Normlntabulka"/>
    <w:uiPriority w:val="63"/>
    <w:rsid w:val="001722CD"/>
    <w:rPr>
      <w:rFonts w:ascii="Trebuchet MS" w:eastAsia="Trebuchet MS" w:hAnsi="Trebuchet MS"/>
      <w:sz w:val="22"/>
      <w:szCs w:val="22"/>
    </w:rPr>
    <w:tblPr>
      <w:tblStyleRowBandSize w:val="1"/>
      <w:tblStyleColBandSize w:val="1"/>
      <w:tblBorders>
        <w:top w:val="single" w:sz="8" w:space="0" w:color="9DA8A7"/>
        <w:left w:val="single" w:sz="8" w:space="0" w:color="9DA8A7"/>
        <w:bottom w:val="single" w:sz="8" w:space="0" w:color="9DA8A7"/>
        <w:right w:val="single" w:sz="8" w:space="0" w:color="9DA8A7"/>
        <w:insideH w:val="single" w:sz="8" w:space="0" w:color="9DA8A7"/>
      </w:tblBorders>
    </w:tblPr>
    <w:tblStylePr w:type="firstRow">
      <w:pPr>
        <w:spacing w:before="0" w:after="0" w:line="240" w:lineRule="auto"/>
      </w:pPr>
      <w:rPr>
        <w:b/>
        <w:bCs/>
        <w:color w:val="FFFFFF"/>
      </w:rPr>
      <w:tblPr/>
      <w:tcPr>
        <w:tcBorders>
          <w:top w:val="single" w:sz="8" w:space="0" w:color="9DA8A7"/>
          <w:left w:val="single" w:sz="8" w:space="0" w:color="9DA8A7"/>
          <w:bottom w:val="single" w:sz="8" w:space="0" w:color="9DA8A7"/>
          <w:right w:val="single" w:sz="8" w:space="0" w:color="9DA8A7"/>
          <w:insideH w:val="nil"/>
          <w:insideV w:val="nil"/>
        </w:tcBorders>
        <w:shd w:val="clear" w:color="auto" w:fill="7D8B8A"/>
      </w:tcPr>
    </w:tblStylePr>
    <w:tblStylePr w:type="lastRow">
      <w:pPr>
        <w:spacing w:before="0" w:after="0" w:line="240" w:lineRule="auto"/>
      </w:pPr>
      <w:rPr>
        <w:b/>
        <w:bCs/>
      </w:rPr>
      <w:tblPr/>
      <w:tcPr>
        <w:tcBorders>
          <w:top w:val="double" w:sz="6" w:space="0" w:color="9DA8A7"/>
          <w:left w:val="single" w:sz="8" w:space="0" w:color="9DA8A7"/>
          <w:bottom w:val="single" w:sz="8" w:space="0" w:color="9DA8A7"/>
          <w:right w:val="single" w:sz="8" w:space="0" w:color="9DA8A7"/>
          <w:insideH w:val="nil"/>
          <w:insideV w:val="nil"/>
        </w:tcBorders>
      </w:tcPr>
    </w:tblStylePr>
    <w:tblStylePr w:type="firstCol">
      <w:rPr>
        <w:b/>
        <w:bCs/>
      </w:rPr>
    </w:tblStylePr>
    <w:tblStylePr w:type="lastCol">
      <w:rPr>
        <w:b/>
        <w:bCs/>
      </w:rPr>
    </w:tblStylePr>
    <w:tblStylePr w:type="band1Vert">
      <w:tblPr/>
      <w:tcPr>
        <w:shd w:val="clear" w:color="auto" w:fill="DEE2E2"/>
      </w:tcPr>
    </w:tblStylePr>
    <w:tblStylePr w:type="band1Horz">
      <w:tblPr/>
      <w:tcPr>
        <w:tcBorders>
          <w:insideH w:val="nil"/>
          <w:insideV w:val="nil"/>
        </w:tcBorders>
        <w:shd w:val="clear" w:color="auto" w:fill="DEE2E2"/>
      </w:tcPr>
    </w:tblStylePr>
    <w:tblStylePr w:type="band2Horz">
      <w:tblPr/>
      <w:tcPr>
        <w:tcBorders>
          <w:insideH w:val="nil"/>
          <w:insideV w:val="nil"/>
        </w:tcBorders>
      </w:tcPr>
    </w:tblStylePr>
  </w:style>
  <w:style w:type="character" w:customStyle="1" w:styleId="ZkladntextChar">
    <w:name w:val="Základní text Char"/>
    <w:link w:val="Zkladntext"/>
    <w:semiHidden/>
    <w:rsid w:val="0085654A"/>
    <w:rPr>
      <w:rFonts w:ascii="Verdana" w:eastAsia="Calibri" w:hAnsi="Verdana"/>
      <w:szCs w:val="22"/>
    </w:rPr>
  </w:style>
  <w:style w:type="character" w:customStyle="1" w:styleId="OdstavecseseznamemChar">
    <w:name w:val="Odstavec se seznamem Char"/>
    <w:link w:val="Odstavecseseznamem"/>
    <w:uiPriority w:val="34"/>
    <w:rsid w:val="00DC05A9"/>
    <w:rPr>
      <w:rFonts w:ascii="Calibri" w:eastAsia="Calibri" w:hAnsi="Calibri"/>
      <w:sz w:val="22"/>
      <w:szCs w:val="22"/>
      <w:lang w:val="de-AT"/>
    </w:rPr>
  </w:style>
  <w:style w:type="paragraph" w:styleId="Zkladntext3">
    <w:name w:val="Body Text 3"/>
    <w:basedOn w:val="Normln"/>
    <w:link w:val="Zkladntext3Char"/>
    <w:uiPriority w:val="99"/>
    <w:unhideWhenUsed/>
    <w:rsid w:val="00515CB1"/>
    <w:pPr>
      <w:spacing w:after="120"/>
    </w:pPr>
    <w:rPr>
      <w:sz w:val="16"/>
      <w:szCs w:val="16"/>
    </w:rPr>
  </w:style>
  <w:style w:type="character" w:customStyle="1" w:styleId="Zkladntext3Char">
    <w:name w:val="Základní text 3 Char"/>
    <w:link w:val="Zkladntext3"/>
    <w:uiPriority w:val="99"/>
    <w:rsid w:val="00515CB1"/>
    <w:rPr>
      <w:rFonts w:ascii="Calibri" w:eastAsia="Calibri" w:hAnsi="Calibri"/>
      <w:sz w:val="16"/>
      <w:szCs w:val="16"/>
      <w:lang w:val="de-AT"/>
    </w:rPr>
  </w:style>
  <w:style w:type="paragraph" w:styleId="Titulek">
    <w:name w:val="caption"/>
    <w:basedOn w:val="Normln"/>
    <w:next w:val="Normln"/>
    <w:rsid w:val="003C39D2"/>
    <w:pPr>
      <w:keepNext/>
      <w:spacing w:after="120" w:line="240" w:lineRule="auto"/>
    </w:pPr>
    <w:rPr>
      <w:b/>
      <w:color w:val="000080"/>
      <w:szCs w:val="18"/>
    </w:rPr>
  </w:style>
  <w:style w:type="character" w:customStyle="1" w:styleId="ZhlavChar">
    <w:name w:val="Záhlaví Char"/>
    <w:link w:val="Zhlav"/>
    <w:uiPriority w:val="99"/>
    <w:rsid w:val="00A0196F"/>
    <w:rPr>
      <w:rFonts w:ascii="Verdana" w:eastAsia="Calibri" w:hAnsi="Verdana"/>
      <w:sz w:val="16"/>
      <w:szCs w:val="22"/>
      <w:lang w:val="de-AT"/>
    </w:rPr>
  </w:style>
  <w:style w:type="character" w:customStyle="1" w:styleId="ZpatChar">
    <w:name w:val="Zápatí Char"/>
    <w:link w:val="Zpat"/>
    <w:uiPriority w:val="99"/>
    <w:rsid w:val="00311673"/>
    <w:rPr>
      <w:rFonts w:ascii="Verdana" w:eastAsia="Calibri" w:hAnsi="Verdana"/>
      <w:noProof/>
      <w:sz w:val="16"/>
      <w:szCs w:val="22"/>
    </w:rPr>
  </w:style>
  <w:style w:type="paragraph" w:customStyle="1" w:styleId="bulletpoints">
    <w:name w:val="bulletpoints"/>
    <w:basedOn w:val="Odstavecseseznamem"/>
    <w:link w:val="bulletpointsZchn"/>
    <w:rsid w:val="007B6341"/>
    <w:pPr>
      <w:numPr>
        <w:numId w:val="10"/>
      </w:numPr>
      <w:spacing w:before="240" w:after="240" w:line="360" w:lineRule="auto"/>
      <w:ind w:left="2268" w:right="340" w:hanging="425"/>
    </w:pPr>
    <w:rPr>
      <w:noProof/>
      <w:lang w:val="en-US" w:eastAsia="de-AT"/>
    </w:rPr>
  </w:style>
  <w:style w:type="paragraph" w:customStyle="1" w:styleId="bulletpoints2">
    <w:name w:val="bulletpoints 2"/>
    <w:basedOn w:val="Odstavecseseznamem"/>
    <w:link w:val="bulletpoints2Zchn"/>
    <w:rsid w:val="00925502"/>
    <w:pPr>
      <w:numPr>
        <w:ilvl w:val="1"/>
        <w:numId w:val="13"/>
      </w:numPr>
      <w:spacing w:after="120" w:line="240" w:lineRule="auto"/>
      <w:ind w:left="2268" w:right="340" w:hanging="425"/>
    </w:pPr>
  </w:style>
  <w:style w:type="character" w:customStyle="1" w:styleId="bulletpointsZchn">
    <w:name w:val="bulletpoints Zchn"/>
    <w:link w:val="bulletpoints"/>
    <w:rsid w:val="007B6341"/>
    <w:rPr>
      <w:noProof/>
      <w:lang w:val="en-US" w:eastAsia="de-AT"/>
    </w:rPr>
  </w:style>
  <w:style w:type="table" w:styleId="Tmavseznamzvraznn1">
    <w:name w:val="Dark List Accent 1"/>
    <w:basedOn w:val="Normlntabulka"/>
    <w:uiPriority w:val="70"/>
    <w:rsid w:val="00925502"/>
    <w:rPr>
      <w:color w:val="FFFFFF"/>
    </w:rPr>
    <w:tblPr>
      <w:tblStyleRowBandSize w:val="1"/>
      <w:tblStyleColBandSize w:val="1"/>
    </w:tblPr>
    <w:tcPr>
      <w:shd w:val="clear" w:color="auto" w:fill="7D8B8A"/>
    </w:tcPr>
    <w:tblStylePr w:type="firstRow">
      <w:rPr>
        <w:b/>
        <w:bCs/>
      </w:rPr>
      <w:tblPr/>
      <w:tcPr>
        <w:tcBorders>
          <w:top w:val="nil"/>
          <w:left w:val="nil"/>
          <w:bottom w:val="single" w:sz="18" w:space="0" w:color="FFFFFF"/>
          <w:right w:val="nil"/>
          <w:insideH w:val="nil"/>
          <w:insideV w:val="nil"/>
        </w:tcBorders>
        <w:shd w:val="clear" w:color="auto" w:fill="0C0C0C"/>
      </w:tcPr>
    </w:tblStylePr>
    <w:tblStylePr w:type="lastRow">
      <w:tblPr/>
      <w:tcPr>
        <w:tcBorders>
          <w:top w:val="single" w:sz="18" w:space="0" w:color="FFFFFF"/>
          <w:left w:val="nil"/>
          <w:bottom w:val="nil"/>
          <w:right w:val="nil"/>
          <w:insideH w:val="nil"/>
          <w:insideV w:val="nil"/>
        </w:tcBorders>
        <w:shd w:val="clear" w:color="auto" w:fill="3E4544"/>
      </w:tcPr>
    </w:tblStylePr>
    <w:tblStylePr w:type="firstCol">
      <w:tblPr/>
      <w:tcPr>
        <w:tcBorders>
          <w:top w:val="nil"/>
          <w:left w:val="nil"/>
          <w:bottom w:val="nil"/>
          <w:right w:val="single" w:sz="18" w:space="0" w:color="FFFFFF"/>
          <w:insideH w:val="nil"/>
          <w:insideV w:val="nil"/>
        </w:tcBorders>
        <w:shd w:val="clear" w:color="auto" w:fill="5D6867"/>
      </w:tcPr>
    </w:tblStylePr>
    <w:tblStylePr w:type="lastCol">
      <w:tblPr/>
      <w:tcPr>
        <w:tcBorders>
          <w:top w:val="nil"/>
          <w:left w:val="single" w:sz="18" w:space="0" w:color="FFFFFF"/>
          <w:bottom w:val="nil"/>
          <w:right w:val="nil"/>
          <w:insideH w:val="nil"/>
          <w:insideV w:val="nil"/>
        </w:tcBorders>
        <w:shd w:val="clear" w:color="auto" w:fill="5D6867"/>
      </w:tcPr>
    </w:tblStylePr>
    <w:tblStylePr w:type="band1Vert">
      <w:tblPr/>
      <w:tcPr>
        <w:tcBorders>
          <w:top w:val="nil"/>
          <w:left w:val="nil"/>
          <w:bottom w:val="nil"/>
          <w:right w:val="nil"/>
          <w:insideH w:val="nil"/>
          <w:insideV w:val="nil"/>
        </w:tcBorders>
        <w:shd w:val="clear" w:color="auto" w:fill="5D6867"/>
      </w:tcPr>
    </w:tblStylePr>
    <w:tblStylePr w:type="band1Horz">
      <w:tblPr/>
      <w:tcPr>
        <w:tcBorders>
          <w:top w:val="nil"/>
          <w:left w:val="nil"/>
          <w:bottom w:val="nil"/>
          <w:right w:val="nil"/>
          <w:insideH w:val="nil"/>
          <w:insideV w:val="nil"/>
        </w:tcBorders>
        <w:shd w:val="clear" w:color="auto" w:fill="5D6867"/>
      </w:tcPr>
    </w:tblStylePr>
  </w:style>
  <w:style w:type="character" w:customStyle="1" w:styleId="bulletpoints2Zchn">
    <w:name w:val="bulletpoints 2 Zchn"/>
    <w:link w:val="bulletpoints2"/>
    <w:rsid w:val="00925502"/>
    <w:rPr>
      <w:lang w:val="de-AT" w:eastAsia="en-US"/>
    </w:rPr>
  </w:style>
  <w:style w:type="table" w:styleId="Stednmka3zvraznn6">
    <w:name w:val="Medium Grid 3 Accent 6"/>
    <w:basedOn w:val="Normlntabulka"/>
    <w:uiPriority w:val="69"/>
    <w:rsid w:val="0092550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9D6C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D4933"/>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D4933"/>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D4933"/>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D4933"/>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3AD8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3AD8C"/>
      </w:tcPr>
    </w:tblStylePr>
  </w:style>
  <w:style w:type="table" w:customStyle="1" w:styleId="CE-Table3">
    <w:name w:val="CE-Table 3"/>
    <w:basedOn w:val="Normlntabulka"/>
    <w:uiPriority w:val="99"/>
    <w:rsid w:val="003C5F24"/>
    <w:pPr>
      <w:spacing w:line="276" w:lineRule="auto"/>
    </w:pPr>
    <w:rPr>
      <w:rFonts w:ascii="Trebuchet MS" w:hAnsi="Trebuchet MS"/>
    </w:rPr>
    <w:tblPr>
      <w:tblBorders>
        <w:top w:val="single" w:sz="4" w:space="0" w:color="auto"/>
        <w:bottom w:val="single" w:sz="4" w:space="0" w:color="auto"/>
        <w:insideH w:val="single" w:sz="4" w:space="0" w:color="auto"/>
      </w:tblBorders>
    </w:tblPr>
    <w:tcPr>
      <w:shd w:val="clear" w:color="auto" w:fill="E5E9ED"/>
      <w:tcMar>
        <w:top w:w="57" w:type="dxa"/>
        <w:bottom w:w="57" w:type="dxa"/>
      </w:tcMar>
      <w:vAlign w:val="center"/>
    </w:tcPr>
    <w:tblStylePr w:type="firstRow">
      <w:pPr>
        <w:jc w:val="left"/>
      </w:pPr>
    </w:tblStylePr>
    <w:tblStylePr w:type="firstCol">
      <w:tblPr/>
      <w:tcPr>
        <w:shd w:val="clear" w:color="auto" w:fill="FFFFFF"/>
      </w:tcPr>
    </w:tblStylePr>
  </w:style>
  <w:style w:type="paragraph" w:customStyle="1" w:styleId="msoaccenttext8">
    <w:name w:val="msoaccenttext8"/>
    <w:link w:val="msoaccenttext8Zchn"/>
    <w:rsid w:val="00CD200F"/>
    <w:rPr>
      <w:rFonts w:ascii="Arial Rounded MT Bold" w:hAnsi="Arial Rounded MT Bold"/>
      <w:color w:val="000000"/>
      <w:kern w:val="28"/>
      <w:lang w:val="de-DE" w:eastAsia="de-DE"/>
    </w:rPr>
  </w:style>
  <w:style w:type="paragraph" w:customStyle="1" w:styleId="CE-Headline1">
    <w:name w:val="CE-Headline 1"/>
    <w:basedOn w:val="Nadpis2"/>
    <w:link w:val="CE-Headline1Zchn"/>
    <w:qFormat/>
    <w:rsid w:val="003F0BC1"/>
    <w:pPr>
      <w:numPr>
        <w:numId w:val="26"/>
      </w:numPr>
      <w:spacing w:before="0"/>
      <w:ind w:right="340"/>
    </w:pPr>
    <w:rPr>
      <w:rFonts w:ascii="Trebuchet MS" w:hAnsi="Trebuchet MS"/>
      <w:noProof/>
      <w:color w:val="7E93A5"/>
      <w:spacing w:val="-10"/>
      <w:sz w:val="36"/>
      <w:szCs w:val="32"/>
      <w:lang w:val="en-GB" w:eastAsia="de-AT"/>
    </w:rPr>
  </w:style>
  <w:style w:type="paragraph" w:customStyle="1" w:styleId="Headline2">
    <w:name w:val="Headline 2"/>
    <w:basedOn w:val="Nadpis2"/>
    <w:link w:val="Headline2Char"/>
    <w:rsid w:val="00E9195B"/>
    <w:pPr>
      <w:numPr>
        <w:numId w:val="0"/>
      </w:numPr>
      <w:ind w:left="1418"/>
    </w:pPr>
    <w:rPr>
      <w:b w:val="0"/>
      <w:sz w:val="28"/>
      <w:szCs w:val="28"/>
    </w:rPr>
  </w:style>
  <w:style w:type="paragraph" w:customStyle="1" w:styleId="Chapter">
    <w:name w:val="Chapter"/>
    <w:basedOn w:val="msoaccenttext8"/>
    <w:link w:val="ChapterZchn"/>
    <w:rsid w:val="00E9195B"/>
    <w:pPr>
      <w:widowControl w:val="0"/>
    </w:pPr>
    <w:rPr>
      <w:lang w:val="en-US"/>
    </w:rPr>
  </w:style>
  <w:style w:type="paragraph" w:customStyle="1" w:styleId="Attention">
    <w:name w:val="Attention"/>
    <w:basedOn w:val="Headline2"/>
    <w:link w:val="AttentionChar"/>
    <w:rsid w:val="001172B4"/>
    <w:pPr>
      <w:ind w:left="1843"/>
      <w:jc w:val="left"/>
    </w:pPr>
    <w:rPr>
      <w:rFonts w:ascii="Trebuchet MS" w:hAnsi="Trebuchet MS"/>
      <w:i/>
      <w:sz w:val="18"/>
      <w:szCs w:val="18"/>
      <w:lang w:val="en-US"/>
    </w:rPr>
  </w:style>
  <w:style w:type="paragraph" w:customStyle="1" w:styleId="Headline1part">
    <w:name w:val="Headline 1 part"/>
    <w:basedOn w:val="Nadpis2"/>
    <w:link w:val="Headline1partChar"/>
    <w:rsid w:val="000A739F"/>
    <w:pPr>
      <w:numPr>
        <w:numId w:val="14"/>
      </w:numPr>
      <w:ind w:left="1418" w:firstLine="0"/>
    </w:pPr>
    <w:rPr>
      <w:b w:val="0"/>
      <w:sz w:val="32"/>
      <w:szCs w:val="32"/>
    </w:rPr>
  </w:style>
  <w:style w:type="character" w:customStyle="1" w:styleId="Headline2Char">
    <w:name w:val="Headline 2 Char"/>
    <w:link w:val="Headline2"/>
    <w:rsid w:val="000A739F"/>
    <w:rPr>
      <w:rFonts w:ascii="Arial Rounded MT Bold" w:eastAsia="Calibri" w:hAnsi="Arial Rounded MT Bold"/>
      <w:b w:val="0"/>
      <w:bCs/>
      <w:iCs/>
      <w:color w:val="7D8B8A"/>
      <w:sz w:val="28"/>
      <w:szCs w:val="28"/>
    </w:rPr>
  </w:style>
  <w:style w:type="character" w:customStyle="1" w:styleId="AttentionChar">
    <w:name w:val="Attention Char"/>
    <w:link w:val="Attention"/>
    <w:rsid w:val="001172B4"/>
    <w:rPr>
      <w:rFonts w:ascii="Trebuchet MS" w:eastAsia="Calibri" w:hAnsi="Trebuchet MS"/>
      <w:b w:val="0"/>
      <w:bCs/>
      <w:i/>
      <w:iCs/>
      <w:color w:val="7D8B8A"/>
      <w:sz w:val="18"/>
      <w:szCs w:val="18"/>
      <w:lang w:val="en-US"/>
    </w:rPr>
  </w:style>
  <w:style w:type="paragraph" w:customStyle="1" w:styleId="HeadlineA1">
    <w:name w:val="Headline A1."/>
    <w:basedOn w:val="Nadpis2"/>
    <w:link w:val="HeadlineA1Char"/>
    <w:rsid w:val="000A739F"/>
    <w:rPr>
      <w:b w:val="0"/>
    </w:rPr>
  </w:style>
  <w:style w:type="character" w:customStyle="1" w:styleId="Headline1partChar">
    <w:name w:val="Headline 1 part Char"/>
    <w:link w:val="Headline1part"/>
    <w:rsid w:val="000A739F"/>
    <w:rPr>
      <w:rFonts w:ascii="Arial Rounded MT Bold" w:hAnsi="Arial Rounded MT Bold"/>
      <w:bCs/>
      <w:iCs/>
      <w:color w:val="7D8B8A"/>
      <w:sz w:val="32"/>
      <w:szCs w:val="32"/>
      <w:lang w:val="de-AT" w:eastAsia="en-US"/>
    </w:rPr>
  </w:style>
  <w:style w:type="paragraph" w:customStyle="1" w:styleId="HeadlineA11">
    <w:name w:val="Headline A.1.1"/>
    <w:basedOn w:val="Nadpis3"/>
    <w:rsid w:val="000A739F"/>
    <w:rPr>
      <w:b w:val="0"/>
    </w:rPr>
  </w:style>
  <w:style w:type="character" w:customStyle="1" w:styleId="HeadlineA1Char">
    <w:name w:val="Headline A1. Char"/>
    <w:link w:val="HeadlineA1"/>
    <w:rsid w:val="000A739F"/>
    <w:rPr>
      <w:rFonts w:ascii="Arial Rounded MT Bold" w:hAnsi="Arial Rounded MT Bold"/>
      <w:bCs/>
      <w:iCs/>
      <w:color w:val="7D8B8A"/>
      <w:sz w:val="24"/>
      <w:lang w:val="de-AT" w:eastAsia="en-US"/>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numPr>
        <w:numId w:val="0"/>
      </w:numPr>
      <w:ind w:left="1418"/>
    </w:pPr>
  </w:style>
  <w:style w:type="paragraph" w:customStyle="1" w:styleId="Subhead">
    <w:name w:val="Subhead"/>
    <w:basedOn w:val="A21"/>
    <w:rsid w:val="00562568"/>
  </w:style>
  <w:style w:type="paragraph" w:customStyle="1" w:styleId="Subbullets">
    <w:name w:val="Subbullets"/>
    <w:basedOn w:val="bulletpoints2"/>
    <w:rsid w:val="00B24760"/>
    <w:pPr>
      <w:numPr>
        <w:numId w:val="15"/>
      </w:numPr>
      <w:ind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line1"/>
    <w:rsid w:val="0004039C"/>
  </w:style>
  <w:style w:type="paragraph" w:customStyle="1" w:styleId="A111">
    <w:name w:val="A.1.1.1"/>
    <w:basedOn w:val="3H"/>
    <w:rsid w:val="000B51C5"/>
    <w:rPr>
      <w:i/>
      <w:sz w:val="20"/>
      <w:szCs w:val="24"/>
    </w:rPr>
  </w:style>
  <w:style w:type="table" w:customStyle="1" w:styleId="CE-Table1">
    <w:name w:val="CE-Table 1"/>
    <w:basedOn w:val="Normlntabulka"/>
    <w:uiPriority w:val="48"/>
    <w:rsid w:val="00426766"/>
    <w:rPr>
      <w:rFonts w:ascii="Trebuchet MS" w:hAnsi="Trebuchet MS"/>
    </w:rPr>
    <w:tblPr>
      <w:tblStyleRowBandSize w:val="1"/>
      <w:tblStyleColBandSize w:val="1"/>
      <w:tblBorders>
        <w:insideV w:val="single" w:sz="24" w:space="0" w:color="FFFFFF"/>
      </w:tblBorders>
    </w:tblPr>
    <w:tcPr>
      <w:shd w:val="clear" w:color="auto" w:fill="auto"/>
      <w:tcMar>
        <w:top w:w="108" w:type="dxa"/>
        <w:bottom w:w="108" w:type="dxa"/>
      </w:tcMar>
      <w:vAlign w:val="center"/>
    </w:tcPr>
    <w:tblStylePr w:type="firstRow">
      <w:pPr>
        <w:wordWrap/>
      </w:pPr>
      <w:rPr>
        <w:rFonts w:ascii="Arial Rounded MT Bold" w:hAnsi="Arial Rounded MT Bold"/>
        <w:b/>
        <w:bCs/>
        <w:caps/>
        <w:smallCaps w:val="0"/>
        <w:strike w:val="0"/>
        <w:dstrike w:val="0"/>
        <w:vanish w:val="0"/>
        <w:color w:val="7E93A5"/>
        <w:sz w:val="20"/>
        <w:vertAlign w:val="baseline"/>
      </w:rPr>
      <w:tblPr/>
      <w:tcPr>
        <w:tcBorders>
          <w:top w:val="nil"/>
          <w:left w:val="nil"/>
          <w:bottom w:val="nil"/>
          <w:right w:val="nil"/>
          <w:insideH w:val="nil"/>
          <w:insideV w:val="single" w:sz="24" w:space="0" w:color="FFFFFF"/>
          <w:tl2br w:val="nil"/>
          <w:tr2bl w:val="nil"/>
        </w:tcBorders>
        <w:shd w:val="clear" w:color="auto" w:fill="auto"/>
      </w:tcPr>
    </w:tblStylePr>
    <w:tblStylePr w:type="lastRow">
      <w:rPr>
        <w:b/>
        <w:bCs/>
      </w:rPr>
      <w:tblPr/>
      <w:tcPr>
        <w:tcBorders>
          <w:top w:val="single" w:sz="2" w:space="0" w:color="auto"/>
          <w:bottom w:val="nil"/>
        </w:tcBorders>
        <w:shd w:val="clear" w:color="auto" w:fill="FFFFFF"/>
      </w:tcPr>
    </w:tblStylePr>
    <w:tblStylePr w:type="firstCol">
      <w:rPr>
        <w:rFonts w:ascii="Arial Rounded MT Bold" w:hAnsi="Arial Rounded MT Bold"/>
        <w:b w:val="0"/>
        <w:bCs/>
        <w:color w:val="0C0C0C"/>
        <w:sz w:val="20"/>
      </w:rPr>
    </w:tblStylePr>
    <w:tblStylePr w:type="lastCol">
      <w:rPr>
        <w:b/>
        <w:bCs/>
      </w:rPr>
    </w:tblStylePr>
    <w:tblStylePr w:type="band1Vert">
      <w:tblPr/>
      <w:tcPr>
        <w:tcBorders>
          <w:left w:val="single" w:sz="4" w:space="0" w:color="7D8B8A"/>
          <w:right w:val="single" w:sz="4" w:space="0" w:color="7D8B8A"/>
        </w:tcBorders>
      </w:tcPr>
    </w:tblStylePr>
    <w:tblStylePr w:type="band1Horz">
      <w:tblPr/>
      <w:tcPr>
        <w:tcBorders>
          <w:top w:val="single" w:sz="4" w:space="0" w:color="7D8B8A"/>
          <w:bottom w:val="single" w:sz="4" w:space="0" w:color="7D8B8A"/>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left w:val="nil"/>
        </w:tcBorders>
      </w:tcPr>
    </w:tblStylePr>
    <w:tblStylePr w:type="swCell">
      <w:tblPr/>
      <w:tcPr>
        <w:tcBorders>
          <w:top w:val="double" w:sz="4" w:space="0" w:color="7D8B8A"/>
          <w:right w:val="nil"/>
        </w:tcBorders>
      </w:tcPr>
    </w:tblStylePr>
  </w:style>
  <w:style w:type="paragraph" w:customStyle="1" w:styleId="A41">
    <w:name w:val="A41"/>
    <w:basedOn w:val="A11"/>
    <w:rsid w:val="003F2FF3"/>
    <w:pPr>
      <w:numPr>
        <w:numId w:val="0"/>
      </w:numPr>
      <w:ind w:left="709" w:firstLine="709"/>
    </w:pPr>
    <w:rPr>
      <w:sz w:val="22"/>
    </w:rPr>
  </w:style>
  <w:style w:type="character" w:customStyle="1" w:styleId="BezmezerChar">
    <w:name w:val="Bez mezer Char"/>
    <w:link w:val="Bezmezer"/>
    <w:uiPriority w:val="1"/>
    <w:rsid w:val="006D3BB8"/>
    <w:rPr>
      <w:rFonts w:ascii="Calibri" w:eastAsia="Calibri" w:hAnsi="Calibri"/>
      <w:sz w:val="22"/>
      <w:szCs w:val="22"/>
      <w:lang w:val="de-AT"/>
    </w:rPr>
  </w:style>
  <w:style w:type="paragraph" w:styleId="Zkladntext2">
    <w:name w:val="Body Text 2"/>
    <w:basedOn w:val="Normln"/>
    <w:link w:val="Zkladntext2Char"/>
    <w:uiPriority w:val="99"/>
    <w:unhideWhenUsed/>
    <w:rsid w:val="00995597"/>
    <w:pPr>
      <w:ind w:left="0" w:right="28"/>
      <w:jc w:val="left"/>
    </w:pPr>
    <w:rPr>
      <w:color w:val="FFFFFF"/>
    </w:rPr>
  </w:style>
  <w:style w:type="character" w:customStyle="1" w:styleId="Zkladntext2Char">
    <w:name w:val="Základní text 2 Char"/>
    <w:link w:val="Zkladntext2"/>
    <w:uiPriority w:val="99"/>
    <w:rsid w:val="00995597"/>
    <w:rPr>
      <w:rFonts w:ascii="Trebuchet MS" w:eastAsia="Calibri" w:hAnsi="Trebuchet MS"/>
      <w:color w:val="FFFFFF"/>
      <w:sz w:val="18"/>
      <w:szCs w:val="22"/>
    </w:rPr>
  </w:style>
  <w:style w:type="numbering" w:customStyle="1" w:styleId="Budgetlines">
    <w:name w:val="Budget lines"/>
    <w:uiPriority w:val="99"/>
    <w:rsid w:val="00464009"/>
    <w:pPr>
      <w:numPr>
        <w:numId w:val="16"/>
      </w:numPr>
    </w:pPr>
  </w:style>
  <w:style w:type="paragraph" w:customStyle="1" w:styleId="EinfAbs">
    <w:name w:val="[Einf. Abs.]"/>
    <w:basedOn w:val="Normln"/>
    <w:uiPriority w:val="99"/>
    <w:rsid w:val="000B21A6"/>
    <w:pPr>
      <w:widowControl w:val="0"/>
      <w:autoSpaceDE w:val="0"/>
      <w:autoSpaceDN w:val="0"/>
      <w:adjustRightInd w:val="0"/>
      <w:spacing w:before="0" w:line="288" w:lineRule="auto"/>
      <w:ind w:left="0" w:right="0"/>
      <w:jc w:val="left"/>
      <w:textAlignment w:val="center"/>
    </w:pPr>
    <w:rPr>
      <w:rFonts w:ascii="MinionPro-Regular" w:hAnsi="MinionPro-Regular" w:cs="MinionPro-Regular"/>
      <w:color w:val="000000"/>
      <w:sz w:val="24"/>
      <w:szCs w:val="24"/>
      <w:lang w:val="de-DE" w:eastAsia="de-DE"/>
    </w:rPr>
  </w:style>
  <w:style w:type="paragraph" w:customStyle="1" w:styleId="CE-Headline2">
    <w:name w:val="CE-Headline 2"/>
    <w:basedOn w:val="CE-Headline1"/>
    <w:link w:val="CE-Headline2Zchn"/>
    <w:qFormat/>
    <w:rsid w:val="00411156"/>
    <w:pPr>
      <w:numPr>
        <w:ilvl w:val="1"/>
      </w:numPr>
      <w:tabs>
        <w:tab w:val="left" w:pos="454"/>
      </w:tabs>
      <w:spacing w:line="240" w:lineRule="auto"/>
    </w:pPr>
    <w:rPr>
      <w:color w:val="7D8B8A"/>
      <w:sz w:val="28"/>
      <w:szCs w:val="26"/>
    </w:rPr>
  </w:style>
  <w:style w:type="paragraph" w:customStyle="1" w:styleId="CE-Headline4">
    <w:name w:val="CE-Headline 4"/>
    <w:basedOn w:val="Headline2"/>
    <w:link w:val="CE-Headline4Zchn"/>
    <w:qFormat/>
    <w:rsid w:val="00411156"/>
    <w:pPr>
      <w:numPr>
        <w:ilvl w:val="3"/>
        <w:numId w:val="26"/>
      </w:numPr>
      <w:tabs>
        <w:tab w:val="left" w:pos="1418"/>
      </w:tabs>
      <w:spacing w:before="0"/>
      <w:ind w:right="340"/>
    </w:pPr>
    <w:rPr>
      <w:rFonts w:ascii="Trebuchet MS" w:hAnsi="Trebuchet MS"/>
      <w:b/>
      <w:color w:val="7B7B7D"/>
      <w:sz w:val="20"/>
      <w:szCs w:val="24"/>
      <w:lang w:val="en-GB"/>
    </w:rPr>
  </w:style>
  <w:style w:type="character" w:customStyle="1" w:styleId="CE-Headline1Zchn">
    <w:name w:val="CE-Headline 1 Zchn"/>
    <w:link w:val="CE-Headline1"/>
    <w:rsid w:val="003F0BC1"/>
    <w:rPr>
      <w:rFonts w:ascii="Trebuchet MS" w:hAnsi="Trebuchet MS"/>
      <w:b/>
      <w:bCs/>
      <w:iCs/>
      <w:noProof/>
      <w:color w:val="7E93A5"/>
      <w:spacing w:val="-10"/>
      <w:sz w:val="36"/>
      <w:szCs w:val="32"/>
      <w:lang w:val="en-GB" w:eastAsia="de-AT"/>
    </w:rPr>
  </w:style>
  <w:style w:type="character" w:customStyle="1" w:styleId="CE-Headline2Zchn">
    <w:name w:val="CE-Headline 2 Zchn"/>
    <w:link w:val="CE-Headline2"/>
    <w:rsid w:val="00411156"/>
    <w:rPr>
      <w:rFonts w:ascii="Trebuchet MS" w:hAnsi="Trebuchet MS"/>
      <w:b/>
      <w:bCs/>
      <w:iCs/>
      <w:noProof/>
      <w:color w:val="7D8B8A"/>
      <w:spacing w:val="-10"/>
      <w:sz w:val="28"/>
      <w:szCs w:val="26"/>
      <w:lang w:val="en-GB" w:eastAsia="de-AT"/>
    </w:rPr>
  </w:style>
  <w:style w:type="paragraph" w:customStyle="1" w:styleId="CE-StandardText">
    <w:name w:val="CE-StandardText"/>
    <w:basedOn w:val="Normln"/>
    <w:link w:val="CE-StandardTextZchn"/>
    <w:qFormat/>
    <w:rsid w:val="00023360"/>
    <w:pPr>
      <w:ind w:left="0" w:right="0"/>
    </w:pPr>
    <w:rPr>
      <w:rFonts w:ascii="Trebuchet MS" w:hAnsi="Trebuchet MS"/>
      <w:color w:val="4D4D4E"/>
      <w:szCs w:val="18"/>
      <w:lang w:val="en-GB"/>
    </w:rPr>
  </w:style>
  <w:style w:type="character" w:customStyle="1" w:styleId="CE-Headline4Zchn">
    <w:name w:val="CE-Headline 4 Zchn"/>
    <w:link w:val="CE-Headline4"/>
    <w:rsid w:val="00411156"/>
    <w:rPr>
      <w:rFonts w:ascii="Trebuchet MS" w:hAnsi="Trebuchet MS"/>
      <w:b/>
      <w:bCs/>
      <w:iCs/>
      <w:color w:val="7B7B7D"/>
      <w:szCs w:val="24"/>
      <w:lang w:val="en-GB" w:eastAsia="en-US"/>
    </w:rPr>
  </w:style>
  <w:style w:type="paragraph" w:customStyle="1" w:styleId="CE-List-Bullet">
    <w:name w:val="CE-List-Bullet"/>
    <w:basedOn w:val="CE-StandardText"/>
    <w:link w:val="CE-List-BulletZchn"/>
    <w:rsid w:val="00C33CB3"/>
    <w:pPr>
      <w:numPr>
        <w:numId w:val="17"/>
      </w:numPr>
      <w:ind w:left="360"/>
    </w:pPr>
  </w:style>
  <w:style w:type="character" w:customStyle="1" w:styleId="CE-StandardTextZchn">
    <w:name w:val="CE-StandardText Zchn"/>
    <w:link w:val="CE-StandardText"/>
    <w:rsid w:val="00023360"/>
    <w:rPr>
      <w:rFonts w:ascii="Trebuchet MS" w:hAnsi="Trebuchet MS"/>
      <w:color w:val="4D4D4E"/>
      <w:szCs w:val="18"/>
      <w:lang w:val="en-GB"/>
    </w:rPr>
  </w:style>
  <w:style w:type="paragraph" w:customStyle="1" w:styleId="CE-List-Numbers">
    <w:name w:val="CE-List-Numbers"/>
    <w:basedOn w:val="CE-StandardText"/>
    <w:link w:val="CE-List-NumbersZchn"/>
    <w:rsid w:val="0068495D"/>
    <w:pPr>
      <w:numPr>
        <w:numId w:val="18"/>
      </w:numPr>
      <w:tabs>
        <w:tab w:val="left" w:pos="284"/>
      </w:tabs>
      <w:ind w:left="567"/>
    </w:pPr>
  </w:style>
  <w:style w:type="character" w:customStyle="1" w:styleId="CE-List-BulletZchn">
    <w:name w:val="CE-List-Bullet Zchn"/>
    <w:link w:val="CE-List-Bullet"/>
    <w:rsid w:val="00C33CB3"/>
    <w:rPr>
      <w:rFonts w:ascii="Trebuchet MS" w:hAnsi="Trebuchet MS"/>
      <w:color w:val="4D4D4E"/>
      <w:szCs w:val="18"/>
      <w:lang w:val="en-GB" w:eastAsia="en-US"/>
    </w:rPr>
  </w:style>
  <w:style w:type="paragraph" w:customStyle="1" w:styleId="PubTitle">
    <w:name w:val="Pub.Title"/>
    <w:basedOn w:val="Normln"/>
    <w:link w:val="PubTitleZchn"/>
    <w:rsid w:val="001A4AC1"/>
    <w:pPr>
      <w:spacing w:before="0" w:line="760" w:lineRule="exact"/>
      <w:ind w:left="0" w:right="0"/>
      <w:jc w:val="left"/>
    </w:pPr>
    <w:rPr>
      <w:rFonts w:ascii="Trebuchet MS" w:hAnsi="Trebuchet MS"/>
      <w:b/>
      <w:spacing w:val="-20"/>
      <w:kern w:val="72"/>
      <w:sz w:val="72"/>
      <w:szCs w:val="72"/>
      <w:lang w:val="en-US"/>
    </w:rPr>
  </w:style>
  <w:style w:type="character" w:customStyle="1" w:styleId="CE-List-NumbersZchn">
    <w:name w:val="CE-List-Numbers Zchn"/>
    <w:link w:val="CE-List-Numbers"/>
    <w:rsid w:val="0068495D"/>
    <w:rPr>
      <w:rFonts w:ascii="Trebuchet MS" w:hAnsi="Trebuchet MS"/>
      <w:color w:val="4D4D4E"/>
      <w:szCs w:val="18"/>
      <w:lang w:val="en-GB" w:eastAsia="en-US"/>
    </w:rPr>
  </w:style>
  <w:style w:type="paragraph" w:customStyle="1" w:styleId="CE-TableHead">
    <w:name w:val="CE-Table Head"/>
    <w:basedOn w:val="CE-Headline2"/>
    <w:link w:val="CE-TableHeadZchn"/>
    <w:qFormat/>
    <w:rsid w:val="00C33CB3"/>
    <w:pPr>
      <w:outlineLvl w:val="9"/>
    </w:pPr>
    <w:rPr>
      <w:rFonts w:eastAsia="Trebuchet MS"/>
      <w:b w:val="0"/>
      <w:bCs w:val="0"/>
      <w:color w:val="FFFFFF"/>
      <w:spacing w:val="0"/>
      <w:szCs w:val="24"/>
    </w:rPr>
  </w:style>
  <w:style w:type="character" w:customStyle="1" w:styleId="PubTitleZchn">
    <w:name w:val="Pub.Title Zchn"/>
    <w:link w:val="PubTitle"/>
    <w:rsid w:val="001A4AC1"/>
    <w:rPr>
      <w:rFonts w:ascii="Trebuchet MS" w:hAnsi="Trebuchet MS"/>
      <w:b/>
      <w:spacing w:val="-20"/>
      <w:kern w:val="72"/>
      <w:sz w:val="72"/>
      <w:szCs w:val="72"/>
      <w:lang w:val="en-US"/>
    </w:rPr>
  </w:style>
  <w:style w:type="paragraph" w:customStyle="1" w:styleId="TableText">
    <w:name w:val="Table Text"/>
    <w:basedOn w:val="Normln"/>
    <w:link w:val="TableTextZchn"/>
    <w:autoRedefine/>
    <w:qFormat/>
    <w:rsid w:val="00C33CB3"/>
    <w:pPr>
      <w:ind w:left="0"/>
      <w:jc w:val="left"/>
    </w:pPr>
    <w:rPr>
      <w:rFonts w:ascii="Trebuchet MS" w:hAnsi="Trebuchet MS"/>
      <w:color w:val="393626"/>
      <w:spacing w:val="-2"/>
      <w:sz w:val="16"/>
      <w:szCs w:val="15"/>
      <w:lang w:val="en-GB"/>
    </w:rPr>
  </w:style>
  <w:style w:type="character" w:customStyle="1" w:styleId="CE-TableHeadZchn">
    <w:name w:val="CE-Table Head Zchn"/>
    <w:link w:val="CE-TableHead"/>
    <w:rsid w:val="00C33CB3"/>
    <w:rPr>
      <w:rFonts w:ascii="Trebuchet MS" w:eastAsia="Trebuchet MS" w:hAnsi="Trebuchet MS"/>
      <w:iCs/>
      <w:noProof/>
      <w:color w:val="FFFFFF"/>
      <w:sz w:val="28"/>
      <w:szCs w:val="24"/>
      <w:lang w:val="en-GB" w:eastAsia="de-AT"/>
    </w:rPr>
  </w:style>
  <w:style w:type="paragraph" w:customStyle="1" w:styleId="CE-TableList">
    <w:name w:val="CE-Table List"/>
    <w:basedOn w:val="CE-List-Bullet"/>
    <w:link w:val="CE-TableListZchn"/>
    <w:autoRedefine/>
    <w:rsid w:val="00C33CB3"/>
    <w:pPr>
      <w:ind w:left="357" w:right="340" w:hanging="357"/>
      <w:jc w:val="left"/>
    </w:pPr>
    <w:rPr>
      <w:color w:val="393626"/>
      <w:spacing w:val="-2"/>
      <w:sz w:val="16"/>
      <w:szCs w:val="16"/>
    </w:rPr>
  </w:style>
  <w:style w:type="character" w:customStyle="1" w:styleId="TableTextZchn">
    <w:name w:val="Table Text Zchn"/>
    <w:link w:val="TableText"/>
    <w:rsid w:val="00C33CB3"/>
    <w:rPr>
      <w:rFonts w:ascii="Trebuchet MS" w:hAnsi="Trebuchet MS"/>
      <w:color w:val="393626"/>
      <w:spacing w:val="-2"/>
      <w:sz w:val="16"/>
      <w:szCs w:val="15"/>
      <w:lang w:val="en-GB"/>
    </w:rPr>
  </w:style>
  <w:style w:type="paragraph" w:customStyle="1" w:styleId="CE-Sidebar">
    <w:name w:val="CE-Sidebar"/>
    <w:basedOn w:val="Chapter"/>
    <w:link w:val="CE-SidebarZchn"/>
    <w:autoRedefine/>
    <w:rsid w:val="004563B8"/>
    <w:pPr>
      <w:spacing w:line="240" w:lineRule="atLeast"/>
    </w:pPr>
    <w:rPr>
      <w:rFonts w:ascii="Trebuchet MS" w:hAnsi="Trebuchet MS"/>
      <w:color w:val="4D4933"/>
      <w:sz w:val="16"/>
      <w:szCs w:val="18"/>
    </w:rPr>
  </w:style>
  <w:style w:type="character" w:customStyle="1" w:styleId="CE-TableListZchn">
    <w:name w:val="CE-Table List Zchn"/>
    <w:link w:val="CE-TableList"/>
    <w:rsid w:val="00C33CB3"/>
    <w:rPr>
      <w:rFonts w:ascii="Trebuchet MS" w:hAnsi="Trebuchet MS"/>
      <w:color w:val="393626"/>
      <w:spacing w:val="-2"/>
      <w:sz w:val="16"/>
      <w:szCs w:val="16"/>
      <w:lang w:val="en-GB" w:eastAsia="en-US"/>
    </w:rPr>
  </w:style>
  <w:style w:type="paragraph" w:customStyle="1" w:styleId="CE-SidebarHead">
    <w:name w:val="CE-Sidebar Head"/>
    <w:basedOn w:val="CE-Sidebar"/>
    <w:link w:val="CE-SidebarHeadZchn"/>
    <w:rsid w:val="00B76958"/>
    <w:rPr>
      <w:b/>
      <w:caps/>
      <w:color w:val="7494A4"/>
      <w:sz w:val="22"/>
      <w:szCs w:val="22"/>
      <w:u w:color="E6E6E6"/>
    </w:rPr>
  </w:style>
  <w:style w:type="character" w:customStyle="1" w:styleId="msoaccenttext8Zchn">
    <w:name w:val="msoaccenttext8 Zchn"/>
    <w:link w:val="msoaccenttext8"/>
    <w:rsid w:val="004563B8"/>
    <w:rPr>
      <w:rFonts w:ascii="Arial Rounded MT Bold" w:hAnsi="Arial Rounded MT Bold"/>
      <w:color w:val="000000"/>
      <w:kern w:val="28"/>
      <w:lang w:val="de-DE" w:eastAsia="de-DE"/>
    </w:rPr>
  </w:style>
  <w:style w:type="character" w:customStyle="1" w:styleId="ChapterZchn">
    <w:name w:val="Chapter Zchn"/>
    <w:link w:val="Chapter"/>
    <w:rsid w:val="004563B8"/>
    <w:rPr>
      <w:rFonts w:ascii="Arial Rounded MT Bold" w:hAnsi="Arial Rounded MT Bold"/>
      <w:color w:val="000000"/>
      <w:kern w:val="28"/>
      <w:lang w:val="en-US" w:eastAsia="de-DE"/>
    </w:rPr>
  </w:style>
  <w:style w:type="character" w:customStyle="1" w:styleId="CE-SidebarZchn">
    <w:name w:val="CE-Sidebar Zchn"/>
    <w:link w:val="CE-Sidebar"/>
    <w:rsid w:val="004563B8"/>
    <w:rPr>
      <w:rFonts w:ascii="Trebuchet MS" w:hAnsi="Trebuchet MS"/>
      <w:color w:val="4D4933"/>
      <w:kern w:val="28"/>
      <w:sz w:val="16"/>
      <w:szCs w:val="18"/>
      <w:lang w:val="en-US" w:eastAsia="de-DE"/>
    </w:rPr>
  </w:style>
  <w:style w:type="character" w:styleId="Zstupntext">
    <w:name w:val="Placeholder Text"/>
    <w:uiPriority w:val="99"/>
    <w:semiHidden/>
    <w:rsid w:val="00EA293B"/>
    <w:rPr>
      <w:color w:val="808080"/>
    </w:rPr>
  </w:style>
  <w:style w:type="character" w:customStyle="1" w:styleId="CE-SidebarHeadZchn">
    <w:name w:val="CE-Sidebar Head Zchn"/>
    <w:link w:val="CE-SidebarHead"/>
    <w:rsid w:val="00B76958"/>
    <w:rPr>
      <w:rFonts w:ascii="Trebuchet MS" w:hAnsi="Trebuchet MS"/>
      <w:b/>
      <w:caps/>
      <w:color w:val="7494A4"/>
      <w:kern w:val="28"/>
      <w:sz w:val="22"/>
      <w:szCs w:val="22"/>
      <w:u w:color="E6E6E6"/>
      <w:lang w:val="en-US" w:eastAsia="de-DE"/>
    </w:rPr>
  </w:style>
  <w:style w:type="paragraph" w:customStyle="1" w:styleId="CE-HeadlineTitle">
    <w:name w:val="CE-Headline Title"/>
    <w:basedOn w:val="PubTitle"/>
    <w:link w:val="CE-HeadlineTitleZchn"/>
    <w:qFormat/>
    <w:rsid w:val="00084A52"/>
    <w:pPr>
      <w:spacing w:after="240" w:line="700" w:lineRule="exact"/>
    </w:pPr>
    <w:rPr>
      <w:b w:val="0"/>
      <w:caps/>
      <w:color w:val="7E93A5"/>
      <w:sz w:val="60"/>
      <w:szCs w:val="76"/>
      <w:lang w:val="en-GB"/>
    </w:rPr>
  </w:style>
  <w:style w:type="character" w:customStyle="1" w:styleId="CE-HeadlineTitleZchn">
    <w:name w:val="CE-Headline Title Zchn"/>
    <w:link w:val="CE-HeadlineTitle"/>
    <w:rsid w:val="00084A52"/>
    <w:rPr>
      <w:rFonts w:ascii="Trebuchet MS" w:hAnsi="Trebuchet MS"/>
      <w:b w:val="0"/>
      <w:caps/>
      <w:color w:val="7E93A5"/>
      <w:spacing w:val="-20"/>
      <w:kern w:val="72"/>
      <w:sz w:val="60"/>
      <w:szCs w:val="76"/>
      <w:lang w:val="en-GB"/>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pPr>
      <w:numPr>
        <w:numId w:val="19"/>
      </w:numPr>
    </w:pPr>
  </w:style>
  <w:style w:type="paragraph" w:customStyle="1" w:styleId="CE-BulletPoint1">
    <w:name w:val="CE-BulletPoint1"/>
    <w:basedOn w:val="CE-StandardText"/>
    <w:link w:val="CE-BulletPoint1Zchn"/>
    <w:qFormat/>
    <w:rsid w:val="00706D40"/>
    <w:pPr>
      <w:numPr>
        <w:numId w:val="28"/>
      </w:numPr>
      <w:ind w:left="284" w:hanging="284"/>
      <w:jc w:val="left"/>
    </w:pPr>
  </w:style>
  <w:style w:type="character" w:customStyle="1" w:styleId="CE-BulletPoint1Zchn">
    <w:name w:val="CE-BulletPoint1 Zchn"/>
    <w:link w:val="CE-BulletPoint1"/>
    <w:rsid w:val="00706D40"/>
    <w:rPr>
      <w:rFonts w:ascii="Trebuchet MS" w:hAnsi="Trebuchet MS"/>
      <w:color w:val="4D4D4E"/>
      <w:szCs w:val="18"/>
      <w:lang w:val="en-GB" w:eastAsia="en-US"/>
    </w:rPr>
  </w:style>
  <w:style w:type="paragraph" w:customStyle="1" w:styleId="CE-BulletPoint2">
    <w:name w:val="CE-BulletPoint2"/>
    <w:basedOn w:val="CE-BulletPoint1"/>
    <w:link w:val="CE-BulletPoint2Zchn"/>
    <w:qFormat/>
    <w:rsid w:val="00706D40"/>
    <w:pPr>
      <w:numPr>
        <w:numId w:val="29"/>
      </w:numPr>
      <w:ind w:left="568" w:hanging="284"/>
    </w:pPr>
  </w:style>
  <w:style w:type="paragraph" w:customStyle="1" w:styleId="CE-BulletPoint3">
    <w:name w:val="CE-BulletPoint3"/>
    <w:basedOn w:val="CE-BulletPoint1"/>
    <w:link w:val="CE-BulletPoint3Zchn"/>
    <w:qFormat/>
    <w:rsid w:val="00E46FA4"/>
    <w:pPr>
      <w:numPr>
        <w:numId w:val="21"/>
      </w:numPr>
      <w:ind w:left="851" w:hanging="284"/>
    </w:pPr>
  </w:style>
  <w:style w:type="character" w:customStyle="1" w:styleId="CE-BulletPoint2Zchn">
    <w:name w:val="CE-BulletPoint2 Zchn"/>
    <w:link w:val="CE-BulletPoint2"/>
    <w:rsid w:val="00706D40"/>
    <w:rPr>
      <w:rFonts w:ascii="Trebuchet MS" w:hAnsi="Trebuchet MS"/>
      <w:color w:val="4D4D4E"/>
      <w:szCs w:val="18"/>
      <w:lang w:val="en-GB" w:eastAsia="en-US"/>
    </w:rPr>
  </w:style>
  <w:style w:type="paragraph" w:customStyle="1" w:styleId="CE-TableStandardWhite">
    <w:name w:val="CE-Table Standard White"/>
    <w:basedOn w:val="CE-StandardText"/>
    <w:link w:val="CE-TableStandardWhiteZchn"/>
    <w:qFormat/>
    <w:rsid w:val="00C33CB3"/>
    <w:pPr>
      <w:spacing w:line="240" w:lineRule="auto"/>
      <w:jc w:val="left"/>
    </w:pPr>
    <w:rPr>
      <w:b/>
      <w:bCs/>
      <w:color w:val="FFFFFF"/>
    </w:rPr>
  </w:style>
  <w:style w:type="character" w:customStyle="1" w:styleId="CE-BulletPoint3Zchn">
    <w:name w:val="CE-BulletPoint3 Zchn"/>
    <w:link w:val="CE-BulletPoint3"/>
    <w:rsid w:val="00E46FA4"/>
    <w:rPr>
      <w:rFonts w:ascii="Trebuchet MS" w:hAnsi="Trebuchet MS"/>
      <w:color w:val="4D4D4E"/>
      <w:szCs w:val="18"/>
      <w:lang w:val="en-GB" w:eastAsia="en-US"/>
    </w:rPr>
  </w:style>
  <w:style w:type="paragraph" w:customStyle="1" w:styleId="CE-TableStandard">
    <w:name w:val="CE-Table Standard"/>
    <w:basedOn w:val="CE-TableStandardWhite"/>
    <w:link w:val="CE-TableStandardZchn"/>
    <w:qFormat/>
    <w:rsid w:val="00C658A0"/>
    <w:pPr>
      <w:spacing w:line="288" w:lineRule="auto"/>
    </w:pPr>
    <w:rPr>
      <w:b w:val="0"/>
      <w:color w:val="4D4D4E"/>
      <w:sz w:val="17"/>
    </w:rPr>
  </w:style>
  <w:style w:type="character" w:customStyle="1" w:styleId="CE-TableStandardWhiteZchn">
    <w:name w:val="CE-Table Standard White Zchn"/>
    <w:link w:val="CE-TableStandardWhite"/>
    <w:rsid w:val="00C33CB3"/>
    <w:rPr>
      <w:rFonts w:ascii="Trebuchet MS" w:hAnsi="Trebuchet MS"/>
      <w:b/>
      <w:bCs/>
      <w:color w:val="FFFFFF"/>
      <w:szCs w:val="18"/>
      <w:lang w:val="en-GB"/>
    </w:rPr>
  </w:style>
  <w:style w:type="paragraph" w:styleId="Citt">
    <w:name w:val="Quote"/>
    <w:aliases w:val="CE-Quotation"/>
    <w:basedOn w:val="Normln"/>
    <w:next w:val="CE-StandardText"/>
    <w:link w:val="CittChar"/>
    <w:uiPriority w:val="29"/>
    <w:qFormat/>
    <w:rsid w:val="00C33CB3"/>
    <w:pPr>
      <w:spacing w:before="0" w:after="200"/>
      <w:ind w:left="0" w:right="0"/>
      <w:jc w:val="left"/>
    </w:pPr>
    <w:rPr>
      <w:rFonts w:ascii="Trebuchet MS" w:hAnsi="Trebuchet MS"/>
      <w:b/>
      <w:iCs/>
      <w:color w:val="90ABB1"/>
      <w:sz w:val="18"/>
      <w:szCs w:val="22"/>
      <w:lang w:val="en-GB" w:eastAsia="de-AT"/>
    </w:rPr>
  </w:style>
  <w:style w:type="character" w:customStyle="1" w:styleId="CE-TableStandardZchn">
    <w:name w:val="CE-Table Standard Zchn"/>
    <w:link w:val="CE-TableStandard"/>
    <w:rsid w:val="00C658A0"/>
    <w:rPr>
      <w:rFonts w:ascii="Trebuchet MS" w:hAnsi="Trebuchet MS"/>
      <w:b w:val="0"/>
      <w:bCs/>
      <w:color w:val="4D4D4E"/>
      <w:sz w:val="17"/>
      <w:szCs w:val="18"/>
      <w:lang w:val="en-GB"/>
    </w:rPr>
  </w:style>
  <w:style w:type="character" w:customStyle="1" w:styleId="CittChar">
    <w:name w:val="Citát Char"/>
    <w:aliases w:val="CE-Quotation Char"/>
    <w:link w:val="Citt"/>
    <w:uiPriority w:val="29"/>
    <w:rsid w:val="00C33CB3"/>
    <w:rPr>
      <w:rFonts w:ascii="Trebuchet MS" w:eastAsia="Times New Roman" w:hAnsi="Trebuchet MS" w:cs="Times New Roman"/>
      <w:b/>
      <w:iCs/>
      <w:color w:val="90ABB1"/>
      <w:sz w:val="18"/>
      <w:szCs w:val="22"/>
      <w:lang w:val="en-GB"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link w:val="CE-TableStandardBold"/>
    <w:rsid w:val="00ED042D"/>
    <w:rPr>
      <w:rFonts w:ascii="Trebuchet MS" w:hAnsi="Trebuchet MS"/>
      <w:b/>
      <w:bCs w:val="0"/>
      <w:color w:val="4D4D4E"/>
      <w:sz w:val="18"/>
      <w:szCs w:val="18"/>
      <w:lang w:val="en-US"/>
    </w:rPr>
  </w:style>
  <w:style w:type="numbering" w:customStyle="1" w:styleId="CE-List">
    <w:name w:val="CE-List"/>
    <w:uiPriority w:val="99"/>
    <w:rsid w:val="00E3317E"/>
    <w:pPr>
      <w:numPr>
        <w:numId w:val="20"/>
      </w:numPr>
    </w:pPr>
  </w:style>
  <w:style w:type="numbering" w:customStyle="1" w:styleId="Formatvorlage1">
    <w:name w:val="Formatvorlage1"/>
    <w:uiPriority w:val="99"/>
    <w:rsid w:val="001161C3"/>
    <w:pPr>
      <w:numPr>
        <w:numId w:val="22"/>
      </w:numPr>
    </w:pPr>
  </w:style>
  <w:style w:type="table" w:customStyle="1" w:styleId="CE-TableExample">
    <w:name w:val="CE-Table Example"/>
    <w:basedOn w:val="Normlntabulka"/>
    <w:uiPriority w:val="99"/>
    <w:rsid w:val="005158CB"/>
    <w:rPr>
      <w:rFonts w:ascii="Trebuchet MS" w:hAnsi="Trebuchet MS"/>
      <w:sz w:val="18"/>
    </w:rPr>
    <w:tblPr>
      <w:tblBorders>
        <w:top w:val="single" w:sz="24" w:space="0" w:color="7E93A5"/>
        <w:bottom w:val="single" w:sz="24" w:space="0" w:color="7E93A5"/>
      </w:tblBorders>
      <w:tblCellMar>
        <w:top w:w="108" w:type="dxa"/>
        <w:bottom w:w="108" w:type="dxa"/>
      </w:tblCellMar>
    </w:tblPr>
    <w:tcPr>
      <w:vAlign w:val="center"/>
    </w:tcPr>
    <w:tblStylePr w:type="firstCol">
      <w:rPr>
        <w:rFonts w:ascii="Arial Rounded MT Bold" w:hAnsi="Arial Rounded MT Bold"/>
        <w:b w:val="0"/>
        <w:i w:val="0"/>
        <w:caps/>
        <w:smallCaps w:val="0"/>
        <w:strike w:val="0"/>
        <w:dstrike w:val="0"/>
        <w:vanish w:val="0"/>
        <w:color w:val="7E93A5"/>
        <w:sz w:val="60"/>
        <w:vertAlign w:val="baseline"/>
      </w:rPr>
    </w:tblStylePr>
  </w:style>
  <w:style w:type="table" w:styleId="Svtlseznam">
    <w:name w:val="Light List"/>
    <w:basedOn w:val="Normlntabulka"/>
    <w:uiPriority w:val="61"/>
    <w:rsid w:val="00DC0E0B"/>
    <w:rPr>
      <w:rFonts w:ascii="Trebuchet MS" w:hAnsi="Trebuchet MS"/>
      <w:sz w:val="22"/>
      <w:szCs w:val="22"/>
      <w:lang w:eastAsia="de-AT"/>
    </w:rPr>
    <w:tblPr>
      <w:tblStyleRowBandSize w:val="1"/>
      <w:tblStyleColBandSize w:val="1"/>
      <w:tblBorders>
        <w:top w:val="single" w:sz="8" w:space="0" w:color="0C0C0C"/>
        <w:left w:val="single" w:sz="8" w:space="0" w:color="0C0C0C"/>
        <w:bottom w:val="single" w:sz="8" w:space="0" w:color="0C0C0C"/>
        <w:right w:val="single" w:sz="8" w:space="0" w:color="0C0C0C"/>
      </w:tblBorders>
    </w:tblPr>
    <w:tblStylePr w:type="firstRow">
      <w:pPr>
        <w:spacing w:before="0" w:after="0" w:line="240" w:lineRule="auto"/>
      </w:pPr>
      <w:rPr>
        <w:b/>
        <w:bCs/>
        <w:color w:val="FFFFFF"/>
      </w:rPr>
      <w:tblPr/>
      <w:tcPr>
        <w:shd w:val="clear" w:color="auto" w:fill="0C0C0C"/>
      </w:tcPr>
    </w:tblStylePr>
    <w:tblStylePr w:type="lastRow">
      <w:pPr>
        <w:spacing w:before="0" w:after="0" w:line="240" w:lineRule="auto"/>
      </w:pPr>
      <w:rPr>
        <w:b/>
        <w:bCs/>
      </w:rPr>
      <w:tblPr/>
      <w:tcPr>
        <w:tcBorders>
          <w:top w:val="double" w:sz="6" w:space="0" w:color="0C0C0C"/>
          <w:left w:val="single" w:sz="8" w:space="0" w:color="0C0C0C"/>
          <w:bottom w:val="single" w:sz="8" w:space="0" w:color="0C0C0C"/>
          <w:right w:val="single" w:sz="8" w:space="0" w:color="0C0C0C"/>
        </w:tcBorders>
      </w:tcPr>
    </w:tblStylePr>
    <w:tblStylePr w:type="firstCol">
      <w:rPr>
        <w:b/>
        <w:bCs/>
      </w:rPr>
    </w:tblStylePr>
    <w:tblStylePr w:type="lastCol">
      <w:rPr>
        <w:b/>
        <w:bCs/>
      </w:rPr>
    </w:tblStylePr>
    <w:tblStylePr w:type="band1Vert">
      <w:tblPr/>
      <w:tcPr>
        <w:tcBorders>
          <w:top w:val="single" w:sz="8" w:space="0" w:color="0C0C0C"/>
          <w:left w:val="single" w:sz="8" w:space="0" w:color="0C0C0C"/>
          <w:bottom w:val="single" w:sz="8" w:space="0" w:color="0C0C0C"/>
          <w:right w:val="single" w:sz="8" w:space="0" w:color="0C0C0C"/>
        </w:tcBorders>
      </w:tcPr>
    </w:tblStylePr>
    <w:tblStylePr w:type="band1Horz">
      <w:tblPr/>
      <w:tcPr>
        <w:tcBorders>
          <w:top w:val="single" w:sz="8" w:space="0" w:color="0C0C0C"/>
          <w:left w:val="single" w:sz="8" w:space="0" w:color="0C0C0C"/>
          <w:bottom w:val="single" w:sz="8" w:space="0" w:color="0C0C0C"/>
          <w:right w:val="single" w:sz="8" w:space="0" w:color="0C0C0C"/>
        </w:tcBorders>
      </w:tcPr>
    </w:tblStylePr>
  </w:style>
  <w:style w:type="paragraph" w:customStyle="1" w:styleId="CE-TableStandardBold0">
    <w:name w:val="CE-Table StandardBold"/>
    <w:basedOn w:val="CE-TableStandard"/>
    <w:link w:val="CE-TableStandardBoldZchn0"/>
    <w:qFormat/>
    <w:rsid w:val="00C33CB3"/>
    <w:rPr>
      <w:b/>
      <w:bCs w:val="0"/>
    </w:rPr>
  </w:style>
  <w:style w:type="character" w:customStyle="1" w:styleId="CE-TableStandardBoldZchn0">
    <w:name w:val="CE-Table StandardBold Zchn"/>
    <w:link w:val="CE-TableStandardBold0"/>
    <w:rsid w:val="00C33CB3"/>
    <w:rPr>
      <w:rFonts w:ascii="Trebuchet MS" w:hAnsi="Trebuchet MS"/>
      <w:b/>
      <w:bCs w:val="0"/>
      <w:color w:val="4D4D4E"/>
      <w:sz w:val="17"/>
      <w:szCs w:val="18"/>
      <w:lang w:val="en-GB"/>
    </w:rPr>
  </w:style>
  <w:style w:type="table" w:customStyle="1" w:styleId="GridTable5Dark-Accent11">
    <w:name w:val="Grid Table 5 Dark - Accent 11"/>
    <w:basedOn w:val="Normlntabulka"/>
    <w:uiPriority w:val="50"/>
    <w:rsid w:val="0042676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4E7E7"/>
    </w:tcPr>
    <w:tblStylePr w:type="firstRow">
      <w:rPr>
        <w:b/>
        <w:bCs/>
        <w:color w:val="FFFFFF"/>
        <w:u w:color="FFFFFF"/>
      </w:rPr>
      <w:tblPr/>
      <w:tcPr>
        <w:tcBorders>
          <w:top w:val="single" w:sz="4" w:space="0" w:color="FFFFFF"/>
          <w:left w:val="single" w:sz="4" w:space="0" w:color="FFFFFF"/>
          <w:right w:val="single" w:sz="4" w:space="0" w:color="FFFFFF"/>
          <w:insideH w:val="nil"/>
          <w:insideV w:val="nil"/>
        </w:tcBorders>
        <w:shd w:val="clear" w:color="auto" w:fill="7D8B8A"/>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D8B8A"/>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D8B8A"/>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D8B8A"/>
      </w:tcPr>
    </w:tblStylePr>
    <w:tblStylePr w:type="band1Vert">
      <w:tblPr/>
      <w:tcPr>
        <w:shd w:val="clear" w:color="auto" w:fill="CAD0D0"/>
      </w:tcPr>
    </w:tblStylePr>
    <w:tblStylePr w:type="band1Horz">
      <w:tblPr/>
      <w:tcPr>
        <w:shd w:val="clear" w:color="auto" w:fill="CAD0D0"/>
      </w:tcPr>
    </w:tblStylePr>
  </w:style>
  <w:style w:type="numbering" w:customStyle="1" w:styleId="Formatvorlage2">
    <w:name w:val="Formatvorlage2"/>
    <w:uiPriority w:val="99"/>
    <w:rsid w:val="004B06F7"/>
    <w:pPr>
      <w:numPr>
        <w:numId w:val="23"/>
      </w:numPr>
    </w:pPr>
  </w:style>
  <w:style w:type="paragraph" w:customStyle="1" w:styleId="CE-Headline3">
    <w:name w:val="CE-Headline 3"/>
    <w:basedOn w:val="CE-Headline4"/>
    <w:link w:val="CE-Headline3Zchn"/>
    <w:qFormat/>
    <w:rsid w:val="00411156"/>
    <w:pPr>
      <w:numPr>
        <w:ilvl w:val="2"/>
      </w:numPr>
      <w:tabs>
        <w:tab w:val="left" w:pos="964"/>
      </w:tabs>
    </w:pPr>
    <w:rPr>
      <w:color w:val="7D8B8A"/>
      <w:sz w:val="24"/>
      <w:lang w:eastAsia="de-AT"/>
    </w:rPr>
  </w:style>
  <w:style w:type="paragraph" w:customStyle="1" w:styleId="CE-Quote">
    <w:name w:val="CE-Quote"/>
    <w:basedOn w:val="CE-StandardText"/>
    <w:link w:val="CE-QuoteZchn"/>
    <w:qFormat/>
    <w:rsid w:val="001F57EC"/>
    <w:pPr>
      <w:jc w:val="left"/>
    </w:pPr>
    <w:rPr>
      <w:i/>
      <w:lang w:eastAsia="de-AT"/>
    </w:rPr>
  </w:style>
  <w:style w:type="character" w:customStyle="1" w:styleId="CE-Headline3Zchn">
    <w:name w:val="CE-Headline 3 Zchn"/>
    <w:link w:val="CE-Headline3"/>
    <w:rsid w:val="00411156"/>
    <w:rPr>
      <w:rFonts w:ascii="Trebuchet MS" w:hAnsi="Trebuchet MS"/>
      <w:b/>
      <w:bCs/>
      <w:iCs/>
      <w:color w:val="7D8B8A"/>
      <w:sz w:val="24"/>
      <w:szCs w:val="24"/>
      <w:lang w:val="en-GB" w:eastAsia="de-AT"/>
    </w:rPr>
  </w:style>
  <w:style w:type="character" w:customStyle="1" w:styleId="CE-QuoteZchn">
    <w:name w:val="CE-Quote Zchn"/>
    <w:link w:val="CE-Quote"/>
    <w:rsid w:val="001F57EC"/>
    <w:rPr>
      <w:rFonts w:ascii="Trebuchet MS" w:hAnsi="Trebuchet MS"/>
      <w:i/>
      <w:color w:val="4D4D4E"/>
      <w:szCs w:val="18"/>
      <w:lang w:val="en-GB" w:eastAsia="de-AT"/>
    </w:rPr>
  </w:style>
  <w:style w:type="numbering" w:customStyle="1" w:styleId="CE-ListStandardText">
    <w:name w:val="CE-List StandardText"/>
    <w:uiPriority w:val="99"/>
    <w:rsid w:val="005C49B1"/>
    <w:pPr>
      <w:numPr>
        <w:numId w:val="24"/>
      </w:numPr>
    </w:pPr>
  </w:style>
  <w:style w:type="numbering" w:customStyle="1" w:styleId="CE-HeadNumbering">
    <w:name w:val="CE-HeadNumbering"/>
    <w:uiPriority w:val="99"/>
    <w:rsid w:val="003F0BC1"/>
    <w:pPr>
      <w:numPr>
        <w:numId w:val="25"/>
      </w:numPr>
    </w:pPr>
  </w:style>
  <w:style w:type="paragraph" w:customStyle="1" w:styleId="CE-HeadlineChapter">
    <w:name w:val="CE-Headline Chapter"/>
    <w:basedOn w:val="CE-Headline1"/>
    <w:next w:val="CE-Headline1"/>
    <w:link w:val="CE-HeadlineChapterZchn"/>
    <w:qFormat/>
    <w:rsid w:val="00411156"/>
    <w:pPr>
      <w:numPr>
        <w:numId w:val="27"/>
      </w:numPr>
      <w:pBdr>
        <w:top w:val="single" w:sz="4" w:space="6" w:color="7E93A5"/>
        <w:left w:val="single" w:sz="4" w:space="4" w:color="7E93A5"/>
        <w:bottom w:val="single" w:sz="4" w:space="4" w:color="7E93A5"/>
        <w:right w:val="single" w:sz="4" w:space="4" w:color="7E93A5"/>
      </w:pBdr>
      <w:shd w:val="clear" w:color="auto" w:fill="7E93A5"/>
      <w:spacing w:before="240"/>
      <w:ind w:left="357" w:hanging="357"/>
      <w:jc w:val="left"/>
    </w:pPr>
    <w:rPr>
      <w:color w:val="FFFFFF"/>
    </w:rPr>
  </w:style>
  <w:style w:type="character" w:customStyle="1" w:styleId="CE-HeadlineChapterZchn">
    <w:name w:val="CE-Headline Chapter Zchn"/>
    <w:link w:val="CE-HeadlineChapter"/>
    <w:rsid w:val="00411156"/>
    <w:rPr>
      <w:rFonts w:ascii="Trebuchet MS" w:hAnsi="Trebuchet MS"/>
      <w:b/>
      <w:bCs/>
      <w:iCs/>
      <w:noProof/>
      <w:color w:val="FFFFFF"/>
      <w:spacing w:val="-10"/>
      <w:sz w:val="36"/>
      <w:szCs w:val="32"/>
      <w:shd w:val="clear" w:color="auto" w:fill="7E93A5"/>
      <w:lang w:val="en-GB" w:eastAsia="de-AT"/>
    </w:rPr>
  </w:style>
  <w:style w:type="paragraph" w:customStyle="1" w:styleId="CE-HeadlineSubtitle">
    <w:name w:val="CE-Headline Subtitle"/>
    <w:basedOn w:val="CE-Headline1"/>
    <w:link w:val="CE-HeadlineSubtitleZchn"/>
    <w:qFormat/>
    <w:rsid w:val="009805EB"/>
    <w:pPr>
      <w:numPr>
        <w:numId w:val="0"/>
      </w:numPr>
      <w:spacing w:before="80" w:after="80" w:line="240" w:lineRule="auto"/>
      <w:ind w:right="0"/>
      <w:jc w:val="left"/>
    </w:pPr>
    <w:rPr>
      <w:sz w:val="32"/>
    </w:rPr>
  </w:style>
  <w:style w:type="character" w:customStyle="1" w:styleId="CE-HeadlineSubtitleZchn">
    <w:name w:val="CE-Headline Subtitle Zchn"/>
    <w:link w:val="CE-HeadlineSubtitle"/>
    <w:rsid w:val="009805EB"/>
    <w:rPr>
      <w:rFonts w:ascii="Trebuchet MS" w:hAnsi="Trebuchet MS"/>
      <w:b/>
      <w:bCs/>
      <w:iCs/>
      <w:noProof/>
      <w:color w:val="7E93A5"/>
      <w:spacing w:val="-10"/>
      <w:sz w:val="32"/>
      <w:szCs w:val="32"/>
      <w:lang w:val="en-GB" w:eastAsia="de-AT"/>
    </w:rPr>
  </w:style>
  <w:style w:type="numbering" w:customStyle="1" w:styleId="CE-HeadNumbering1">
    <w:name w:val="CE-HeadNumbering1"/>
    <w:uiPriority w:val="99"/>
    <w:rsid w:val="00452E23"/>
  </w:style>
  <w:style w:type="numbering" w:customStyle="1" w:styleId="CE-HeadNumbering2">
    <w:name w:val="CE-HeadNumbering2"/>
    <w:uiPriority w:val="99"/>
    <w:rsid w:val="0091306C"/>
    <w:pPr>
      <w:numPr>
        <w:numId w:val="1"/>
      </w:numPr>
    </w:pPr>
  </w:style>
  <w:style w:type="paragraph" w:customStyle="1" w:styleId="EndNoteBibliographyTitle">
    <w:name w:val="EndNote Bibliography Title"/>
    <w:basedOn w:val="Normln"/>
    <w:link w:val="EndNoteBibliographyTitleChar"/>
    <w:rsid w:val="00D37C20"/>
    <w:pPr>
      <w:jc w:val="center"/>
    </w:pPr>
    <w:rPr>
      <w:rFonts w:ascii="Trebuchet MS" w:hAnsi="Trebuchet MS"/>
      <w:noProof/>
      <w:lang w:val="en-US"/>
    </w:rPr>
  </w:style>
  <w:style w:type="character" w:customStyle="1" w:styleId="EndNoteBibliographyTitleChar">
    <w:name w:val="EndNote Bibliography Title Char"/>
    <w:link w:val="EndNoteBibliographyTitle"/>
    <w:rsid w:val="00D37C20"/>
    <w:rPr>
      <w:rFonts w:ascii="Trebuchet MS" w:hAnsi="Trebuchet MS"/>
      <w:noProof/>
      <w:lang w:val="en-US" w:eastAsia="en-US"/>
    </w:rPr>
  </w:style>
  <w:style w:type="paragraph" w:customStyle="1" w:styleId="EndNoteBibliography">
    <w:name w:val="EndNote Bibliography"/>
    <w:basedOn w:val="Normln"/>
    <w:link w:val="EndNoteBibliographyChar"/>
    <w:rsid w:val="00D37C20"/>
    <w:pPr>
      <w:spacing w:line="240" w:lineRule="auto"/>
    </w:pPr>
    <w:rPr>
      <w:rFonts w:ascii="Trebuchet MS" w:hAnsi="Trebuchet MS"/>
      <w:noProof/>
      <w:lang w:val="en-US"/>
    </w:rPr>
  </w:style>
  <w:style w:type="character" w:customStyle="1" w:styleId="EndNoteBibliographyChar">
    <w:name w:val="EndNote Bibliography Char"/>
    <w:link w:val="EndNoteBibliography"/>
    <w:rsid w:val="00D37C20"/>
    <w:rPr>
      <w:rFonts w:ascii="Trebuchet MS" w:hAnsi="Trebuchet MS"/>
      <w:noProof/>
      <w:lang w:val="en-US" w:eastAsia="en-US"/>
    </w:rPr>
  </w:style>
  <w:style w:type="paragraph" w:customStyle="1" w:styleId="NeNaslov">
    <w:name w:val="NeNaslov"/>
    <w:basedOn w:val="CE-HeadlineSubtitle"/>
    <w:link w:val="NeNaslovChar"/>
    <w:qFormat/>
    <w:rsid w:val="00160024"/>
    <w:rPr>
      <w:sz w:val="34"/>
      <w:szCs w:val="34"/>
    </w:rPr>
  </w:style>
  <w:style w:type="character" w:customStyle="1" w:styleId="NeNaslovChar">
    <w:name w:val="NeNaslov Char"/>
    <w:link w:val="NeNaslov"/>
    <w:rsid w:val="00160024"/>
    <w:rPr>
      <w:rFonts w:ascii="Trebuchet MS" w:hAnsi="Trebuchet MS"/>
      <w:b/>
      <w:bCs/>
      <w:iCs/>
      <w:noProof/>
      <w:color w:val="7E93A5"/>
      <w:spacing w:val="-10"/>
      <w:sz w:val="34"/>
      <w:szCs w:val="34"/>
      <w:lang w:val="en-GB" w:eastAsia="de-AT"/>
    </w:rPr>
  </w:style>
  <w:style w:type="character" w:customStyle="1" w:styleId="tlid-translation">
    <w:name w:val="tlid-translation"/>
    <w:basedOn w:val="Standardnpsmoodstavce"/>
    <w:rsid w:val="00953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738489">
      <w:bodyDiv w:val="1"/>
      <w:marLeft w:val="0"/>
      <w:marRight w:val="0"/>
      <w:marTop w:val="0"/>
      <w:marBottom w:val="0"/>
      <w:divBdr>
        <w:top w:val="none" w:sz="0" w:space="0" w:color="auto"/>
        <w:left w:val="none" w:sz="0" w:space="0" w:color="auto"/>
        <w:bottom w:val="none" w:sz="0" w:space="0" w:color="auto"/>
        <w:right w:val="none" w:sz="0" w:space="0" w:color="auto"/>
      </w:divBdr>
      <w:divsChild>
        <w:div w:id="110051516">
          <w:marLeft w:val="0"/>
          <w:marRight w:val="0"/>
          <w:marTop w:val="0"/>
          <w:marBottom w:val="0"/>
          <w:divBdr>
            <w:top w:val="none" w:sz="0" w:space="0" w:color="auto"/>
            <w:left w:val="none" w:sz="0" w:space="0" w:color="auto"/>
            <w:bottom w:val="none" w:sz="0" w:space="0" w:color="auto"/>
            <w:right w:val="none" w:sz="0" w:space="0" w:color="auto"/>
          </w:divBdr>
        </w:div>
      </w:divsChild>
    </w:div>
    <w:div w:id="128593797">
      <w:bodyDiv w:val="1"/>
      <w:marLeft w:val="0"/>
      <w:marRight w:val="0"/>
      <w:marTop w:val="0"/>
      <w:marBottom w:val="0"/>
      <w:divBdr>
        <w:top w:val="none" w:sz="0" w:space="0" w:color="auto"/>
        <w:left w:val="none" w:sz="0" w:space="0" w:color="auto"/>
        <w:bottom w:val="none" w:sz="0" w:space="0" w:color="auto"/>
        <w:right w:val="none" w:sz="0" w:space="0" w:color="auto"/>
      </w:divBdr>
      <w:divsChild>
        <w:div w:id="527792257">
          <w:marLeft w:val="0"/>
          <w:marRight w:val="0"/>
          <w:marTop w:val="0"/>
          <w:marBottom w:val="0"/>
          <w:divBdr>
            <w:top w:val="none" w:sz="0" w:space="0" w:color="auto"/>
            <w:left w:val="none" w:sz="0" w:space="0" w:color="auto"/>
            <w:bottom w:val="none" w:sz="0" w:space="0" w:color="auto"/>
            <w:right w:val="none" w:sz="0" w:space="0" w:color="auto"/>
          </w:divBdr>
        </w:div>
        <w:div w:id="689063833">
          <w:marLeft w:val="0"/>
          <w:marRight w:val="0"/>
          <w:marTop w:val="0"/>
          <w:marBottom w:val="0"/>
          <w:divBdr>
            <w:top w:val="none" w:sz="0" w:space="0" w:color="auto"/>
            <w:left w:val="none" w:sz="0" w:space="0" w:color="auto"/>
            <w:bottom w:val="none" w:sz="0" w:space="0" w:color="auto"/>
            <w:right w:val="none" w:sz="0" w:space="0" w:color="auto"/>
          </w:divBdr>
        </w:div>
        <w:div w:id="1271814771">
          <w:marLeft w:val="0"/>
          <w:marRight w:val="0"/>
          <w:marTop w:val="0"/>
          <w:marBottom w:val="0"/>
          <w:divBdr>
            <w:top w:val="none" w:sz="0" w:space="0" w:color="auto"/>
            <w:left w:val="none" w:sz="0" w:space="0" w:color="auto"/>
            <w:bottom w:val="none" w:sz="0" w:space="0" w:color="auto"/>
            <w:right w:val="none" w:sz="0" w:space="0" w:color="auto"/>
          </w:divBdr>
        </w:div>
        <w:div w:id="1351417858">
          <w:marLeft w:val="0"/>
          <w:marRight w:val="0"/>
          <w:marTop w:val="0"/>
          <w:marBottom w:val="0"/>
          <w:divBdr>
            <w:top w:val="none" w:sz="0" w:space="0" w:color="auto"/>
            <w:left w:val="none" w:sz="0" w:space="0" w:color="auto"/>
            <w:bottom w:val="none" w:sz="0" w:space="0" w:color="auto"/>
            <w:right w:val="none" w:sz="0" w:space="0" w:color="auto"/>
          </w:divBdr>
        </w:div>
        <w:div w:id="1561280710">
          <w:marLeft w:val="0"/>
          <w:marRight w:val="0"/>
          <w:marTop w:val="0"/>
          <w:marBottom w:val="0"/>
          <w:divBdr>
            <w:top w:val="none" w:sz="0" w:space="0" w:color="auto"/>
            <w:left w:val="none" w:sz="0" w:space="0" w:color="auto"/>
            <w:bottom w:val="none" w:sz="0" w:space="0" w:color="auto"/>
            <w:right w:val="none" w:sz="0" w:space="0" w:color="auto"/>
          </w:divBdr>
        </w:div>
        <w:div w:id="2137067564">
          <w:marLeft w:val="0"/>
          <w:marRight w:val="0"/>
          <w:marTop w:val="0"/>
          <w:marBottom w:val="0"/>
          <w:divBdr>
            <w:top w:val="none" w:sz="0" w:space="0" w:color="auto"/>
            <w:left w:val="none" w:sz="0" w:space="0" w:color="auto"/>
            <w:bottom w:val="none" w:sz="0" w:space="0" w:color="auto"/>
            <w:right w:val="none" w:sz="0" w:space="0" w:color="auto"/>
          </w:divBdr>
        </w:div>
      </w:divsChild>
    </w:div>
    <w:div w:id="217204068">
      <w:bodyDiv w:val="1"/>
      <w:marLeft w:val="0"/>
      <w:marRight w:val="0"/>
      <w:marTop w:val="0"/>
      <w:marBottom w:val="0"/>
      <w:divBdr>
        <w:top w:val="none" w:sz="0" w:space="0" w:color="auto"/>
        <w:left w:val="none" w:sz="0" w:space="0" w:color="auto"/>
        <w:bottom w:val="none" w:sz="0" w:space="0" w:color="auto"/>
        <w:right w:val="none" w:sz="0" w:space="0" w:color="auto"/>
      </w:divBdr>
      <w:divsChild>
        <w:div w:id="1044406129">
          <w:marLeft w:val="0"/>
          <w:marRight w:val="0"/>
          <w:marTop w:val="0"/>
          <w:marBottom w:val="120"/>
          <w:divBdr>
            <w:top w:val="none" w:sz="0" w:space="0" w:color="auto"/>
            <w:left w:val="none" w:sz="0" w:space="0" w:color="auto"/>
            <w:bottom w:val="none" w:sz="0" w:space="0" w:color="auto"/>
            <w:right w:val="none" w:sz="0" w:space="0" w:color="auto"/>
          </w:divBdr>
        </w:div>
      </w:divsChild>
    </w:div>
    <w:div w:id="278488395">
      <w:bodyDiv w:val="1"/>
      <w:marLeft w:val="0"/>
      <w:marRight w:val="0"/>
      <w:marTop w:val="0"/>
      <w:marBottom w:val="0"/>
      <w:divBdr>
        <w:top w:val="none" w:sz="0" w:space="0" w:color="auto"/>
        <w:left w:val="none" w:sz="0" w:space="0" w:color="auto"/>
        <w:bottom w:val="none" w:sz="0" w:space="0" w:color="auto"/>
        <w:right w:val="none" w:sz="0" w:space="0" w:color="auto"/>
      </w:divBdr>
      <w:divsChild>
        <w:div w:id="1053967255">
          <w:marLeft w:val="0"/>
          <w:marRight w:val="0"/>
          <w:marTop w:val="120"/>
          <w:marBottom w:val="120"/>
          <w:divBdr>
            <w:top w:val="none" w:sz="0" w:space="0" w:color="auto"/>
            <w:left w:val="none" w:sz="0" w:space="0" w:color="auto"/>
            <w:bottom w:val="none" w:sz="0" w:space="0" w:color="auto"/>
            <w:right w:val="none" w:sz="0" w:space="0" w:color="auto"/>
          </w:divBdr>
        </w:div>
        <w:div w:id="1109281617">
          <w:marLeft w:val="0"/>
          <w:marRight w:val="0"/>
          <w:marTop w:val="120"/>
          <w:marBottom w:val="120"/>
          <w:divBdr>
            <w:top w:val="none" w:sz="0" w:space="0" w:color="auto"/>
            <w:left w:val="none" w:sz="0" w:space="0" w:color="auto"/>
            <w:bottom w:val="none" w:sz="0" w:space="0" w:color="auto"/>
            <w:right w:val="none" w:sz="0" w:space="0" w:color="auto"/>
          </w:divBdr>
        </w:div>
        <w:div w:id="1120799867">
          <w:marLeft w:val="0"/>
          <w:marRight w:val="0"/>
          <w:marTop w:val="120"/>
          <w:marBottom w:val="120"/>
          <w:divBdr>
            <w:top w:val="none" w:sz="0" w:space="0" w:color="auto"/>
            <w:left w:val="none" w:sz="0" w:space="0" w:color="auto"/>
            <w:bottom w:val="none" w:sz="0" w:space="0" w:color="auto"/>
            <w:right w:val="none" w:sz="0" w:space="0" w:color="auto"/>
          </w:divBdr>
        </w:div>
        <w:div w:id="1169642059">
          <w:marLeft w:val="0"/>
          <w:marRight w:val="0"/>
          <w:marTop w:val="120"/>
          <w:marBottom w:val="120"/>
          <w:divBdr>
            <w:top w:val="none" w:sz="0" w:space="0" w:color="auto"/>
            <w:left w:val="none" w:sz="0" w:space="0" w:color="auto"/>
            <w:bottom w:val="none" w:sz="0" w:space="0" w:color="auto"/>
            <w:right w:val="none" w:sz="0" w:space="0" w:color="auto"/>
          </w:divBdr>
        </w:div>
        <w:div w:id="1883786122">
          <w:marLeft w:val="0"/>
          <w:marRight w:val="0"/>
          <w:marTop w:val="120"/>
          <w:marBottom w:val="120"/>
          <w:divBdr>
            <w:top w:val="none" w:sz="0" w:space="0" w:color="auto"/>
            <w:left w:val="none" w:sz="0" w:space="0" w:color="auto"/>
            <w:bottom w:val="none" w:sz="0" w:space="0" w:color="auto"/>
            <w:right w:val="none" w:sz="0" w:space="0" w:color="auto"/>
          </w:divBdr>
        </w:div>
        <w:div w:id="1910069013">
          <w:marLeft w:val="0"/>
          <w:marRight w:val="0"/>
          <w:marTop w:val="120"/>
          <w:marBottom w:val="120"/>
          <w:divBdr>
            <w:top w:val="none" w:sz="0" w:space="0" w:color="auto"/>
            <w:left w:val="none" w:sz="0" w:space="0" w:color="auto"/>
            <w:bottom w:val="none" w:sz="0" w:space="0" w:color="auto"/>
            <w:right w:val="none" w:sz="0" w:space="0" w:color="auto"/>
          </w:divBdr>
        </w:div>
      </w:divsChild>
    </w:div>
    <w:div w:id="309291005">
      <w:bodyDiv w:val="1"/>
      <w:marLeft w:val="0"/>
      <w:marRight w:val="0"/>
      <w:marTop w:val="0"/>
      <w:marBottom w:val="0"/>
      <w:divBdr>
        <w:top w:val="none" w:sz="0" w:space="0" w:color="auto"/>
        <w:left w:val="none" w:sz="0" w:space="0" w:color="auto"/>
        <w:bottom w:val="none" w:sz="0" w:space="0" w:color="auto"/>
        <w:right w:val="none" w:sz="0" w:space="0" w:color="auto"/>
      </w:divBdr>
    </w:div>
    <w:div w:id="323512152">
      <w:bodyDiv w:val="1"/>
      <w:marLeft w:val="0"/>
      <w:marRight w:val="0"/>
      <w:marTop w:val="0"/>
      <w:marBottom w:val="0"/>
      <w:divBdr>
        <w:top w:val="none" w:sz="0" w:space="0" w:color="auto"/>
        <w:left w:val="none" w:sz="0" w:space="0" w:color="auto"/>
        <w:bottom w:val="none" w:sz="0" w:space="0" w:color="auto"/>
        <w:right w:val="none" w:sz="0" w:space="0" w:color="auto"/>
      </w:divBdr>
    </w:div>
    <w:div w:id="347566588">
      <w:bodyDiv w:val="1"/>
      <w:marLeft w:val="0"/>
      <w:marRight w:val="0"/>
      <w:marTop w:val="0"/>
      <w:marBottom w:val="0"/>
      <w:divBdr>
        <w:top w:val="none" w:sz="0" w:space="0" w:color="auto"/>
        <w:left w:val="none" w:sz="0" w:space="0" w:color="auto"/>
        <w:bottom w:val="none" w:sz="0" w:space="0" w:color="auto"/>
        <w:right w:val="none" w:sz="0" w:space="0" w:color="auto"/>
      </w:divBdr>
    </w:div>
    <w:div w:id="354697335">
      <w:bodyDiv w:val="1"/>
      <w:marLeft w:val="0"/>
      <w:marRight w:val="0"/>
      <w:marTop w:val="0"/>
      <w:marBottom w:val="0"/>
      <w:divBdr>
        <w:top w:val="none" w:sz="0" w:space="0" w:color="auto"/>
        <w:left w:val="none" w:sz="0" w:space="0" w:color="auto"/>
        <w:bottom w:val="none" w:sz="0" w:space="0" w:color="auto"/>
        <w:right w:val="none" w:sz="0" w:space="0" w:color="auto"/>
      </w:divBdr>
    </w:div>
    <w:div w:id="414937456">
      <w:bodyDiv w:val="1"/>
      <w:marLeft w:val="0"/>
      <w:marRight w:val="0"/>
      <w:marTop w:val="0"/>
      <w:marBottom w:val="0"/>
      <w:divBdr>
        <w:top w:val="none" w:sz="0" w:space="0" w:color="auto"/>
        <w:left w:val="none" w:sz="0" w:space="0" w:color="auto"/>
        <w:bottom w:val="none" w:sz="0" w:space="0" w:color="auto"/>
        <w:right w:val="none" w:sz="0" w:space="0" w:color="auto"/>
      </w:divBdr>
    </w:div>
    <w:div w:id="445396008">
      <w:bodyDiv w:val="1"/>
      <w:marLeft w:val="0"/>
      <w:marRight w:val="0"/>
      <w:marTop w:val="0"/>
      <w:marBottom w:val="0"/>
      <w:divBdr>
        <w:top w:val="none" w:sz="0" w:space="0" w:color="auto"/>
        <w:left w:val="none" w:sz="0" w:space="0" w:color="auto"/>
        <w:bottom w:val="none" w:sz="0" w:space="0" w:color="auto"/>
        <w:right w:val="none" w:sz="0" w:space="0" w:color="auto"/>
      </w:divBdr>
    </w:div>
    <w:div w:id="466509533">
      <w:bodyDiv w:val="1"/>
      <w:marLeft w:val="0"/>
      <w:marRight w:val="0"/>
      <w:marTop w:val="0"/>
      <w:marBottom w:val="0"/>
      <w:divBdr>
        <w:top w:val="none" w:sz="0" w:space="0" w:color="auto"/>
        <w:left w:val="none" w:sz="0" w:space="0" w:color="auto"/>
        <w:bottom w:val="none" w:sz="0" w:space="0" w:color="auto"/>
        <w:right w:val="none" w:sz="0" w:space="0" w:color="auto"/>
      </w:divBdr>
    </w:div>
    <w:div w:id="552617921">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257717270">
          <w:marLeft w:val="0"/>
          <w:marRight w:val="0"/>
          <w:marTop w:val="0"/>
          <w:marBottom w:val="0"/>
          <w:divBdr>
            <w:top w:val="none" w:sz="0" w:space="0" w:color="auto"/>
            <w:left w:val="none" w:sz="0" w:space="0" w:color="auto"/>
            <w:bottom w:val="none" w:sz="0" w:space="0" w:color="auto"/>
            <w:right w:val="none" w:sz="0" w:space="0" w:color="auto"/>
          </w:divBdr>
        </w:div>
        <w:div w:id="689917766">
          <w:marLeft w:val="0"/>
          <w:marRight w:val="0"/>
          <w:marTop w:val="0"/>
          <w:marBottom w:val="0"/>
          <w:divBdr>
            <w:top w:val="none" w:sz="0" w:space="0" w:color="auto"/>
            <w:left w:val="none" w:sz="0" w:space="0" w:color="auto"/>
            <w:bottom w:val="none" w:sz="0" w:space="0" w:color="auto"/>
            <w:right w:val="none" w:sz="0" w:space="0" w:color="auto"/>
          </w:divBdr>
        </w:div>
        <w:div w:id="773280282">
          <w:marLeft w:val="0"/>
          <w:marRight w:val="0"/>
          <w:marTop w:val="0"/>
          <w:marBottom w:val="0"/>
          <w:divBdr>
            <w:top w:val="none" w:sz="0" w:space="0" w:color="auto"/>
            <w:left w:val="none" w:sz="0" w:space="0" w:color="auto"/>
            <w:bottom w:val="none" w:sz="0" w:space="0" w:color="auto"/>
            <w:right w:val="none" w:sz="0" w:space="0" w:color="auto"/>
          </w:divBdr>
        </w:div>
        <w:div w:id="846165856">
          <w:marLeft w:val="0"/>
          <w:marRight w:val="0"/>
          <w:marTop w:val="0"/>
          <w:marBottom w:val="0"/>
          <w:divBdr>
            <w:top w:val="none" w:sz="0" w:space="0" w:color="auto"/>
            <w:left w:val="none" w:sz="0" w:space="0" w:color="auto"/>
            <w:bottom w:val="none" w:sz="0" w:space="0" w:color="auto"/>
            <w:right w:val="none" w:sz="0" w:space="0" w:color="auto"/>
          </w:divBdr>
        </w:div>
        <w:div w:id="888030778">
          <w:marLeft w:val="0"/>
          <w:marRight w:val="0"/>
          <w:marTop w:val="0"/>
          <w:marBottom w:val="0"/>
          <w:divBdr>
            <w:top w:val="none" w:sz="0" w:space="0" w:color="auto"/>
            <w:left w:val="none" w:sz="0" w:space="0" w:color="auto"/>
            <w:bottom w:val="none" w:sz="0" w:space="0" w:color="auto"/>
            <w:right w:val="none" w:sz="0" w:space="0" w:color="auto"/>
          </w:divBdr>
        </w:div>
        <w:div w:id="1225212647">
          <w:marLeft w:val="0"/>
          <w:marRight w:val="0"/>
          <w:marTop w:val="0"/>
          <w:marBottom w:val="0"/>
          <w:divBdr>
            <w:top w:val="none" w:sz="0" w:space="0" w:color="auto"/>
            <w:left w:val="none" w:sz="0" w:space="0" w:color="auto"/>
            <w:bottom w:val="none" w:sz="0" w:space="0" w:color="auto"/>
            <w:right w:val="none" w:sz="0" w:space="0" w:color="auto"/>
          </w:divBdr>
        </w:div>
        <w:div w:id="1294019952">
          <w:marLeft w:val="0"/>
          <w:marRight w:val="0"/>
          <w:marTop w:val="0"/>
          <w:marBottom w:val="0"/>
          <w:divBdr>
            <w:top w:val="none" w:sz="0" w:space="0" w:color="auto"/>
            <w:left w:val="none" w:sz="0" w:space="0" w:color="auto"/>
            <w:bottom w:val="none" w:sz="0" w:space="0" w:color="auto"/>
            <w:right w:val="none" w:sz="0" w:space="0" w:color="auto"/>
          </w:divBdr>
        </w:div>
        <w:div w:id="1609586327">
          <w:marLeft w:val="0"/>
          <w:marRight w:val="0"/>
          <w:marTop w:val="0"/>
          <w:marBottom w:val="0"/>
          <w:divBdr>
            <w:top w:val="none" w:sz="0" w:space="0" w:color="auto"/>
            <w:left w:val="none" w:sz="0" w:space="0" w:color="auto"/>
            <w:bottom w:val="none" w:sz="0" w:space="0" w:color="auto"/>
            <w:right w:val="none" w:sz="0" w:space="0" w:color="auto"/>
          </w:divBdr>
        </w:div>
      </w:divsChild>
    </w:div>
    <w:div w:id="641929727">
      <w:bodyDiv w:val="1"/>
      <w:marLeft w:val="0"/>
      <w:marRight w:val="0"/>
      <w:marTop w:val="0"/>
      <w:marBottom w:val="0"/>
      <w:divBdr>
        <w:top w:val="none" w:sz="0" w:space="0" w:color="auto"/>
        <w:left w:val="none" w:sz="0" w:space="0" w:color="auto"/>
        <w:bottom w:val="none" w:sz="0" w:space="0" w:color="auto"/>
        <w:right w:val="none" w:sz="0" w:space="0" w:color="auto"/>
      </w:divBdr>
    </w:div>
    <w:div w:id="661741656">
      <w:bodyDiv w:val="1"/>
      <w:marLeft w:val="0"/>
      <w:marRight w:val="0"/>
      <w:marTop w:val="0"/>
      <w:marBottom w:val="0"/>
      <w:divBdr>
        <w:top w:val="none" w:sz="0" w:space="0" w:color="auto"/>
        <w:left w:val="none" w:sz="0" w:space="0" w:color="auto"/>
        <w:bottom w:val="none" w:sz="0" w:space="0" w:color="auto"/>
        <w:right w:val="none" w:sz="0" w:space="0" w:color="auto"/>
      </w:divBdr>
    </w:div>
    <w:div w:id="702367067">
      <w:bodyDiv w:val="1"/>
      <w:marLeft w:val="0"/>
      <w:marRight w:val="0"/>
      <w:marTop w:val="0"/>
      <w:marBottom w:val="0"/>
      <w:divBdr>
        <w:top w:val="none" w:sz="0" w:space="0" w:color="auto"/>
        <w:left w:val="none" w:sz="0" w:space="0" w:color="auto"/>
        <w:bottom w:val="none" w:sz="0" w:space="0" w:color="auto"/>
        <w:right w:val="none" w:sz="0" w:space="0" w:color="auto"/>
      </w:divBdr>
      <w:divsChild>
        <w:div w:id="1623876620">
          <w:marLeft w:val="533"/>
          <w:marRight w:val="0"/>
          <w:marTop w:val="115"/>
          <w:marBottom w:val="0"/>
          <w:divBdr>
            <w:top w:val="none" w:sz="0" w:space="0" w:color="auto"/>
            <w:left w:val="none" w:sz="0" w:space="0" w:color="auto"/>
            <w:bottom w:val="none" w:sz="0" w:space="0" w:color="auto"/>
            <w:right w:val="none" w:sz="0" w:space="0" w:color="auto"/>
          </w:divBdr>
        </w:div>
        <w:div w:id="494995396">
          <w:marLeft w:val="1714"/>
          <w:marRight w:val="0"/>
          <w:marTop w:val="115"/>
          <w:marBottom w:val="0"/>
          <w:divBdr>
            <w:top w:val="none" w:sz="0" w:space="0" w:color="auto"/>
            <w:left w:val="none" w:sz="0" w:space="0" w:color="auto"/>
            <w:bottom w:val="none" w:sz="0" w:space="0" w:color="auto"/>
            <w:right w:val="none" w:sz="0" w:space="0" w:color="auto"/>
          </w:divBdr>
        </w:div>
        <w:div w:id="985667777">
          <w:marLeft w:val="1714"/>
          <w:marRight w:val="0"/>
          <w:marTop w:val="115"/>
          <w:marBottom w:val="0"/>
          <w:divBdr>
            <w:top w:val="none" w:sz="0" w:space="0" w:color="auto"/>
            <w:left w:val="none" w:sz="0" w:space="0" w:color="auto"/>
            <w:bottom w:val="none" w:sz="0" w:space="0" w:color="auto"/>
            <w:right w:val="none" w:sz="0" w:space="0" w:color="auto"/>
          </w:divBdr>
        </w:div>
        <w:div w:id="794712034">
          <w:marLeft w:val="533"/>
          <w:marRight w:val="0"/>
          <w:marTop w:val="115"/>
          <w:marBottom w:val="0"/>
          <w:divBdr>
            <w:top w:val="none" w:sz="0" w:space="0" w:color="auto"/>
            <w:left w:val="none" w:sz="0" w:space="0" w:color="auto"/>
            <w:bottom w:val="none" w:sz="0" w:space="0" w:color="auto"/>
            <w:right w:val="none" w:sz="0" w:space="0" w:color="auto"/>
          </w:divBdr>
        </w:div>
        <w:div w:id="316962743">
          <w:marLeft w:val="1714"/>
          <w:marRight w:val="0"/>
          <w:marTop w:val="96"/>
          <w:marBottom w:val="0"/>
          <w:divBdr>
            <w:top w:val="none" w:sz="0" w:space="0" w:color="auto"/>
            <w:left w:val="none" w:sz="0" w:space="0" w:color="auto"/>
            <w:bottom w:val="none" w:sz="0" w:space="0" w:color="auto"/>
            <w:right w:val="none" w:sz="0" w:space="0" w:color="auto"/>
          </w:divBdr>
        </w:div>
        <w:div w:id="1000238653">
          <w:marLeft w:val="1714"/>
          <w:marRight w:val="0"/>
          <w:marTop w:val="96"/>
          <w:marBottom w:val="0"/>
          <w:divBdr>
            <w:top w:val="none" w:sz="0" w:space="0" w:color="auto"/>
            <w:left w:val="none" w:sz="0" w:space="0" w:color="auto"/>
            <w:bottom w:val="none" w:sz="0" w:space="0" w:color="auto"/>
            <w:right w:val="none" w:sz="0" w:space="0" w:color="auto"/>
          </w:divBdr>
        </w:div>
        <w:div w:id="1559784043">
          <w:marLeft w:val="1714"/>
          <w:marRight w:val="0"/>
          <w:marTop w:val="96"/>
          <w:marBottom w:val="0"/>
          <w:divBdr>
            <w:top w:val="none" w:sz="0" w:space="0" w:color="auto"/>
            <w:left w:val="none" w:sz="0" w:space="0" w:color="auto"/>
            <w:bottom w:val="none" w:sz="0" w:space="0" w:color="auto"/>
            <w:right w:val="none" w:sz="0" w:space="0" w:color="auto"/>
          </w:divBdr>
        </w:div>
      </w:divsChild>
    </w:div>
    <w:div w:id="749930456">
      <w:bodyDiv w:val="1"/>
      <w:marLeft w:val="0"/>
      <w:marRight w:val="0"/>
      <w:marTop w:val="0"/>
      <w:marBottom w:val="0"/>
      <w:divBdr>
        <w:top w:val="none" w:sz="0" w:space="0" w:color="auto"/>
        <w:left w:val="none" w:sz="0" w:space="0" w:color="auto"/>
        <w:bottom w:val="none" w:sz="0" w:space="0" w:color="auto"/>
        <w:right w:val="none" w:sz="0" w:space="0" w:color="auto"/>
      </w:divBdr>
    </w:div>
    <w:div w:id="762998266">
      <w:bodyDiv w:val="1"/>
      <w:marLeft w:val="0"/>
      <w:marRight w:val="0"/>
      <w:marTop w:val="0"/>
      <w:marBottom w:val="0"/>
      <w:divBdr>
        <w:top w:val="none" w:sz="0" w:space="0" w:color="auto"/>
        <w:left w:val="none" w:sz="0" w:space="0" w:color="auto"/>
        <w:bottom w:val="none" w:sz="0" w:space="0" w:color="auto"/>
        <w:right w:val="none" w:sz="0" w:space="0" w:color="auto"/>
      </w:divBdr>
      <w:divsChild>
        <w:div w:id="77606195">
          <w:marLeft w:val="0"/>
          <w:marRight w:val="0"/>
          <w:marTop w:val="0"/>
          <w:marBottom w:val="0"/>
          <w:divBdr>
            <w:top w:val="none" w:sz="0" w:space="0" w:color="auto"/>
            <w:left w:val="none" w:sz="0" w:space="0" w:color="auto"/>
            <w:bottom w:val="none" w:sz="0" w:space="0" w:color="auto"/>
            <w:right w:val="none" w:sz="0" w:space="0" w:color="auto"/>
          </w:divBdr>
        </w:div>
        <w:div w:id="94831295">
          <w:marLeft w:val="0"/>
          <w:marRight w:val="0"/>
          <w:marTop w:val="0"/>
          <w:marBottom w:val="0"/>
          <w:divBdr>
            <w:top w:val="none" w:sz="0" w:space="0" w:color="auto"/>
            <w:left w:val="none" w:sz="0" w:space="0" w:color="auto"/>
            <w:bottom w:val="none" w:sz="0" w:space="0" w:color="auto"/>
            <w:right w:val="none" w:sz="0" w:space="0" w:color="auto"/>
          </w:divBdr>
        </w:div>
        <w:div w:id="257300635">
          <w:marLeft w:val="0"/>
          <w:marRight w:val="0"/>
          <w:marTop w:val="0"/>
          <w:marBottom w:val="0"/>
          <w:divBdr>
            <w:top w:val="none" w:sz="0" w:space="0" w:color="auto"/>
            <w:left w:val="none" w:sz="0" w:space="0" w:color="auto"/>
            <w:bottom w:val="none" w:sz="0" w:space="0" w:color="auto"/>
            <w:right w:val="none" w:sz="0" w:space="0" w:color="auto"/>
          </w:divBdr>
        </w:div>
        <w:div w:id="278998007">
          <w:marLeft w:val="0"/>
          <w:marRight w:val="0"/>
          <w:marTop w:val="0"/>
          <w:marBottom w:val="0"/>
          <w:divBdr>
            <w:top w:val="none" w:sz="0" w:space="0" w:color="auto"/>
            <w:left w:val="none" w:sz="0" w:space="0" w:color="auto"/>
            <w:bottom w:val="none" w:sz="0" w:space="0" w:color="auto"/>
            <w:right w:val="none" w:sz="0" w:space="0" w:color="auto"/>
          </w:divBdr>
        </w:div>
        <w:div w:id="582229015">
          <w:marLeft w:val="0"/>
          <w:marRight w:val="0"/>
          <w:marTop w:val="0"/>
          <w:marBottom w:val="0"/>
          <w:divBdr>
            <w:top w:val="none" w:sz="0" w:space="0" w:color="auto"/>
            <w:left w:val="none" w:sz="0" w:space="0" w:color="auto"/>
            <w:bottom w:val="none" w:sz="0" w:space="0" w:color="auto"/>
            <w:right w:val="none" w:sz="0" w:space="0" w:color="auto"/>
          </w:divBdr>
        </w:div>
        <w:div w:id="724446738">
          <w:marLeft w:val="0"/>
          <w:marRight w:val="0"/>
          <w:marTop w:val="0"/>
          <w:marBottom w:val="0"/>
          <w:divBdr>
            <w:top w:val="none" w:sz="0" w:space="0" w:color="auto"/>
            <w:left w:val="none" w:sz="0" w:space="0" w:color="auto"/>
            <w:bottom w:val="none" w:sz="0" w:space="0" w:color="auto"/>
            <w:right w:val="none" w:sz="0" w:space="0" w:color="auto"/>
          </w:divBdr>
        </w:div>
        <w:div w:id="1124882154">
          <w:marLeft w:val="0"/>
          <w:marRight w:val="0"/>
          <w:marTop w:val="0"/>
          <w:marBottom w:val="0"/>
          <w:divBdr>
            <w:top w:val="none" w:sz="0" w:space="0" w:color="auto"/>
            <w:left w:val="none" w:sz="0" w:space="0" w:color="auto"/>
            <w:bottom w:val="none" w:sz="0" w:space="0" w:color="auto"/>
            <w:right w:val="none" w:sz="0" w:space="0" w:color="auto"/>
          </w:divBdr>
        </w:div>
        <w:div w:id="1310135477">
          <w:marLeft w:val="0"/>
          <w:marRight w:val="0"/>
          <w:marTop w:val="0"/>
          <w:marBottom w:val="0"/>
          <w:divBdr>
            <w:top w:val="none" w:sz="0" w:space="0" w:color="auto"/>
            <w:left w:val="none" w:sz="0" w:space="0" w:color="auto"/>
            <w:bottom w:val="none" w:sz="0" w:space="0" w:color="auto"/>
            <w:right w:val="none" w:sz="0" w:space="0" w:color="auto"/>
          </w:divBdr>
        </w:div>
        <w:div w:id="1316950376">
          <w:marLeft w:val="0"/>
          <w:marRight w:val="0"/>
          <w:marTop w:val="0"/>
          <w:marBottom w:val="0"/>
          <w:divBdr>
            <w:top w:val="none" w:sz="0" w:space="0" w:color="auto"/>
            <w:left w:val="none" w:sz="0" w:space="0" w:color="auto"/>
            <w:bottom w:val="none" w:sz="0" w:space="0" w:color="auto"/>
            <w:right w:val="none" w:sz="0" w:space="0" w:color="auto"/>
          </w:divBdr>
        </w:div>
        <w:div w:id="1490511565">
          <w:marLeft w:val="0"/>
          <w:marRight w:val="0"/>
          <w:marTop w:val="0"/>
          <w:marBottom w:val="0"/>
          <w:divBdr>
            <w:top w:val="none" w:sz="0" w:space="0" w:color="auto"/>
            <w:left w:val="none" w:sz="0" w:space="0" w:color="auto"/>
            <w:bottom w:val="none" w:sz="0" w:space="0" w:color="auto"/>
            <w:right w:val="none" w:sz="0" w:space="0" w:color="auto"/>
          </w:divBdr>
        </w:div>
        <w:div w:id="1574075006">
          <w:marLeft w:val="0"/>
          <w:marRight w:val="0"/>
          <w:marTop w:val="0"/>
          <w:marBottom w:val="0"/>
          <w:divBdr>
            <w:top w:val="none" w:sz="0" w:space="0" w:color="auto"/>
            <w:left w:val="none" w:sz="0" w:space="0" w:color="auto"/>
            <w:bottom w:val="none" w:sz="0" w:space="0" w:color="auto"/>
            <w:right w:val="none" w:sz="0" w:space="0" w:color="auto"/>
          </w:divBdr>
        </w:div>
        <w:div w:id="1584993387">
          <w:marLeft w:val="0"/>
          <w:marRight w:val="0"/>
          <w:marTop w:val="0"/>
          <w:marBottom w:val="0"/>
          <w:divBdr>
            <w:top w:val="none" w:sz="0" w:space="0" w:color="auto"/>
            <w:left w:val="none" w:sz="0" w:space="0" w:color="auto"/>
            <w:bottom w:val="none" w:sz="0" w:space="0" w:color="auto"/>
            <w:right w:val="none" w:sz="0" w:space="0" w:color="auto"/>
          </w:divBdr>
        </w:div>
        <w:div w:id="1610089340">
          <w:marLeft w:val="0"/>
          <w:marRight w:val="0"/>
          <w:marTop w:val="0"/>
          <w:marBottom w:val="0"/>
          <w:divBdr>
            <w:top w:val="none" w:sz="0" w:space="0" w:color="auto"/>
            <w:left w:val="none" w:sz="0" w:space="0" w:color="auto"/>
            <w:bottom w:val="none" w:sz="0" w:space="0" w:color="auto"/>
            <w:right w:val="none" w:sz="0" w:space="0" w:color="auto"/>
          </w:divBdr>
        </w:div>
        <w:div w:id="1705397840">
          <w:marLeft w:val="0"/>
          <w:marRight w:val="0"/>
          <w:marTop w:val="0"/>
          <w:marBottom w:val="0"/>
          <w:divBdr>
            <w:top w:val="none" w:sz="0" w:space="0" w:color="auto"/>
            <w:left w:val="none" w:sz="0" w:space="0" w:color="auto"/>
            <w:bottom w:val="none" w:sz="0" w:space="0" w:color="auto"/>
            <w:right w:val="none" w:sz="0" w:space="0" w:color="auto"/>
          </w:divBdr>
        </w:div>
        <w:div w:id="1763522838">
          <w:marLeft w:val="0"/>
          <w:marRight w:val="0"/>
          <w:marTop w:val="0"/>
          <w:marBottom w:val="0"/>
          <w:divBdr>
            <w:top w:val="none" w:sz="0" w:space="0" w:color="auto"/>
            <w:left w:val="none" w:sz="0" w:space="0" w:color="auto"/>
            <w:bottom w:val="none" w:sz="0" w:space="0" w:color="auto"/>
            <w:right w:val="none" w:sz="0" w:space="0" w:color="auto"/>
          </w:divBdr>
        </w:div>
        <w:div w:id="1777404477">
          <w:marLeft w:val="0"/>
          <w:marRight w:val="0"/>
          <w:marTop w:val="0"/>
          <w:marBottom w:val="0"/>
          <w:divBdr>
            <w:top w:val="none" w:sz="0" w:space="0" w:color="auto"/>
            <w:left w:val="none" w:sz="0" w:space="0" w:color="auto"/>
            <w:bottom w:val="none" w:sz="0" w:space="0" w:color="auto"/>
            <w:right w:val="none" w:sz="0" w:space="0" w:color="auto"/>
          </w:divBdr>
        </w:div>
        <w:div w:id="1813718355">
          <w:marLeft w:val="0"/>
          <w:marRight w:val="0"/>
          <w:marTop w:val="0"/>
          <w:marBottom w:val="0"/>
          <w:divBdr>
            <w:top w:val="none" w:sz="0" w:space="0" w:color="auto"/>
            <w:left w:val="none" w:sz="0" w:space="0" w:color="auto"/>
            <w:bottom w:val="none" w:sz="0" w:space="0" w:color="auto"/>
            <w:right w:val="none" w:sz="0" w:space="0" w:color="auto"/>
          </w:divBdr>
        </w:div>
        <w:div w:id="1936133100">
          <w:marLeft w:val="0"/>
          <w:marRight w:val="0"/>
          <w:marTop w:val="0"/>
          <w:marBottom w:val="0"/>
          <w:divBdr>
            <w:top w:val="none" w:sz="0" w:space="0" w:color="auto"/>
            <w:left w:val="none" w:sz="0" w:space="0" w:color="auto"/>
            <w:bottom w:val="none" w:sz="0" w:space="0" w:color="auto"/>
            <w:right w:val="none" w:sz="0" w:space="0" w:color="auto"/>
          </w:divBdr>
        </w:div>
        <w:div w:id="2100632565">
          <w:marLeft w:val="0"/>
          <w:marRight w:val="0"/>
          <w:marTop w:val="0"/>
          <w:marBottom w:val="0"/>
          <w:divBdr>
            <w:top w:val="none" w:sz="0" w:space="0" w:color="auto"/>
            <w:left w:val="none" w:sz="0" w:space="0" w:color="auto"/>
            <w:bottom w:val="none" w:sz="0" w:space="0" w:color="auto"/>
            <w:right w:val="none" w:sz="0" w:space="0" w:color="auto"/>
          </w:divBdr>
        </w:div>
        <w:div w:id="2119253993">
          <w:marLeft w:val="0"/>
          <w:marRight w:val="0"/>
          <w:marTop w:val="0"/>
          <w:marBottom w:val="0"/>
          <w:divBdr>
            <w:top w:val="none" w:sz="0" w:space="0" w:color="auto"/>
            <w:left w:val="none" w:sz="0" w:space="0" w:color="auto"/>
            <w:bottom w:val="none" w:sz="0" w:space="0" w:color="auto"/>
            <w:right w:val="none" w:sz="0" w:space="0" w:color="auto"/>
          </w:divBdr>
        </w:div>
      </w:divsChild>
    </w:div>
    <w:div w:id="815146753">
      <w:bodyDiv w:val="1"/>
      <w:marLeft w:val="0"/>
      <w:marRight w:val="0"/>
      <w:marTop w:val="0"/>
      <w:marBottom w:val="0"/>
      <w:divBdr>
        <w:top w:val="none" w:sz="0" w:space="0" w:color="auto"/>
        <w:left w:val="none" w:sz="0" w:space="0" w:color="auto"/>
        <w:bottom w:val="none" w:sz="0" w:space="0" w:color="auto"/>
        <w:right w:val="none" w:sz="0" w:space="0" w:color="auto"/>
      </w:divBdr>
    </w:div>
    <w:div w:id="816722861">
      <w:bodyDiv w:val="1"/>
      <w:marLeft w:val="0"/>
      <w:marRight w:val="0"/>
      <w:marTop w:val="0"/>
      <w:marBottom w:val="0"/>
      <w:divBdr>
        <w:top w:val="none" w:sz="0" w:space="0" w:color="auto"/>
        <w:left w:val="none" w:sz="0" w:space="0" w:color="auto"/>
        <w:bottom w:val="none" w:sz="0" w:space="0" w:color="auto"/>
        <w:right w:val="none" w:sz="0" w:space="0" w:color="auto"/>
      </w:divBdr>
    </w:div>
    <w:div w:id="820345950">
      <w:bodyDiv w:val="1"/>
      <w:marLeft w:val="0"/>
      <w:marRight w:val="0"/>
      <w:marTop w:val="0"/>
      <w:marBottom w:val="0"/>
      <w:divBdr>
        <w:top w:val="none" w:sz="0" w:space="0" w:color="auto"/>
        <w:left w:val="none" w:sz="0" w:space="0" w:color="auto"/>
        <w:bottom w:val="none" w:sz="0" w:space="0" w:color="auto"/>
        <w:right w:val="none" w:sz="0" w:space="0" w:color="auto"/>
      </w:divBdr>
    </w:div>
    <w:div w:id="904337560">
      <w:bodyDiv w:val="1"/>
      <w:marLeft w:val="0"/>
      <w:marRight w:val="0"/>
      <w:marTop w:val="0"/>
      <w:marBottom w:val="0"/>
      <w:divBdr>
        <w:top w:val="none" w:sz="0" w:space="0" w:color="auto"/>
        <w:left w:val="none" w:sz="0" w:space="0" w:color="auto"/>
        <w:bottom w:val="none" w:sz="0" w:space="0" w:color="auto"/>
        <w:right w:val="none" w:sz="0" w:space="0" w:color="auto"/>
      </w:divBdr>
    </w:div>
    <w:div w:id="925266338">
      <w:bodyDiv w:val="1"/>
      <w:marLeft w:val="0"/>
      <w:marRight w:val="0"/>
      <w:marTop w:val="0"/>
      <w:marBottom w:val="0"/>
      <w:divBdr>
        <w:top w:val="none" w:sz="0" w:space="0" w:color="auto"/>
        <w:left w:val="none" w:sz="0" w:space="0" w:color="auto"/>
        <w:bottom w:val="none" w:sz="0" w:space="0" w:color="auto"/>
        <w:right w:val="none" w:sz="0" w:space="0" w:color="auto"/>
      </w:divBdr>
    </w:div>
    <w:div w:id="1009942383">
      <w:bodyDiv w:val="1"/>
      <w:marLeft w:val="0"/>
      <w:marRight w:val="0"/>
      <w:marTop w:val="0"/>
      <w:marBottom w:val="0"/>
      <w:divBdr>
        <w:top w:val="none" w:sz="0" w:space="0" w:color="auto"/>
        <w:left w:val="none" w:sz="0" w:space="0" w:color="auto"/>
        <w:bottom w:val="none" w:sz="0" w:space="0" w:color="auto"/>
        <w:right w:val="none" w:sz="0" w:space="0" w:color="auto"/>
      </w:divBdr>
    </w:div>
    <w:div w:id="1071586065">
      <w:bodyDiv w:val="1"/>
      <w:marLeft w:val="0"/>
      <w:marRight w:val="0"/>
      <w:marTop w:val="0"/>
      <w:marBottom w:val="0"/>
      <w:divBdr>
        <w:top w:val="none" w:sz="0" w:space="0" w:color="auto"/>
        <w:left w:val="none" w:sz="0" w:space="0" w:color="auto"/>
        <w:bottom w:val="none" w:sz="0" w:space="0" w:color="auto"/>
        <w:right w:val="none" w:sz="0" w:space="0" w:color="auto"/>
      </w:divBdr>
      <w:divsChild>
        <w:div w:id="1033730422">
          <w:marLeft w:val="0"/>
          <w:marRight w:val="0"/>
          <w:marTop w:val="0"/>
          <w:marBottom w:val="120"/>
          <w:divBdr>
            <w:top w:val="none" w:sz="0" w:space="0" w:color="auto"/>
            <w:left w:val="none" w:sz="0" w:space="0" w:color="auto"/>
            <w:bottom w:val="none" w:sz="0" w:space="0" w:color="auto"/>
            <w:right w:val="none" w:sz="0" w:space="0" w:color="auto"/>
          </w:divBdr>
        </w:div>
        <w:div w:id="1217014762">
          <w:marLeft w:val="0"/>
          <w:marRight w:val="0"/>
          <w:marTop w:val="0"/>
          <w:marBottom w:val="120"/>
          <w:divBdr>
            <w:top w:val="none" w:sz="0" w:space="0" w:color="auto"/>
            <w:left w:val="none" w:sz="0" w:space="0" w:color="auto"/>
            <w:bottom w:val="none" w:sz="0" w:space="0" w:color="auto"/>
            <w:right w:val="none" w:sz="0" w:space="0" w:color="auto"/>
          </w:divBdr>
        </w:div>
      </w:divsChild>
    </w:div>
    <w:div w:id="1089040705">
      <w:bodyDiv w:val="1"/>
      <w:marLeft w:val="0"/>
      <w:marRight w:val="0"/>
      <w:marTop w:val="0"/>
      <w:marBottom w:val="0"/>
      <w:divBdr>
        <w:top w:val="none" w:sz="0" w:space="0" w:color="auto"/>
        <w:left w:val="none" w:sz="0" w:space="0" w:color="auto"/>
        <w:bottom w:val="none" w:sz="0" w:space="0" w:color="auto"/>
        <w:right w:val="none" w:sz="0" w:space="0" w:color="auto"/>
      </w:divBdr>
    </w:div>
    <w:div w:id="1119179653">
      <w:bodyDiv w:val="1"/>
      <w:marLeft w:val="0"/>
      <w:marRight w:val="0"/>
      <w:marTop w:val="0"/>
      <w:marBottom w:val="0"/>
      <w:divBdr>
        <w:top w:val="none" w:sz="0" w:space="0" w:color="auto"/>
        <w:left w:val="none" w:sz="0" w:space="0" w:color="auto"/>
        <w:bottom w:val="none" w:sz="0" w:space="0" w:color="auto"/>
        <w:right w:val="none" w:sz="0" w:space="0" w:color="auto"/>
      </w:divBdr>
      <w:divsChild>
        <w:div w:id="479003491">
          <w:marLeft w:val="0"/>
          <w:marRight w:val="0"/>
          <w:marTop w:val="0"/>
          <w:marBottom w:val="0"/>
          <w:divBdr>
            <w:top w:val="none" w:sz="0" w:space="0" w:color="auto"/>
            <w:left w:val="none" w:sz="0" w:space="0" w:color="auto"/>
            <w:bottom w:val="none" w:sz="0" w:space="0" w:color="auto"/>
            <w:right w:val="none" w:sz="0" w:space="0" w:color="auto"/>
          </w:divBdr>
        </w:div>
        <w:div w:id="500970278">
          <w:marLeft w:val="0"/>
          <w:marRight w:val="0"/>
          <w:marTop w:val="0"/>
          <w:marBottom w:val="0"/>
          <w:divBdr>
            <w:top w:val="none" w:sz="0" w:space="0" w:color="auto"/>
            <w:left w:val="none" w:sz="0" w:space="0" w:color="auto"/>
            <w:bottom w:val="none" w:sz="0" w:space="0" w:color="auto"/>
            <w:right w:val="none" w:sz="0" w:space="0" w:color="auto"/>
          </w:divBdr>
        </w:div>
        <w:div w:id="1140801668">
          <w:marLeft w:val="0"/>
          <w:marRight w:val="0"/>
          <w:marTop w:val="0"/>
          <w:marBottom w:val="0"/>
          <w:divBdr>
            <w:top w:val="none" w:sz="0" w:space="0" w:color="auto"/>
            <w:left w:val="none" w:sz="0" w:space="0" w:color="auto"/>
            <w:bottom w:val="none" w:sz="0" w:space="0" w:color="auto"/>
            <w:right w:val="none" w:sz="0" w:space="0" w:color="auto"/>
          </w:divBdr>
        </w:div>
        <w:div w:id="1791120088">
          <w:marLeft w:val="0"/>
          <w:marRight w:val="0"/>
          <w:marTop w:val="0"/>
          <w:marBottom w:val="0"/>
          <w:divBdr>
            <w:top w:val="none" w:sz="0" w:space="0" w:color="auto"/>
            <w:left w:val="none" w:sz="0" w:space="0" w:color="auto"/>
            <w:bottom w:val="none" w:sz="0" w:space="0" w:color="auto"/>
            <w:right w:val="none" w:sz="0" w:space="0" w:color="auto"/>
          </w:divBdr>
        </w:div>
      </w:divsChild>
    </w:div>
    <w:div w:id="1168861611">
      <w:bodyDiv w:val="1"/>
      <w:marLeft w:val="0"/>
      <w:marRight w:val="0"/>
      <w:marTop w:val="0"/>
      <w:marBottom w:val="0"/>
      <w:divBdr>
        <w:top w:val="none" w:sz="0" w:space="0" w:color="auto"/>
        <w:left w:val="none" w:sz="0" w:space="0" w:color="auto"/>
        <w:bottom w:val="none" w:sz="0" w:space="0" w:color="auto"/>
        <w:right w:val="none" w:sz="0" w:space="0" w:color="auto"/>
      </w:divBdr>
    </w:div>
    <w:div w:id="1219779579">
      <w:bodyDiv w:val="1"/>
      <w:marLeft w:val="0"/>
      <w:marRight w:val="0"/>
      <w:marTop w:val="0"/>
      <w:marBottom w:val="0"/>
      <w:divBdr>
        <w:top w:val="none" w:sz="0" w:space="0" w:color="auto"/>
        <w:left w:val="none" w:sz="0" w:space="0" w:color="auto"/>
        <w:bottom w:val="none" w:sz="0" w:space="0" w:color="auto"/>
        <w:right w:val="none" w:sz="0" w:space="0" w:color="auto"/>
      </w:divBdr>
    </w:div>
    <w:div w:id="1243222992">
      <w:bodyDiv w:val="1"/>
      <w:marLeft w:val="0"/>
      <w:marRight w:val="0"/>
      <w:marTop w:val="0"/>
      <w:marBottom w:val="0"/>
      <w:divBdr>
        <w:top w:val="none" w:sz="0" w:space="0" w:color="auto"/>
        <w:left w:val="none" w:sz="0" w:space="0" w:color="auto"/>
        <w:bottom w:val="none" w:sz="0" w:space="0" w:color="auto"/>
        <w:right w:val="none" w:sz="0" w:space="0" w:color="auto"/>
      </w:divBdr>
    </w:div>
    <w:div w:id="1251084364">
      <w:bodyDiv w:val="1"/>
      <w:marLeft w:val="0"/>
      <w:marRight w:val="0"/>
      <w:marTop w:val="0"/>
      <w:marBottom w:val="0"/>
      <w:divBdr>
        <w:top w:val="none" w:sz="0" w:space="0" w:color="auto"/>
        <w:left w:val="none" w:sz="0" w:space="0" w:color="auto"/>
        <w:bottom w:val="none" w:sz="0" w:space="0" w:color="auto"/>
        <w:right w:val="none" w:sz="0" w:space="0" w:color="auto"/>
      </w:divBdr>
    </w:div>
    <w:div w:id="127987221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617177408">
          <w:marLeft w:val="0"/>
          <w:marRight w:val="0"/>
          <w:marTop w:val="0"/>
          <w:marBottom w:val="0"/>
          <w:divBdr>
            <w:top w:val="none" w:sz="0" w:space="0" w:color="auto"/>
            <w:left w:val="none" w:sz="0" w:space="0" w:color="auto"/>
            <w:bottom w:val="none" w:sz="0" w:space="0" w:color="auto"/>
            <w:right w:val="none" w:sz="0" w:space="0" w:color="auto"/>
          </w:divBdr>
          <w:divsChild>
            <w:div w:id="518474821">
              <w:marLeft w:val="0"/>
              <w:marRight w:val="0"/>
              <w:marTop w:val="0"/>
              <w:marBottom w:val="0"/>
              <w:divBdr>
                <w:top w:val="none" w:sz="0" w:space="0" w:color="auto"/>
                <w:left w:val="none" w:sz="0" w:space="0" w:color="auto"/>
                <w:bottom w:val="none" w:sz="0" w:space="0" w:color="auto"/>
                <w:right w:val="none" w:sz="0" w:space="0" w:color="auto"/>
              </w:divBdr>
            </w:div>
            <w:div w:id="523639952">
              <w:marLeft w:val="0"/>
              <w:marRight w:val="0"/>
              <w:marTop w:val="0"/>
              <w:marBottom w:val="0"/>
              <w:divBdr>
                <w:top w:val="none" w:sz="0" w:space="0" w:color="auto"/>
                <w:left w:val="none" w:sz="0" w:space="0" w:color="auto"/>
                <w:bottom w:val="none" w:sz="0" w:space="0" w:color="auto"/>
                <w:right w:val="none" w:sz="0" w:space="0" w:color="auto"/>
              </w:divBdr>
            </w:div>
            <w:div w:id="620263793">
              <w:marLeft w:val="0"/>
              <w:marRight w:val="0"/>
              <w:marTop w:val="0"/>
              <w:marBottom w:val="0"/>
              <w:divBdr>
                <w:top w:val="none" w:sz="0" w:space="0" w:color="auto"/>
                <w:left w:val="none" w:sz="0" w:space="0" w:color="auto"/>
                <w:bottom w:val="none" w:sz="0" w:space="0" w:color="auto"/>
                <w:right w:val="none" w:sz="0" w:space="0" w:color="auto"/>
              </w:divBdr>
            </w:div>
            <w:div w:id="827787625">
              <w:marLeft w:val="0"/>
              <w:marRight w:val="0"/>
              <w:marTop w:val="0"/>
              <w:marBottom w:val="0"/>
              <w:divBdr>
                <w:top w:val="none" w:sz="0" w:space="0" w:color="auto"/>
                <w:left w:val="none" w:sz="0" w:space="0" w:color="auto"/>
                <w:bottom w:val="none" w:sz="0" w:space="0" w:color="auto"/>
                <w:right w:val="none" w:sz="0" w:space="0" w:color="auto"/>
              </w:divBdr>
            </w:div>
            <w:div w:id="1327979763">
              <w:marLeft w:val="0"/>
              <w:marRight w:val="0"/>
              <w:marTop w:val="0"/>
              <w:marBottom w:val="0"/>
              <w:divBdr>
                <w:top w:val="none" w:sz="0" w:space="0" w:color="auto"/>
                <w:left w:val="none" w:sz="0" w:space="0" w:color="auto"/>
                <w:bottom w:val="none" w:sz="0" w:space="0" w:color="auto"/>
                <w:right w:val="none" w:sz="0" w:space="0" w:color="auto"/>
              </w:divBdr>
            </w:div>
            <w:div w:id="1700201140">
              <w:marLeft w:val="0"/>
              <w:marRight w:val="0"/>
              <w:marTop w:val="0"/>
              <w:marBottom w:val="0"/>
              <w:divBdr>
                <w:top w:val="none" w:sz="0" w:space="0" w:color="auto"/>
                <w:left w:val="none" w:sz="0" w:space="0" w:color="auto"/>
                <w:bottom w:val="none" w:sz="0" w:space="0" w:color="auto"/>
                <w:right w:val="none" w:sz="0" w:space="0" w:color="auto"/>
              </w:divBdr>
            </w:div>
            <w:div w:id="2013024968">
              <w:marLeft w:val="0"/>
              <w:marRight w:val="0"/>
              <w:marTop w:val="0"/>
              <w:marBottom w:val="0"/>
              <w:divBdr>
                <w:top w:val="none" w:sz="0" w:space="0" w:color="auto"/>
                <w:left w:val="none" w:sz="0" w:space="0" w:color="auto"/>
                <w:bottom w:val="none" w:sz="0" w:space="0" w:color="auto"/>
                <w:right w:val="none" w:sz="0" w:space="0" w:color="auto"/>
              </w:divBdr>
            </w:div>
            <w:div w:id="2053722330">
              <w:marLeft w:val="0"/>
              <w:marRight w:val="0"/>
              <w:marTop w:val="0"/>
              <w:marBottom w:val="0"/>
              <w:divBdr>
                <w:top w:val="none" w:sz="0" w:space="0" w:color="auto"/>
                <w:left w:val="none" w:sz="0" w:space="0" w:color="auto"/>
                <w:bottom w:val="none" w:sz="0" w:space="0" w:color="auto"/>
                <w:right w:val="none" w:sz="0" w:space="0" w:color="auto"/>
              </w:divBdr>
            </w:div>
            <w:div w:id="211158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4499">
      <w:bodyDiv w:val="1"/>
      <w:marLeft w:val="0"/>
      <w:marRight w:val="0"/>
      <w:marTop w:val="0"/>
      <w:marBottom w:val="0"/>
      <w:divBdr>
        <w:top w:val="none" w:sz="0" w:space="0" w:color="auto"/>
        <w:left w:val="none" w:sz="0" w:space="0" w:color="auto"/>
        <w:bottom w:val="none" w:sz="0" w:space="0" w:color="auto"/>
        <w:right w:val="none" w:sz="0" w:space="0" w:color="auto"/>
      </w:divBdr>
    </w:div>
    <w:div w:id="1323239998">
      <w:bodyDiv w:val="1"/>
      <w:marLeft w:val="0"/>
      <w:marRight w:val="0"/>
      <w:marTop w:val="0"/>
      <w:marBottom w:val="0"/>
      <w:divBdr>
        <w:top w:val="none" w:sz="0" w:space="0" w:color="auto"/>
        <w:left w:val="none" w:sz="0" w:space="0" w:color="auto"/>
        <w:bottom w:val="none" w:sz="0" w:space="0" w:color="auto"/>
        <w:right w:val="none" w:sz="0" w:space="0" w:color="auto"/>
      </w:divBdr>
    </w:div>
    <w:div w:id="1379622789">
      <w:bodyDiv w:val="1"/>
      <w:marLeft w:val="0"/>
      <w:marRight w:val="0"/>
      <w:marTop w:val="0"/>
      <w:marBottom w:val="0"/>
      <w:divBdr>
        <w:top w:val="none" w:sz="0" w:space="0" w:color="auto"/>
        <w:left w:val="none" w:sz="0" w:space="0" w:color="auto"/>
        <w:bottom w:val="none" w:sz="0" w:space="0" w:color="auto"/>
        <w:right w:val="none" w:sz="0" w:space="0" w:color="auto"/>
      </w:divBdr>
      <w:divsChild>
        <w:div w:id="5911620">
          <w:marLeft w:val="0"/>
          <w:marRight w:val="0"/>
          <w:marTop w:val="0"/>
          <w:marBottom w:val="0"/>
          <w:divBdr>
            <w:top w:val="none" w:sz="0" w:space="0" w:color="auto"/>
            <w:left w:val="none" w:sz="0" w:space="0" w:color="auto"/>
            <w:bottom w:val="none" w:sz="0" w:space="0" w:color="auto"/>
            <w:right w:val="none" w:sz="0" w:space="0" w:color="auto"/>
          </w:divBdr>
        </w:div>
        <w:div w:id="53743856">
          <w:marLeft w:val="0"/>
          <w:marRight w:val="0"/>
          <w:marTop w:val="0"/>
          <w:marBottom w:val="0"/>
          <w:divBdr>
            <w:top w:val="none" w:sz="0" w:space="0" w:color="auto"/>
            <w:left w:val="none" w:sz="0" w:space="0" w:color="auto"/>
            <w:bottom w:val="none" w:sz="0" w:space="0" w:color="auto"/>
            <w:right w:val="none" w:sz="0" w:space="0" w:color="auto"/>
          </w:divBdr>
        </w:div>
        <w:div w:id="66928197">
          <w:marLeft w:val="0"/>
          <w:marRight w:val="0"/>
          <w:marTop w:val="0"/>
          <w:marBottom w:val="0"/>
          <w:divBdr>
            <w:top w:val="none" w:sz="0" w:space="0" w:color="auto"/>
            <w:left w:val="none" w:sz="0" w:space="0" w:color="auto"/>
            <w:bottom w:val="none" w:sz="0" w:space="0" w:color="auto"/>
            <w:right w:val="none" w:sz="0" w:space="0" w:color="auto"/>
          </w:divBdr>
        </w:div>
        <w:div w:id="104008021">
          <w:marLeft w:val="0"/>
          <w:marRight w:val="0"/>
          <w:marTop w:val="0"/>
          <w:marBottom w:val="0"/>
          <w:divBdr>
            <w:top w:val="none" w:sz="0" w:space="0" w:color="auto"/>
            <w:left w:val="none" w:sz="0" w:space="0" w:color="auto"/>
            <w:bottom w:val="none" w:sz="0" w:space="0" w:color="auto"/>
            <w:right w:val="none" w:sz="0" w:space="0" w:color="auto"/>
          </w:divBdr>
        </w:div>
        <w:div w:id="200362013">
          <w:marLeft w:val="0"/>
          <w:marRight w:val="0"/>
          <w:marTop w:val="0"/>
          <w:marBottom w:val="0"/>
          <w:divBdr>
            <w:top w:val="none" w:sz="0" w:space="0" w:color="auto"/>
            <w:left w:val="none" w:sz="0" w:space="0" w:color="auto"/>
            <w:bottom w:val="none" w:sz="0" w:space="0" w:color="auto"/>
            <w:right w:val="none" w:sz="0" w:space="0" w:color="auto"/>
          </w:divBdr>
        </w:div>
        <w:div w:id="234098420">
          <w:marLeft w:val="0"/>
          <w:marRight w:val="0"/>
          <w:marTop w:val="0"/>
          <w:marBottom w:val="0"/>
          <w:divBdr>
            <w:top w:val="none" w:sz="0" w:space="0" w:color="auto"/>
            <w:left w:val="none" w:sz="0" w:space="0" w:color="auto"/>
            <w:bottom w:val="none" w:sz="0" w:space="0" w:color="auto"/>
            <w:right w:val="none" w:sz="0" w:space="0" w:color="auto"/>
          </w:divBdr>
        </w:div>
        <w:div w:id="401828781">
          <w:marLeft w:val="0"/>
          <w:marRight w:val="0"/>
          <w:marTop w:val="0"/>
          <w:marBottom w:val="0"/>
          <w:divBdr>
            <w:top w:val="none" w:sz="0" w:space="0" w:color="auto"/>
            <w:left w:val="none" w:sz="0" w:space="0" w:color="auto"/>
            <w:bottom w:val="none" w:sz="0" w:space="0" w:color="auto"/>
            <w:right w:val="none" w:sz="0" w:space="0" w:color="auto"/>
          </w:divBdr>
        </w:div>
        <w:div w:id="413433247">
          <w:marLeft w:val="0"/>
          <w:marRight w:val="0"/>
          <w:marTop w:val="0"/>
          <w:marBottom w:val="0"/>
          <w:divBdr>
            <w:top w:val="none" w:sz="0" w:space="0" w:color="auto"/>
            <w:left w:val="none" w:sz="0" w:space="0" w:color="auto"/>
            <w:bottom w:val="none" w:sz="0" w:space="0" w:color="auto"/>
            <w:right w:val="none" w:sz="0" w:space="0" w:color="auto"/>
          </w:divBdr>
        </w:div>
        <w:div w:id="433327199">
          <w:marLeft w:val="0"/>
          <w:marRight w:val="0"/>
          <w:marTop w:val="0"/>
          <w:marBottom w:val="0"/>
          <w:divBdr>
            <w:top w:val="none" w:sz="0" w:space="0" w:color="auto"/>
            <w:left w:val="none" w:sz="0" w:space="0" w:color="auto"/>
            <w:bottom w:val="none" w:sz="0" w:space="0" w:color="auto"/>
            <w:right w:val="none" w:sz="0" w:space="0" w:color="auto"/>
          </w:divBdr>
        </w:div>
        <w:div w:id="438061020">
          <w:marLeft w:val="0"/>
          <w:marRight w:val="0"/>
          <w:marTop w:val="0"/>
          <w:marBottom w:val="0"/>
          <w:divBdr>
            <w:top w:val="none" w:sz="0" w:space="0" w:color="auto"/>
            <w:left w:val="none" w:sz="0" w:space="0" w:color="auto"/>
            <w:bottom w:val="none" w:sz="0" w:space="0" w:color="auto"/>
            <w:right w:val="none" w:sz="0" w:space="0" w:color="auto"/>
          </w:divBdr>
        </w:div>
        <w:div w:id="438839518">
          <w:marLeft w:val="0"/>
          <w:marRight w:val="0"/>
          <w:marTop w:val="0"/>
          <w:marBottom w:val="0"/>
          <w:divBdr>
            <w:top w:val="none" w:sz="0" w:space="0" w:color="auto"/>
            <w:left w:val="none" w:sz="0" w:space="0" w:color="auto"/>
            <w:bottom w:val="none" w:sz="0" w:space="0" w:color="auto"/>
            <w:right w:val="none" w:sz="0" w:space="0" w:color="auto"/>
          </w:divBdr>
        </w:div>
        <w:div w:id="453794241">
          <w:marLeft w:val="0"/>
          <w:marRight w:val="0"/>
          <w:marTop w:val="0"/>
          <w:marBottom w:val="0"/>
          <w:divBdr>
            <w:top w:val="none" w:sz="0" w:space="0" w:color="auto"/>
            <w:left w:val="none" w:sz="0" w:space="0" w:color="auto"/>
            <w:bottom w:val="none" w:sz="0" w:space="0" w:color="auto"/>
            <w:right w:val="none" w:sz="0" w:space="0" w:color="auto"/>
          </w:divBdr>
        </w:div>
        <w:div w:id="465050616">
          <w:marLeft w:val="0"/>
          <w:marRight w:val="0"/>
          <w:marTop w:val="0"/>
          <w:marBottom w:val="0"/>
          <w:divBdr>
            <w:top w:val="none" w:sz="0" w:space="0" w:color="auto"/>
            <w:left w:val="none" w:sz="0" w:space="0" w:color="auto"/>
            <w:bottom w:val="none" w:sz="0" w:space="0" w:color="auto"/>
            <w:right w:val="none" w:sz="0" w:space="0" w:color="auto"/>
          </w:divBdr>
        </w:div>
        <w:div w:id="490216857">
          <w:marLeft w:val="0"/>
          <w:marRight w:val="0"/>
          <w:marTop w:val="0"/>
          <w:marBottom w:val="0"/>
          <w:divBdr>
            <w:top w:val="none" w:sz="0" w:space="0" w:color="auto"/>
            <w:left w:val="none" w:sz="0" w:space="0" w:color="auto"/>
            <w:bottom w:val="none" w:sz="0" w:space="0" w:color="auto"/>
            <w:right w:val="none" w:sz="0" w:space="0" w:color="auto"/>
          </w:divBdr>
        </w:div>
        <w:div w:id="509218239">
          <w:marLeft w:val="0"/>
          <w:marRight w:val="0"/>
          <w:marTop w:val="0"/>
          <w:marBottom w:val="0"/>
          <w:divBdr>
            <w:top w:val="none" w:sz="0" w:space="0" w:color="auto"/>
            <w:left w:val="none" w:sz="0" w:space="0" w:color="auto"/>
            <w:bottom w:val="none" w:sz="0" w:space="0" w:color="auto"/>
            <w:right w:val="none" w:sz="0" w:space="0" w:color="auto"/>
          </w:divBdr>
        </w:div>
        <w:div w:id="526257546">
          <w:marLeft w:val="0"/>
          <w:marRight w:val="0"/>
          <w:marTop w:val="0"/>
          <w:marBottom w:val="0"/>
          <w:divBdr>
            <w:top w:val="none" w:sz="0" w:space="0" w:color="auto"/>
            <w:left w:val="none" w:sz="0" w:space="0" w:color="auto"/>
            <w:bottom w:val="none" w:sz="0" w:space="0" w:color="auto"/>
            <w:right w:val="none" w:sz="0" w:space="0" w:color="auto"/>
          </w:divBdr>
        </w:div>
        <w:div w:id="555165656">
          <w:marLeft w:val="0"/>
          <w:marRight w:val="0"/>
          <w:marTop w:val="0"/>
          <w:marBottom w:val="0"/>
          <w:divBdr>
            <w:top w:val="none" w:sz="0" w:space="0" w:color="auto"/>
            <w:left w:val="none" w:sz="0" w:space="0" w:color="auto"/>
            <w:bottom w:val="none" w:sz="0" w:space="0" w:color="auto"/>
            <w:right w:val="none" w:sz="0" w:space="0" w:color="auto"/>
          </w:divBdr>
        </w:div>
        <w:div w:id="567153173">
          <w:marLeft w:val="0"/>
          <w:marRight w:val="0"/>
          <w:marTop w:val="0"/>
          <w:marBottom w:val="0"/>
          <w:divBdr>
            <w:top w:val="none" w:sz="0" w:space="0" w:color="auto"/>
            <w:left w:val="none" w:sz="0" w:space="0" w:color="auto"/>
            <w:bottom w:val="none" w:sz="0" w:space="0" w:color="auto"/>
            <w:right w:val="none" w:sz="0" w:space="0" w:color="auto"/>
          </w:divBdr>
        </w:div>
        <w:div w:id="591473175">
          <w:marLeft w:val="0"/>
          <w:marRight w:val="0"/>
          <w:marTop w:val="0"/>
          <w:marBottom w:val="0"/>
          <w:divBdr>
            <w:top w:val="none" w:sz="0" w:space="0" w:color="auto"/>
            <w:left w:val="none" w:sz="0" w:space="0" w:color="auto"/>
            <w:bottom w:val="none" w:sz="0" w:space="0" w:color="auto"/>
            <w:right w:val="none" w:sz="0" w:space="0" w:color="auto"/>
          </w:divBdr>
        </w:div>
        <w:div w:id="616106161">
          <w:marLeft w:val="0"/>
          <w:marRight w:val="0"/>
          <w:marTop w:val="0"/>
          <w:marBottom w:val="0"/>
          <w:divBdr>
            <w:top w:val="none" w:sz="0" w:space="0" w:color="auto"/>
            <w:left w:val="none" w:sz="0" w:space="0" w:color="auto"/>
            <w:bottom w:val="none" w:sz="0" w:space="0" w:color="auto"/>
            <w:right w:val="none" w:sz="0" w:space="0" w:color="auto"/>
          </w:divBdr>
        </w:div>
        <w:div w:id="616837030">
          <w:marLeft w:val="0"/>
          <w:marRight w:val="0"/>
          <w:marTop w:val="0"/>
          <w:marBottom w:val="0"/>
          <w:divBdr>
            <w:top w:val="none" w:sz="0" w:space="0" w:color="auto"/>
            <w:left w:val="none" w:sz="0" w:space="0" w:color="auto"/>
            <w:bottom w:val="none" w:sz="0" w:space="0" w:color="auto"/>
            <w:right w:val="none" w:sz="0" w:space="0" w:color="auto"/>
          </w:divBdr>
        </w:div>
        <w:div w:id="667944031">
          <w:marLeft w:val="0"/>
          <w:marRight w:val="0"/>
          <w:marTop w:val="0"/>
          <w:marBottom w:val="0"/>
          <w:divBdr>
            <w:top w:val="none" w:sz="0" w:space="0" w:color="auto"/>
            <w:left w:val="none" w:sz="0" w:space="0" w:color="auto"/>
            <w:bottom w:val="none" w:sz="0" w:space="0" w:color="auto"/>
            <w:right w:val="none" w:sz="0" w:space="0" w:color="auto"/>
          </w:divBdr>
        </w:div>
        <w:div w:id="681712569">
          <w:marLeft w:val="0"/>
          <w:marRight w:val="0"/>
          <w:marTop w:val="0"/>
          <w:marBottom w:val="0"/>
          <w:divBdr>
            <w:top w:val="none" w:sz="0" w:space="0" w:color="auto"/>
            <w:left w:val="none" w:sz="0" w:space="0" w:color="auto"/>
            <w:bottom w:val="none" w:sz="0" w:space="0" w:color="auto"/>
            <w:right w:val="none" w:sz="0" w:space="0" w:color="auto"/>
          </w:divBdr>
        </w:div>
        <w:div w:id="708844140">
          <w:marLeft w:val="0"/>
          <w:marRight w:val="0"/>
          <w:marTop w:val="0"/>
          <w:marBottom w:val="0"/>
          <w:divBdr>
            <w:top w:val="none" w:sz="0" w:space="0" w:color="auto"/>
            <w:left w:val="none" w:sz="0" w:space="0" w:color="auto"/>
            <w:bottom w:val="none" w:sz="0" w:space="0" w:color="auto"/>
            <w:right w:val="none" w:sz="0" w:space="0" w:color="auto"/>
          </w:divBdr>
        </w:div>
        <w:div w:id="719011402">
          <w:marLeft w:val="0"/>
          <w:marRight w:val="0"/>
          <w:marTop w:val="0"/>
          <w:marBottom w:val="0"/>
          <w:divBdr>
            <w:top w:val="none" w:sz="0" w:space="0" w:color="auto"/>
            <w:left w:val="none" w:sz="0" w:space="0" w:color="auto"/>
            <w:bottom w:val="none" w:sz="0" w:space="0" w:color="auto"/>
            <w:right w:val="none" w:sz="0" w:space="0" w:color="auto"/>
          </w:divBdr>
        </w:div>
        <w:div w:id="727151675">
          <w:marLeft w:val="0"/>
          <w:marRight w:val="0"/>
          <w:marTop w:val="0"/>
          <w:marBottom w:val="0"/>
          <w:divBdr>
            <w:top w:val="none" w:sz="0" w:space="0" w:color="auto"/>
            <w:left w:val="none" w:sz="0" w:space="0" w:color="auto"/>
            <w:bottom w:val="none" w:sz="0" w:space="0" w:color="auto"/>
            <w:right w:val="none" w:sz="0" w:space="0" w:color="auto"/>
          </w:divBdr>
        </w:div>
        <w:div w:id="787352955">
          <w:marLeft w:val="0"/>
          <w:marRight w:val="0"/>
          <w:marTop w:val="0"/>
          <w:marBottom w:val="0"/>
          <w:divBdr>
            <w:top w:val="none" w:sz="0" w:space="0" w:color="auto"/>
            <w:left w:val="none" w:sz="0" w:space="0" w:color="auto"/>
            <w:bottom w:val="none" w:sz="0" w:space="0" w:color="auto"/>
            <w:right w:val="none" w:sz="0" w:space="0" w:color="auto"/>
          </w:divBdr>
        </w:div>
        <w:div w:id="853692536">
          <w:marLeft w:val="0"/>
          <w:marRight w:val="0"/>
          <w:marTop w:val="0"/>
          <w:marBottom w:val="0"/>
          <w:divBdr>
            <w:top w:val="none" w:sz="0" w:space="0" w:color="auto"/>
            <w:left w:val="none" w:sz="0" w:space="0" w:color="auto"/>
            <w:bottom w:val="none" w:sz="0" w:space="0" w:color="auto"/>
            <w:right w:val="none" w:sz="0" w:space="0" w:color="auto"/>
          </w:divBdr>
        </w:div>
        <w:div w:id="889153910">
          <w:marLeft w:val="0"/>
          <w:marRight w:val="0"/>
          <w:marTop w:val="0"/>
          <w:marBottom w:val="0"/>
          <w:divBdr>
            <w:top w:val="none" w:sz="0" w:space="0" w:color="auto"/>
            <w:left w:val="none" w:sz="0" w:space="0" w:color="auto"/>
            <w:bottom w:val="none" w:sz="0" w:space="0" w:color="auto"/>
            <w:right w:val="none" w:sz="0" w:space="0" w:color="auto"/>
          </w:divBdr>
        </w:div>
        <w:div w:id="940911349">
          <w:marLeft w:val="0"/>
          <w:marRight w:val="0"/>
          <w:marTop w:val="0"/>
          <w:marBottom w:val="0"/>
          <w:divBdr>
            <w:top w:val="none" w:sz="0" w:space="0" w:color="auto"/>
            <w:left w:val="none" w:sz="0" w:space="0" w:color="auto"/>
            <w:bottom w:val="none" w:sz="0" w:space="0" w:color="auto"/>
            <w:right w:val="none" w:sz="0" w:space="0" w:color="auto"/>
          </w:divBdr>
        </w:div>
        <w:div w:id="1022365874">
          <w:marLeft w:val="0"/>
          <w:marRight w:val="0"/>
          <w:marTop w:val="0"/>
          <w:marBottom w:val="0"/>
          <w:divBdr>
            <w:top w:val="none" w:sz="0" w:space="0" w:color="auto"/>
            <w:left w:val="none" w:sz="0" w:space="0" w:color="auto"/>
            <w:bottom w:val="none" w:sz="0" w:space="0" w:color="auto"/>
            <w:right w:val="none" w:sz="0" w:space="0" w:color="auto"/>
          </w:divBdr>
        </w:div>
        <w:div w:id="1103458943">
          <w:marLeft w:val="0"/>
          <w:marRight w:val="0"/>
          <w:marTop w:val="0"/>
          <w:marBottom w:val="0"/>
          <w:divBdr>
            <w:top w:val="none" w:sz="0" w:space="0" w:color="auto"/>
            <w:left w:val="none" w:sz="0" w:space="0" w:color="auto"/>
            <w:bottom w:val="none" w:sz="0" w:space="0" w:color="auto"/>
            <w:right w:val="none" w:sz="0" w:space="0" w:color="auto"/>
          </w:divBdr>
        </w:div>
        <w:div w:id="1134523457">
          <w:marLeft w:val="0"/>
          <w:marRight w:val="0"/>
          <w:marTop w:val="0"/>
          <w:marBottom w:val="0"/>
          <w:divBdr>
            <w:top w:val="none" w:sz="0" w:space="0" w:color="auto"/>
            <w:left w:val="none" w:sz="0" w:space="0" w:color="auto"/>
            <w:bottom w:val="none" w:sz="0" w:space="0" w:color="auto"/>
            <w:right w:val="none" w:sz="0" w:space="0" w:color="auto"/>
          </w:divBdr>
        </w:div>
        <w:div w:id="1137651785">
          <w:marLeft w:val="0"/>
          <w:marRight w:val="0"/>
          <w:marTop w:val="0"/>
          <w:marBottom w:val="0"/>
          <w:divBdr>
            <w:top w:val="none" w:sz="0" w:space="0" w:color="auto"/>
            <w:left w:val="none" w:sz="0" w:space="0" w:color="auto"/>
            <w:bottom w:val="none" w:sz="0" w:space="0" w:color="auto"/>
            <w:right w:val="none" w:sz="0" w:space="0" w:color="auto"/>
          </w:divBdr>
        </w:div>
        <w:div w:id="1179660597">
          <w:marLeft w:val="0"/>
          <w:marRight w:val="0"/>
          <w:marTop w:val="0"/>
          <w:marBottom w:val="0"/>
          <w:divBdr>
            <w:top w:val="none" w:sz="0" w:space="0" w:color="auto"/>
            <w:left w:val="none" w:sz="0" w:space="0" w:color="auto"/>
            <w:bottom w:val="none" w:sz="0" w:space="0" w:color="auto"/>
            <w:right w:val="none" w:sz="0" w:space="0" w:color="auto"/>
          </w:divBdr>
        </w:div>
        <w:div w:id="1200512220">
          <w:marLeft w:val="0"/>
          <w:marRight w:val="0"/>
          <w:marTop w:val="0"/>
          <w:marBottom w:val="0"/>
          <w:divBdr>
            <w:top w:val="none" w:sz="0" w:space="0" w:color="auto"/>
            <w:left w:val="none" w:sz="0" w:space="0" w:color="auto"/>
            <w:bottom w:val="none" w:sz="0" w:space="0" w:color="auto"/>
            <w:right w:val="none" w:sz="0" w:space="0" w:color="auto"/>
          </w:divBdr>
        </w:div>
        <w:div w:id="1226842744">
          <w:marLeft w:val="0"/>
          <w:marRight w:val="0"/>
          <w:marTop w:val="0"/>
          <w:marBottom w:val="0"/>
          <w:divBdr>
            <w:top w:val="none" w:sz="0" w:space="0" w:color="auto"/>
            <w:left w:val="none" w:sz="0" w:space="0" w:color="auto"/>
            <w:bottom w:val="none" w:sz="0" w:space="0" w:color="auto"/>
            <w:right w:val="none" w:sz="0" w:space="0" w:color="auto"/>
          </w:divBdr>
        </w:div>
        <w:div w:id="1242522818">
          <w:marLeft w:val="0"/>
          <w:marRight w:val="0"/>
          <w:marTop w:val="0"/>
          <w:marBottom w:val="0"/>
          <w:divBdr>
            <w:top w:val="none" w:sz="0" w:space="0" w:color="auto"/>
            <w:left w:val="none" w:sz="0" w:space="0" w:color="auto"/>
            <w:bottom w:val="none" w:sz="0" w:space="0" w:color="auto"/>
            <w:right w:val="none" w:sz="0" w:space="0" w:color="auto"/>
          </w:divBdr>
        </w:div>
        <w:div w:id="1248617397">
          <w:marLeft w:val="0"/>
          <w:marRight w:val="0"/>
          <w:marTop w:val="0"/>
          <w:marBottom w:val="0"/>
          <w:divBdr>
            <w:top w:val="none" w:sz="0" w:space="0" w:color="auto"/>
            <w:left w:val="none" w:sz="0" w:space="0" w:color="auto"/>
            <w:bottom w:val="none" w:sz="0" w:space="0" w:color="auto"/>
            <w:right w:val="none" w:sz="0" w:space="0" w:color="auto"/>
          </w:divBdr>
        </w:div>
        <w:div w:id="1270819172">
          <w:marLeft w:val="0"/>
          <w:marRight w:val="0"/>
          <w:marTop w:val="0"/>
          <w:marBottom w:val="0"/>
          <w:divBdr>
            <w:top w:val="none" w:sz="0" w:space="0" w:color="auto"/>
            <w:left w:val="none" w:sz="0" w:space="0" w:color="auto"/>
            <w:bottom w:val="none" w:sz="0" w:space="0" w:color="auto"/>
            <w:right w:val="none" w:sz="0" w:space="0" w:color="auto"/>
          </w:divBdr>
        </w:div>
        <w:div w:id="1282877372">
          <w:marLeft w:val="0"/>
          <w:marRight w:val="0"/>
          <w:marTop w:val="0"/>
          <w:marBottom w:val="0"/>
          <w:divBdr>
            <w:top w:val="none" w:sz="0" w:space="0" w:color="auto"/>
            <w:left w:val="none" w:sz="0" w:space="0" w:color="auto"/>
            <w:bottom w:val="none" w:sz="0" w:space="0" w:color="auto"/>
            <w:right w:val="none" w:sz="0" w:space="0" w:color="auto"/>
          </w:divBdr>
        </w:div>
        <w:div w:id="1405760007">
          <w:marLeft w:val="0"/>
          <w:marRight w:val="0"/>
          <w:marTop w:val="0"/>
          <w:marBottom w:val="0"/>
          <w:divBdr>
            <w:top w:val="none" w:sz="0" w:space="0" w:color="auto"/>
            <w:left w:val="none" w:sz="0" w:space="0" w:color="auto"/>
            <w:bottom w:val="none" w:sz="0" w:space="0" w:color="auto"/>
            <w:right w:val="none" w:sz="0" w:space="0" w:color="auto"/>
          </w:divBdr>
        </w:div>
        <w:div w:id="1411124512">
          <w:marLeft w:val="0"/>
          <w:marRight w:val="0"/>
          <w:marTop w:val="0"/>
          <w:marBottom w:val="0"/>
          <w:divBdr>
            <w:top w:val="none" w:sz="0" w:space="0" w:color="auto"/>
            <w:left w:val="none" w:sz="0" w:space="0" w:color="auto"/>
            <w:bottom w:val="none" w:sz="0" w:space="0" w:color="auto"/>
            <w:right w:val="none" w:sz="0" w:space="0" w:color="auto"/>
          </w:divBdr>
        </w:div>
        <w:div w:id="1424377922">
          <w:marLeft w:val="0"/>
          <w:marRight w:val="0"/>
          <w:marTop w:val="0"/>
          <w:marBottom w:val="0"/>
          <w:divBdr>
            <w:top w:val="none" w:sz="0" w:space="0" w:color="auto"/>
            <w:left w:val="none" w:sz="0" w:space="0" w:color="auto"/>
            <w:bottom w:val="none" w:sz="0" w:space="0" w:color="auto"/>
            <w:right w:val="none" w:sz="0" w:space="0" w:color="auto"/>
          </w:divBdr>
        </w:div>
        <w:div w:id="1438795656">
          <w:marLeft w:val="0"/>
          <w:marRight w:val="0"/>
          <w:marTop w:val="0"/>
          <w:marBottom w:val="0"/>
          <w:divBdr>
            <w:top w:val="none" w:sz="0" w:space="0" w:color="auto"/>
            <w:left w:val="none" w:sz="0" w:space="0" w:color="auto"/>
            <w:bottom w:val="none" w:sz="0" w:space="0" w:color="auto"/>
            <w:right w:val="none" w:sz="0" w:space="0" w:color="auto"/>
          </w:divBdr>
        </w:div>
        <w:div w:id="1467548056">
          <w:marLeft w:val="0"/>
          <w:marRight w:val="0"/>
          <w:marTop w:val="0"/>
          <w:marBottom w:val="0"/>
          <w:divBdr>
            <w:top w:val="none" w:sz="0" w:space="0" w:color="auto"/>
            <w:left w:val="none" w:sz="0" w:space="0" w:color="auto"/>
            <w:bottom w:val="none" w:sz="0" w:space="0" w:color="auto"/>
            <w:right w:val="none" w:sz="0" w:space="0" w:color="auto"/>
          </w:divBdr>
        </w:div>
        <w:div w:id="1495947927">
          <w:marLeft w:val="0"/>
          <w:marRight w:val="0"/>
          <w:marTop w:val="0"/>
          <w:marBottom w:val="0"/>
          <w:divBdr>
            <w:top w:val="none" w:sz="0" w:space="0" w:color="auto"/>
            <w:left w:val="none" w:sz="0" w:space="0" w:color="auto"/>
            <w:bottom w:val="none" w:sz="0" w:space="0" w:color="auto"/>
            <w:right w:val="none" w:sz="0" w:space="0" w:color="auto"/>
          </w:divBdr>
        </w:div>
        <w:div w:id="1499422836">
          <w:marLeft w:val="0"/>
          <w:marRight w:val="0"/>
          <w:marTop w:val="0"/>
          <w:marBottom w:val="0"/>
          <w:divBdr>
            <w:top w:val="none" w:sz="0" w:space="0" w:color="auto"/>
            <w:left w:val="none" w:sz="0" w:space="0" w:color="auto"/>
            <w:bottom w:val="none" w:sz="0" w:space="0" w:color="auto"/>
            <w:right w:val="none" w:sz="0" w:space="0" w:color="auto"/>
          </w:divBdr>
        </w:div>
        <w:div w:id="1507474616">
          <w:marLeft w:val="0"/>
          <w:marRight w:val="0"/>
          <w:marTop w:val="0"/>
          <w:marBottom w:val="0"/>
          <w:divBdr>
            <w:top w:val="none" w:sz="0" w:space="0" w:color="auto"/>
            <w:left w:val="none" w:sz="0" w:space="0" w:color="auto"/>
            <w:bottom w:val="none" w:sz="0" w:space="0" w:color="auto"/>
            <w:right w:val="none" w:sz="0" w:space="0" w:color="auto"/>
          </w:divBdr>
        </w:div>
        <w:div w:id="1521354760">
          <w:marLeft w:val="0"/>
          <w:marRight w:val="0"/>
          <w:marTop w:val="0"/>
          <w:marBottom w:val="0"/>
          <w:divBdr>
            <w:top w:val="none" w:sz="0" w:space="0" w:color="auto"/>
            <w:left w:val="none" w:sz="0" w:space="0" w:color="auto"/>
            <w:bottom w:val="none" w:sz="0" w:space="0" w:color="auto"/>
            <w:right w:val="none" w:sz="0" w:space="0" w:color="auto"/>
          </w:divBdr>
        </w:div>
        <w:div w:id="1531183620">
          <w:marLeft w:val="0"/>
          <w:marRight w:val="0"/>
          <w:marTop w:val="0"/>
          <w:marBottom w:val="0"/>
          <w:divBdr>
            <w:top w:val="none" w:sz="0" w:space="0" w:color="auto"/>
            <w:left w:val="none" w:sz="0" w:space="0" w:color="auto"/>
            <w:bottom w:val="none" w:sz="0" w:space="0" w:color="auto"/>
            <w:right w:val="none" w:sz="0" w:space="0" w:color="auto"/>
          </w:divBdr>
        </w:div>
        <w:div w:id="1586838845">
          <w:marLeft w:val="0"/>
          <w:marRight w:val="0"/>
          <w:marTop w:val="0"/>
          <w:marBottom w:val="0"/>
          <w:divBdr>
            <w:top w:val="none" w:sz="0" w:space="0" w:color="auto"/>
            <w:left w:val="none" w:sz="0" w:space="0" w:color="auto"/>
            <w:bottom w:val="none" w:sz="0" w:space="0" w:color="auto"/>
            <w:right w:val="none" w:sz="0" w:space="0" w:color="auto"/>
          </w:divBdr>
        </w:div>
        <w:div w:id="1657876480">
          <w:marLeft w:val="0"/>
          <w:marRight w:val="0"/>
          <w:marTop w:val="0"/>
          <w:marBottom w:val="0"/>
          <w:divBdr>
            <w:top w:val="none" w:sz="0" w:space="0" w:color="auto"/>
            <w:left w:val="none" w:sz="0" w:space="0" w:color="auto"/>
            <w:bottom w:val="none" w:sz="0" w:space="0" w:color="auto"/>
            <w:right w:val="none" w:sz="0" w:space="0" w:color="auto"/>
          </w:divBdr>
        </w:div>
        <w:div w:id="1677725213">
          <w:marLeft w:val="0"/>
          <w:marRight w:val="0"/>
          <w:marTop w:val="0"/>
          <w:marBottom w:val="0"/>
          <w:divBdr>
            <w:top w:val="none" w:sz="0" w:space="0" w:color="auto"/>
            <w:left w:val="none" w:sz="0" w:space="0" w:color="auto"/>
            <w:bottom w:val="none" w:sz="0" w:space="0" w:color="auto"/>
            <w:right w:val="none" w:sz="0" w:space="0" w:color="auto"/>
          </w:divBdr>
        </w:div>
        <w:div w:id="1753701712">
          <w:marLeft w:val="0"/>
          <w:marRight w:val="0"/>
          <w:marTop w:val="0"/>
          <w:marBottom w:val="0"/>
          <w:divBdr>
            <w:top w:val="none" w:sz="0" w:space="0" w:color="auto"/>
            <w:left w:val="none" w:sz="0" w:space="0" w:color="auto"/>
            <w:bottom w:val="none" w:sz="0" w:space="0" w:color="auto"/>
            <w:right w:val="none" w:sz="0" w:space="0" w:color="auto"/>
          </w:divBdr>
        </w:div>
        <w:div w:id="1755736307">
          <w:marLeft w:val="0"/>
          <w:marRight w:val="0"/>
          <w:marTop w:val="0"/>
          <w:marBottom w:val="0"/>
          <w:divBdr>
            <w:top w:val="none" w:sz="0" w:space="0" w:color="auto"/>
            <w:left w:val="none" w:sz="0" w:space="0" w:color="auto"/>
            <w:bottom w:val="none" w:sz="0" w:space="0" w:color="auto"/>
            <w:right w:val="none" w:sz="0" w:space="0" w:color="auto"/>
          </w:divBdr>
        </w:div>
        <w:div w:id="1801340387">
          <w:marLeft w:val="0"/>
          <w:marRight w:val="0"/>
          <w:marTop w:val="0"/>
          <w:marBottom w:val="0"/>
          <w:divBdr>
            <w:top w:val="none" w:sz="0" w:space="0" w:color="auto"/>
            <w:left w:val="none" w:sz="0" w:space="0" w:color="auto"/>
            <w:bottom w:val="none" w:sz="0" w:space="0" w:color="auto"/>
            <w:right w:val="none" w:sz="0" w:space="0" w:color="auto"/>
          </w:divBdr>
        </w:div>
        <w:div w:id="1808666004">
          <w:marLeft w:val="0"/>
          <w:marRight w:val="0"/>
          <w:marTop w:val="0"/>
          <w:marBottom w:val="0"/>
          <w:divBdr>
            <w:top w:val="none" w:sz="0" w:space="0" w:color="auto"/>
            <w:left w:val="none" w:sz="0" w:space="0" w:color="auto"/>
            <w:bottom w:val="none" w:sz="0" w:space="0" w:color="auto"/>
            <w:right w:val="none" w:sz="0" w:space="0" w:color="auto"/>
          </w:divBdr>
        </w:div>
        <w:div w:id="1809129248">
          <w:marLeft w:val="0"/>
          <w:marRight w:val="0"/>
          <w:marTop w:val="0"/>
          <w:marBottom w:val="0"/>
          <w:divBdr>
            <w:top w:val="none" w:sz="0" w:space="0" w:color="auto"/>
            <w:left w:val="none" w:sz="0" w:space="0" w:color="auto"/>
            <w:bottom w:val="none" w:sz="0" w:space="0" w:color="auto"/>
            <w:right w:val="none" w:sz="0" w:space="0" w:color="auto"/>
          </w:divBdr>
        </w:div>
        <w:div w:id="1828013340">
          <w:marLeft w:val="0"/>
          <w:marRight w:val="0"/>
          <w:marTop w:val="0"/>
          <w:marBottom w:val="0"/>
          <w:divBdr>
            <w:top w:val="none" w:sz="0" w:space="0" w:color="auto"/>
            <w:left w:val="none" w:sz="0" w:space="0" w:color="auto"/>
            <w:bottom w:val="none" w:sz="0" w:space="0" w:color="auto"/>
            <w:right w:val="none" w:sz="0" w:space="0" w:color="auto"/>
          </w:divBdr>
        </w:div>
        <w:div w:id="1841578571">
          <w:marLeft w:val="0"/>
          <w:marRight w:val="0"/>
          <w:marTop w:val="0"/>
          <w:marBottom w:val="0"/>
          <w:divBdr>
            <w:top w:val="none" w:sz="0" w:space="0" w:color="auto"/>
            <w:left w:val="none" w:sz="0" w:space="0" w:color="auto"/>
            <w:bottom w:val="none" w:sz="0" w:space="0" w:color="auto"/>
            <w:right w:val="none" w:sz="0" w:space="0" w:color="auto"/>
          </w:divBdr>
        </w:div>
        <w:div w:id="1897550097">
          <w:marLeft w:val="0"/>
          <w:marRight w:val="0"/>
          <w:marTop w:val="0"/>
          <w:marBottom w:val="0"/>
          <w:divBdr>
            <w:top w:val="none" w:sz="0" w:space="0" w:color="auto"/>
            <w:left w:val="none" w:sz="0" w:space="0" w:color="auto"/>
            <w:bottom w:val="none" w:sz="0" w:space="0" w:color="auto"/>
            <w:right w:val="none" w:sz="0" w:space="0" w:color="auto"/>
          </w:divBdr>
        </w:div>
        <w:div w:id="1899969475">
          <w:marLeft w:val="0"/>
          <w:marRight w:val="0"/>
          <w:marTop w:val="0"/>
          <w:marBottom w:val="0"/>
          <w:divBdr>
            <w:top w:val="none" w:sz="0" w:space="0" w:color="auto"/>
            <w:left w:val="none" w:sz="0" w:space="0" w:color="auto"/>
            <w:bottom w:val="none" w:sz="0" w:space="0" w:color="auto"/>
            <w:right w:val="none" w:sz="0" w:space="0" w:color="auto"/>
          </w:divBdr>
        </w:div>
        <w:div w:id="1966351126">
          <w:marLeft w:val="0"/>
          <w:marRight w:val="0"/>
          <w:marTop w:val="0"/>
          <w:marBottom w:val="0"/>
          <w:divBdr>
            <w:top w:val="none" w:sz="0" w:space="0" w:color="auto"/>
            <w:left w:val="none" w:sz="0" w:space="0" w:color="auto"/>
            <w:bottom w:val="none" w:sz="0" w:space="0" w:color="auto"/>
            <w:right w:val="none" w:sz="0" w:space="0" w:color="auto"/>
          </w:divBdr>
        </w:div>
        <w:div w:id="1985086671">
          <w:marLeft w:val="0"/>
          <w:marRight w:val="0"/>
          <w:marTop w:val="0"/>
          <w:marBottom w:val="0"/>
          <w:divBdr>
            <w:top w:val="none" w:sz="0" w:space="0" w:color="auto"/>
            <w:left w:val="none" w:sz="0" w:space="0" w:color="auto"/>
            <w:bottom w:val="none" w:sz="0" w:space="0" w:color="auto"/>
            <w:right w:val="none" w:sz="0" w:space="0" w:color="auto"/>
          </w:divBdr>
        </w:div>
        <w:div w:id="1986859779">
          <w:marLeft w:val="0"/>
          <w:marRight w:val="0"/>
          <w:marTop w:val="0"/>
          <w:marBottom w:val="0"/>
          <w:divBdr>
            <w:top w:val="none" w:sz="0" w:space="0" w:color="auto"/>
            <w:left w:val="none" w:sz="0" w:space="0" w:color="auto"/>
            <w:bottom w:val="none" w:sz="0" w:space="0" w:color="auto"/>
            <w:right w:val="none" w:sz="0" w:space="0" w:color="auto"/>
          </w:divBdr>
        </w:div>
        <w:div w:id="2022200161">
          <w:marLeft w:val="0"/>
          <w:marRight w:val="0"/>
          <w:marTop w:val="0"/>
          <w:marBottom w:val="0"/>
          <w:divBdr>
            <w:top w:val="none" w:sz="0" w:space="0" w:color="auto"/>
            <w:left w:val="none" w:sz="0" w:space="0" w:color="auto"/>
            <w:bottom w:val="none" w:sz="0" w:space="0" w:color="auto"/>
            <w:right w:val="none" w:sz="0" w:space="0" w:color="auto"/>
          </w:divBdr>
        </w:div>
        <w:div w:id="2033216281">
          <w:marLeft w:val="0"/>
          <w:marRight w:val="0"/>
          <w:marTop w:val="0"/>
          <w:marBottom w:val="0"/>
          <w:divBdr>
            <w:top w:val="none" w:sz="0" w:space="0" w:color="auto"/>
            <w:left w:val="none" w:sz="0" w:space="0" w:color="auto"/>
            <w:bottom w:val="none" w:sz="0" w:space="0" w:color="auto"/>
            <w:right w:val="none" w:sz="0" w:space="0" w:color="auto"/>
          </w:divBdr>
        </w:div>
        <w:div w:id="2046324205">
          <w:marLeft w:val="0"/>
          <w:marRight w:val="0"/>
          <w:marTop w:val="0"/>
          <w:marBottom w:val="0"/>
          <w:divBdr>
            <w:top w:val="none" w:sz="0" w:space="0" w:color="auto"/>
            <w:left w:val="none" w:sz="0" w:space="0" w:color="auto"/>
            <w:bottom w:val="none" w:sz="0" w:space="0" w:color="auto"/>
            <w:right w:val="none" w:sz="0" w:space="0" w:color="auto"/>
          </w:divBdr>
        </w:div>
        <w:div w:id="2059888872">
          <w:marLeft w:val="0"/>
          <w:marRight w:val="0"/>
          <w:marTop w:val="0"/>
          <w:marBottom w:val="0"/>
          <w:divBdr>
            <w:top w:val="none" w:sz="0" w:space="0" w:color="auto"/>
            <w:left w:val="none" w:sz="0" w:space="0" w:color="auto"/>
            <w:bottom w:val="none" w:sz="0" w:space="0" w:color="auto"/>
            <w:right w:val="none" w:sz="0" w:space="0" w:color="auto"/>
          </w:divBdr>
        </w:div>
        <w:div w:id="2079744501">
          <w:marLeft w:val="0"/>
          <w:marRight w:val="0"/>
          <w:marTop w:val="0"/>
          <w:marBottom w:val="0"/>
          <w:divBdr>
            <w:top w:val="none" w:sz="0" w:space="0" w:color="auto"/>
            <w:left w:val="none" w:sz="0" w:space="0" w:color="auto"/>
            <w:bottom w:val="none" w:sz="0" w:space="0" w:color="auto"/>
            <w:right w:val="none" w:sz="0" w:space="0" w:color="auto"/>
          </w:divBdr>
        </w:div>
        <w:div w:id="2084863691">
          <w:marLeft w:val="0"/>
          <w:marRight w:val="0"/>
          <w:marTop w:val="0"/>
          <w:marBottom w:val="0"/>
          <w:divBdr>
            <w:top w:val="none" w:sz="0" w:space="0" w:color="auto"/>
            <w:left w:val="none" w:sz="0" w:space="0" w:color="auto"/>
            <w:bottom w:val="none" w:sz="0" w:space="0" w:color="auto"/>
            <w:right w:val="none" w:sz="0" w:space="0" w:color="auto"/>
          </w:divBdr>
        </w:div>
      </w:divsChild>
    </w:div>
    <w:div w:id="1389912644">
      <w:bodyDiv w:val="1"/>
      <w:marLeft w:val="0"/>
      <w:marRight w:val="0"/>
      <w:marTop w:val="0"/>
      <w:marBottom w:val="0"/>
      <w:divBdr>
        <w:top w:val="none" w:sz="0" w:space="0" w:color="auto"/>
        <w:left w:val="none" w:sz="0" w:space="0" w:color="auto"/>
        <w:bottom w:val="none" w:sz="0" w:space="0" w:color="auto"/>
        <w:right w:val="none" w:sz="0" w:space="0" w:color="auto"/>
      </w:divBdr>
    </w:div>
    <w:div w:id="1402603343">
      <w:bodyDiv w:val="1"/>
      <w:marLeft w:val="0"/>
      <w:marRight w:val="0"/>
      <w:marTop w:val="0"/>
      <w:marBottom w:val="0"/>
      <w:divBdr>
        <w:top w:val="none" w:sz="0" w:space="0" w:color="auto"/>
        <w:left w:val="none" w:sz="0" w:space="0" w:color="auto"/>
        <w:bottom w:val="none" w:sz="0" w:space="0" w:color="auto"/>
        <w:right w:val="none" w:sz="0" w:space="0" w:color="auto"/>
      </w:divBdr>
    </w:div>
    <w:div w:id="1413157957">
      <w:bodyDiv w:val="1"/>
      <w:marLeft w:val="0"/>
      <w:marRight w:val="0"/>
      <w:marTop w:val="0"/>
      <w:marBottom w:val="0"/>
      <w:divBdr>
        <w:top w:val="none" w:sz="0" w:space="0" w:color="auto"/>
        <w:left w:val="none" w:sz="0" w:space="0" w:color="auto"/>
        <w:bottom w:val="none" w:sz="0" w:space="0" w:color="auto"/>
        <w:right w:val="none" w:sz="0" w:space="0" w:color="auto"/>
      </w:divBdr>
      <w:divsChild>
        <w:div w:id="752821756">
          <w:marLeft w:val="0"/>
          <w:marRight w:val="0"/>
          <w:marTop w:val="0"/>
          <w:marBottom w:val="0"/>
          <w:divBdr>
            <w:top w:val="none" w:sz="0" w:space="0" w:color="auto"/>
            <w:left w:val="none" w:sz="0" w:space="0" w:color="auto"/>
            <w:bottom w:val="none" w:sz="0" w:space="0" w:color="auto"/>
            <w:right w:val="none" w:sz="0" w:space="0" w:color="auto"/>
          </w:divBdr>
          <w:divsChild>
            <w:div w:id="935749867">
              <w:marLeft w:val="0"/>
              <w:marRight w:val="0"/>
              <w:marTop w:val="495"/>
              <w:marBottom w:val="495"/>
              <w:divBdr>
                <w:top w:val="none" w:sz="0" w:space="0" w:color="auto"/>
                <w:left w:val="none" w:sz="0" w:space="0" w:color="auto"/>
                <w:bottom w:val="none" w:sz="0" w:space="0" w:color="auto"/>
                <w:right w:val="none" w:sz="0" w:space="0" w:color="auto"/>
              </w:divBdr>
              <w:divsChild>
                <w:div w:id="775636481">
                  <w:marLeft w:val="0"/>
                  <w:marRight w:val="0"/>
                  <w:marTop w:val="0"/>
                  <w:marBottom w:val="0"/>
                  <w:divBdr>
                    <w:top w:val="none" w:sz="0" w:space="0" w:color="auto"/>
                    <w:left w:val="none" w:sz="0" w:space="0" w:color="auto"/>
                    <w:bottom w:val="none" w:sz="0" w:space="0" w:color="auto"/>
                    <w:right w:val="none" w:sz="0" w:space="0" w:color="auto"/>
                  </w:divBdr>
                  <w:divsChild>
                    <w:div w:id="1731806524">
                      <w:marLeft w:val="0"/>
                      <w:marRight w:val="0"/>
                      <w:marTop w:val="480"/>
                      <w:marBottom w:val="480"/>
                      <w:divBdr>
                        <w:top w:val="none" w:sz="0" w:space="0" w:color="auto"/>
                        <w:left w:val="none" w:sz="0" w:space="0" w:color="auto"/>
                        <w:bottom w:val="none" w:sz="0" w:space="0" w:color="auto"/>
                        <w:right w:val="none" w:sz="0" w:space="0" w:color="auto"/>
                      </w:divBdr>
                      <w:divsChild>
                        <w:div w:id="1554459687">
                          <w:marLeft w:val="0"/>
                          <w:marRight w:val="0"/>
                          <w:marTop w:val="0"/>
                          <w:marBottom w:val="0"/>
                          <w:divBdr>
                            <w:top w:val="none" w:sz="0" w:space="0" w:color="auto"/>
                            <w:left w:val="none" w:sz="0" w:space="0" w:color="auto"/>
                            <w:bottom w:val="none" w:sz="0" w:space="0" w:color="auto"/>
                            <w:right w:val="none" w:sz="0" w:space="0" w:color="auto"/>
                          </w:divBdr>
                          <w:divsChild>
                            <w:div w:id="1195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573696">
      <w:bodyDiv w:val="1"/>
      <w:marLeft w:val="0"/>
      <w:marRight w:val="0"/>
      <w:marTop w:val="0"/>
      <w:marBottom w:val="0"/>
      <w:divBdr>
        <w:top w:val="none" w:sz="0" w:space="0" w:color="auto"/>
        <w:left w:val="none" w:sz="0" w:space="0" w:color="auto"/>
        <w:bottom w:val="none" w:sz="0" w:space="0" w:color="auto"/>
        <w:right w:val="none" w:sz="0" w:space="0" w:color="auto"/>
      </w:divBdr>
      <w:divsChild>
        <w:div w:id="696734521">
          <w:marLeft w:val="446"/>
          <w:marRight w:val="0"/>
          <w:marTop w:val="0"/>
          <w:marBottom w:val="0"/>
          <w:divBdr>
            <w:top w:val="none" w:sz="0" w:space="0" w:color="auto"/>
            <w:left w:val="none" w:sz="0" w:space="0" w:color="auto"/>
            <w:bottom w:val="none" w:sz="0" w:space="0" w:color="auto"/>
            <w:right w:val="none" w:sz="0" w:space="0" w:color="auto"/>
          </w:divBdr>
        </w:div>
      </w:divsChild>
    </w:div>
    <w:div w:id="1435707815">
      <w:bodyDiv w:val="1"/>
      <w:marLeft w:val="0"/>
      <w:marRight w:val="0"/>
      <w:marTop w:val="0"/>
      <w:marBottom w:val="0"/>
      <w:divBdr>
        <w:top w:val="none" w:sz="0" w:space="0" w:color="auto"/>
        <w:left w:val="none" w:sz="0" w:space="0" w:color="auto"/>
        <w:bottom w:val="none" w:sz="0" w:space="0" w:color="auto"/>
        <w:right w:val="none" w:sz="0" w:space="0" w:color="auto"/>
      </w:divBdr>
      <w:divsChild>
        <w:div w:id="1593199429">
          <w:marLeft w:val="533"/>
          <w:marRight w:val="0"/>
          <w:marTop w:val="115"/>
          <w:marBottom w:val="0"/>
          <w:divBdr>
            <w:top w:val="none" w:sz="0" w:space="0" w:color="auto"/>
            <w:left w:val="none" w:sz="0" w:space="0" w:color="auto"/>
            <w:bottom w:val="none" w:sz="0" w:space="0" w:color="auto"/>
            <w:right w:val="none" w:sz="0" w:space="0" w:color="auto"/>
          </w:divBdr>
        </w:div>
        <w:div w:id="1411778215">
          <w:marLeft w:val="533"/>
          <w:marRight w:val="0"/>
          <w:marTop w:val="106"/>
          <w:marBottom w:val="0"/>
          <w:divBdr>
            <w:top w:val="none" w:sz="0" w:space="0" w:color="auto"/>
            <w:left w:val="none" w:sz="0" w:space="0" w:color="auto"/>
            <w:bottom w:val="none" w:sz="0" w:space="0" w:color="auto"/>
            <w:right w:val="none" w:sz="0" w:space="0" w:color="auto"/>
          </w:divBdr>
        </w:div>
        <w:div w:id="608439326">
          <w:marLeft w:val="533"/>
          <w:marRight w:val="0"/>
          <w:marTop w:val="106"/>
          <w:marBottom w:val="0"/>
          <w:divBdr>
            <w:top w:val="none" w:sz="0" w:space="0" w:color="auto"/>
            <w:left w:val="none" w:sz="0" w:space="0" w:color="auto"/>
            <w:bottom w:val="none" w:sz="0" w:space="0" w:color="auto"/>
            <w:right w:val="none" w:sz="0" w:space="0" w:color="auto"/>
          </w:divBdr>
        </w:div>
        <w:div w:id="1317413859">
          <w:marLeft w:val="533"/>
          <w:marRight w:val="0"/>
          <w:marTop w:val="106"/>
          <w:marBottom w:val="0"/>
          <w:divBdr>
            <w:top w:val="none" w:sz="0" w:space="0" w:color="auto"/>
            <w:left w:val="none" w:sz="0" w:space="0" w:color="auto"/>
            <w:bottom w:val="none" w:sz="0" w:space="0" w:color="auto"/>
            <w:right w:val="none" w:sz="0" w:space="0" w:color="auto"/>
          </w:divBdr>
        </w:div>
        <w:div w:id="2033606935">
          <w:marLeft w:val="533"/>
          <w:marRight w:val="0"/>
          <w:marTop w:val="106"/>
          <w:marBottom w:val="0"/>
          <w:divBdr>
            <w:top w:val="none" w:sz="0" w:space="0" w:color="auto"/>
            <w:left w:val="none" w:sz="0" w:space="0" w:color="auto"/>
            <w:bottom w:val="none" w:sz="0" w:space="0" w:color="auto"/>
            <w:right w:val="none" w:sz="0" w:space="0" w:color="auto"/>
          </w:divBdr>
        </w:div>
        <w:div w:id="227807702">
          <w:marLeft w:val="533"/>
          <w:marRight w:val="0"/>
          <w:marTop w:val="106"/>
          <w:marBottom w:val="0"/>
          <w:divBdr>
            <w:top w:val="none" w:sz="0" w:space="0" w:color="auto"/>
            <w:left w:val="none" w:sz="0" w:space="0" w:color="auto"/>
            <w:bottom w:val="none" w:sz="0" w:space="0" w:color="auto"/>
            <w:right w:val="none" w:sz="0" w:space="0" w:color="auto"/>
          </w:divBdr>
        </w:div>
      </w:divsChild>
    </w:div>
    <w:div w:id="1484587037">
      <w:bodyDiv w:val="1"/>
      <w:marLeft w:val="0"/>
      <w:marRight w:val="0"/>
      <w:marTop w:val="0"/>
      <w:marBottom w:val="0"/>
      <w:divBdr>
        <w:top w:val="none" w:sz="0" w:space="0" w:color="auto"/>
        <w:left w:val="none" w:sz="0" w:space="0" w:color="auto"/>
        <w:bottom w:val="none" w:sz="0" w:space="0" w:color="auto"/>
        <w:right w:val="none" w:sz="0" w:space="0" w:color="auto"/>
      </w:divBdr>
    </w:div>
    <w:div w:id="1511338042">
      <w:bodyDiv w:val="1"/>
      <w:marLeft w:val="0"/>
      <w:marRight w:val="0"/>
      <w:marTop w:val="0"/>
      <w:marBottom w:val="0"/>
      <w:divBdr>
        <w:top w:val="none" w:sz="0" w:space="0" w:color="auto"/>
        <w:left w:val="none" w:sz="0" w:space="0" w:color="auto"/>
        <w:bottom w:val="none" w:sz="0" w:space="0" w:color="auto"/>
        <w:right w:val="none" w:sz="0" w:space="0" w:color="auto"/>
      </w:divBdr>
    </w:div>
    <w:div w:id="1559053194">
      <w:bodyDiv w:val="1"/>
      <w:marLeft w:val="0"/>
      <w:marRight w:val="0"/>
      <w:marTop w:val="0"/>
      <w:marBottom w:val="0"/>
      <w:divBdr>
        <w:top w:val="none" w:sz="0" w:space="0" w:color="auto"/>
        <w:left w:val="none" w:sz="0" w:space="0" w:color="auto"/>
        <w:bottom w:val="none" w:sz="0" w:space="0" w:color="auto"/>
        <w:right w:val="none" w:sz="0" w:space="0" w:color="auto"/>
      </w:divBdr>
      <w:divsChild>
        <w:div w:id="1256784706">
          <w:marLeft w:val="533"/>
          <w:marRight w:val="0"/>
          <w:marTop w:val="96"/>
          <w:marBottom w:val="0"/>
          <w:divBdr>
            <w:top w:val="none" w:sz="0" w:space="0" w:color="auto"/>
            <w:left w:val="none" w:sz="0" w:space="0" w:color="auto"/>
            <w:bottom w:val="none" w:sz="0" w:space="0" w:color="auto"/>
            <w:right w:val="none" w:sz="0" w:space="0" w:color="auto"/>
          </w:divBdr>
        </w:div>
        <w:div w:id="144706138">
          <w:marLeft w:val="1714"/>
          <w:marRight w:val="0"/>
          <w:marTop w:val="96"/>
          <w:marBottom w:val="0"/>
          <w:divBdr>
            <w:top w:val="none" w:sz="0" w:space="0" w:color="auto"/>
            <w:left w:val="none" w:sz="0" w:space="0" w:color="auto"/>
            <w:bottom w:val="none" w:sz="0" w:space="0" w:color="auto"/>
            <w:right w:val="none" w:sz="0" w:space="0" w:color="auto"/>
          </w:divBdr>
        </w:div>
        <w:div w:id="462969231">
          <w:marLeft w:val="2333"/>
          <w:marRight w:val="0"/>
          <w:marTop w:val="86"/>
          <w:marBottom w:val="0"/>
          <w:divBdr>
            <w:top w:val="none" w:sz="0" w:space="0" w:color="auto"/>
            <w:left w:val="none" w:sz="0" w:space="0" w:color="auto"/>
            <w:bottom w:val="none" w:sz="0" w:space="0" w:color="auto"/>
            <w:right w:val="none" w:sz="0" w:space="0" w:color="auto"/>
          </w:divBdr>
        </w:div>
        <w:div w:id="1950114758">
          <w:marLeft w:val="1714"/>
          <w:marRight w:val="0"/>
          <w:marTop w:val="96"/>
          <w:marBottom w:val="0"/>
          <w:divBdr>
            <w:top w:val="none" w:sz="0" w:space="0" w:color="auto"/>
            <w:left w:val="none" w:sz="0" w:space="0" w:color="auto"/>
            <w:bottom w:val="none" w:sz="0" w:space="0" w:color="auto"/>
            <w:right w:val="none" w:sz="0" w:space="0" w:color="auto"/>
          </w:divBdr>
        </w:div>
        <w:div w:id="615915023">
          <w:marLeft w:val="533"/>
          <w:marRight w:val="0"/>
          <w:marTop w:val="96"/>
          <w:marBottom w:val="0"/>
          <w:divBdr>
            <w:top w:val="none" w:sz="0" w:space="0" w:color="auto"/>
            <w:left w:val="none" w:sz="0" w:space="0" w:color="auto"/>
            <w:bottom w:val="none" w:sz="0" w:space="0" w:color="auto"/>
            <w:right w:val="none" w:sz="0" w:space="0" w:color="auto"/>
          </w:divBdr>
        </w:div>
        <w:div w:id="973799870">
          <w:marLeft w:val="1714"/>
          <w:marRight w:val="0"/>
          <w:marTop w:val="96"/>
          <w:marBottom w:val="0"/>
          <w:divBdr>
            <w:top w:val="none" w:sz="0" w:space="0" w:color="auto"/>
            <w:left w:val="none" w:sz="0" w:space="0" w:color="auto"/>
            <w:bottom w:val="none" w:sz="0" w:space="0" w:color="auto"/>
            <w:right w:val="none" w:sz="0" w:space="0" w:color="auto"/>
          </w:divBdr>
        </w:div>
        <w:div w:id="401871495">
          <w:marLeft w:val="1714"/>
          <w:marRight w:val="0"/>
          <w:marTop w:val="96"/>
          <w:marBottom w:val="0"/>
          <w:divBdr>
            <w:top w:val="none" w:sz="0" w:space="0" w:color="auto"/>
            <w:left w:val="none" w:sz="0" w:space="0" w:color="auto"/>
            <w:bottom w:val="none" w:sz="0" w:space="0" w:color="auto"/>
            <w:right w:val="none" w:sz="0" w:space="0" w:color="auto"/>
          </w:divBdr>
        </w:div>
        <w:div w:id="1527251003">
          <w:marLeft w:val="1714"/>
          <w:marRight w:val="0"/>
          <w:marTop w:val="96"/>
          <w:marBottom w:val="0"/>
          <w:divBdr>
            <w:top w:val="none" w:sz="0" w:space="0" w:color="auto"/>
            <w:left w:val="none" w:sz="0" w:space="0" w:color="auto"/>
            <w:bottom w:val="none" w:sz="0" w:space="0" w:color="auto"/>
            <w:right w:val="none" w:sz="0" w:space="0" w:color="auto"/>
          </w:divBdr>
        </w:div>
      </w:divsChild>
    </w:div>
    <w:div w:id="1562985510">
      <w:bodyDiv w:val="1"/>
      <w:marLeft w:val="0"/>
      <w:marRight w:val="0"/>
      <w:marTop w:val="0"/>
      <w:marBottom w:val="0"/>
      <w:divBdr>
        <w:top w:val="none" w:sz="0" w:space="0" w:color="auto"/>
        <w:left w:val="none" w:sz="0" w:space="0" w:color="auto"/>
        <w:bottom w:val="none" w:sz="0" w:space="0" w:color="auto"/>
        <w:right w:val="none" w:sz="0" w:space="0" w:color="auto"/>
      </w:divBdr>
    </w:div>
    <w:div w:id="1595744197">
      <w:bodyDiv w:val="1"/>
      <w:marLeft w:val="0"/>
      <w:marRight w:val="0"/>
      <w:marTop w:val="0"/>
      <w:marBottom w:val="0"/>
      <w:divBdr>
        <w:top w:val="none" w:sz="0" w:space="0" w:color="auto"/>
        <w:left w:val="none" w:sz="0" w:space="0" w:color="auto"/>
        <w:bottom w:val="none" w:sz="0" w:space="0" w:color="auto"/>
        <w:right w:val="none" w:sz="0" w:space="0" w:color="auto"/>
      </w:divBdr>
    </w:div>
    <w:div w:id="1603031489">
      <w:bodyDiv w:val="1"/>
      <w:marLeft w:val="0"/>
      <w:marRight w:val="0"/>
      <w:marTop w:val="0"/>
      <w:marBottom w:val="0"/>
      <w:divBdr>
        <w:top w:val="none" w:sz="0" w:space="0" w:color="auto"/>
        <w:left w:val="none" w:sz="0" w:space="0" w:color="auto"/>
        <w:bottom w:val="none" w:sz="0" w:space="0" w:color="auto"/>
        <w:right w:val="none" w:sz="0" w:space="0" w:color="auto"/>
      </w:divBdr>
    </w:div>
    <w:div w:id="1660572180">
      <w:bodyDiv w:val="1"/>
      <w:marLeft w:val="0"/>
      <w:marRight w:val="0"/>
      <w:marTop w:val="0"/>
      <w:marBottom w:val="0"/>
      <w:divBdr>
        <w:top w:val="none" w:sz="0" w:space="0" w:color="auto"/>
        <w:left w:val="none" w:sz="0" w:space="0" w:color="auto"/>
        <w:bottom w:val="none" w:sz="0" w:space="0" w:color="auto"/>
        <w:right w:val="none" w:sz="0" w:space="0" w:color="auto"/>
      </w:divBdr>
    </w:div>
    <w:div w:id="1691446734">
      <w:bodyDiv w:val="1"/>
      <w:marLeft w:val="0"/>
      <w:marRight w:val="0"/>
      <w:marTop w:val="0"/>
      <w:marBottom w:val="0"/>
      <w:divBdr>
        <w:top w:val="none" w:sz="0" w:space="0" w:color="auto"/>
        <w:left w:val="none" w:sz="0" w:space="0" w:color="auto"/>
        <w:bottom w:val="none" w:sz="0" w:space="0" w:color="auto"/>
        <w:right w:val="none" w:sz="0" w:space="0" w:color="auto"/>
      </w:divBdr>
    </w:div>
    <w:div w:id="1785885475">
      <w:bodyDiv w:val="1"/>
      <w:marLeft w:val="0"/>
      <w:marRight w:val="0"/>
      <w:marTop w:val="0"/>
      <w:marBottom w:val="0"/>
      <w:divBdr>
        <w:top w:val="none" w:sz="0" w:space="0" w:color="auto"/>
        <w:left w:val="none" w:sz="0" w:space="0" w:color="auto"/>
        <w:bottom w:val="none" w:sz="0" w:space="0" w:color="auto"/>
        <w:right w:val="none" w:sz="0" w:space="0" w:color="auto"/>
      </w:divBdr>
    </w:div>
    <w:div w:id="1812869271">
      <w:bodyDiv w:val="1"/>
      <w:marLeft w:val="0"/>
      <w:marRight w:val="0"/>
      <w:marTop w:val="0"/>
      <w:marBottom w:val="0"/>
      <w:divBdr>
        <w:top w:val="none" w:sz="0" w:space="0" w:color="auto"/>
        <w:left w:val="none" w:sz="0" w:space="0" w:color="auto"/>
        <w:bottom w:val="none" w:sz="0" w:space="0" w:color="auto"/>
        <w:right w:val="none" w:sz="0" w:space="0" w:color="auto"/>
      </w:divBdr>
      <w:divsChild>
        <w:div w:id="62146821">
          <w:marLeft w:val="0"/>
          <w:marRight w:val="0"/>
          <w:marTop w:val="0"/>
          <w:marBottom w:val="0"/>
          <w:divBdr>
            <w:top w:val="none" w:sz="0" w:space="0" w:color="auto"/>
            <w:left w:val="none" w:sz="0" w:space="0" w:color="auto"/>
            <w:bottom w:val="none" w:sz="0" w:space="0" w:color="auto"/>
            <w:right w:val="none" w:sz="0" w:space="0" w:color="auto"/>
          </w:divBdr>
        </w:div>
        <w:div w:id="1844125681">
          <w:marLeft w:val="0"/>
          <w:marRight w:val="0"/>
          <w:marTop w:val="0"/>
          <w:marBottom w:val="0"/>
          <w:divBdr>
            <w:top w:val="none" w:sz="0" w:space="0" w:color="auto"/>
            <w:left w:val="none" w:sz="0" w:space="0" w:color="auto"/>
            <w:bottom w:val="none" w:sz="0" w:space="0" w:color="auto"/>
            <w:right w:val="none" w:sz="0" w:space="0" w:color="auto"/>
          </w:divBdr>
        </w:div>
      </w:divsChild>
    </w:div>
    <w:div w:id="1813669087">
      <w:bodyDiv w:val="1"/>
      <w:marLeft w:val="0"/>
      <w:marRight w:val="0"/>
      <w:marTop w:val="0"/>
      <w:marBottom w:val="0"/>
      <w:divBdr>
        <w:top w:val="none" w:sz="0" w:space="0" w:color="auto"/>
        <w:left w:val="none" w:sz="0" w:space="0" w:color="auto"/>
        <w:bottom w:val="none" w:sz="0" w:space="0" w:color="auto"/>
        <w:right w:val="none" w:sz="0" w:space="0" w:color="auto"/>
      </w:divBdr>
      <w:divsChild>
        <w:div w:id="901670328">
          <w:marLeft w:val="0"/>
          <w:marRight w:val="0"/>
          <w:marTop w:val="0"/>
          <w:marBottom w:val="120"/>
          <w:divBdr>
            <w:top w:val="none" w:sz="0" w:space="0" w:color="auto"/>
            <w:left w:val="none" w:sz="0" w:space="0" w:color="auto"/>
            <w:bottom w:val="none" w:sz="0" w:space="0" w:color="auto"/>
            <w:right w:val="none" w:sz="0" w:space="0" w:color="auto"/>
          </w:divBdr>
        </w:div>
      </w:divsChild>
    </w:div>
    <w:div w:id="1835147229">
      <w:bodyDiv w:val="1"/>
      <w:marLeft w:val="0"/>
      <w:marRight w:val="0"/>
      <w:marTop w:val="0"/>
      <w:marBottom w:val="0"/>
      <w:divBdr>
        <w:top w:val="none" w:sz="0" w:space="0" w:color="auto"/>
        <w:left w:val="none" w:sz="0" w:space="0" w:color="auto"/>
        <w:bottom w:val="none" w:sz="0" w:space="0" w:color="auto"/>
        <w:right w:val="none" w:sz="0" w:space="0" w:color="auto"/>
      </w:divBdr>
    </w:div>
    <w:div w:id="2011566299">
      <w:bodyDiv w:val="1"/>
      <w:marLeft w:val="0"/>
      <w:marRight w:val="0"/>
      <w:marTop w:val="0"/>
      <w:marBottom w:val="0"/>
      <w:divBdr>
        <w:top w:val="none" w:sz="0" w:space="0" w:color="auto"/>
        <w:left w:val="none" w:sz="0" w:space="0" w:color="auto"/>
        <w:bottom w:val="none" w:sz="0" w:space="0" w:color="auto"/>
        <w:right w:val="none" w:sz="0" w:space="0" w:color="auto"/>
      </w:divBdr>
    </w:div>
    <w:div w:id="2035374556">
      <w:bodyDiv w:val="1"/>
      <w:marLeft w:val="0"/>
      <w:marRight w:val="0"/>
      <w:marTop w:val="0"/>
      <w:marBottom w:val="0"/>
      <w:divBdr>
        <w:top w:val="none" w:sz="0" w:space="0" w:color="auto"/>
        <w:left w:val="none" w:sz="0" w:space="0" w:color="auto"/>
        <w:bottom w:val="none" w:sz="0" w:space="0" w:color="auto"/>
        <w:right w:val="none" w:sz="0" w:space="0" w:color="auto"/>
      </w:divBdr>
      <w:divsChild>
        <w:div w:id="433675519">
          <w:marLeft w:val="0"/>
          <w:marRight w:val="0"/>
          <w:marTop w:val="0"/>
          <w:marBottom w:val="0"/>
          <w:divBdr>
            <w:top w:val="none" w:sz="0" w:space="0" w:color="auto"/>
            <w:left w:val="none" w:sz="0" w:space="0" w:color="auto"/>
            <w:bottom w:val="none" w:sz="0" w:space="0" w:color="auto"/>
            <w:right w:val="none" w:sz="0" w:space="0" w:color="auto"/>
          </w:divBdr>
        </w:div>
        <w:div w:id="679084702">
          <w:marLeft w:val="0"/>
          <w:marRight w:val="0"/>
          <w:marTop w:val="0"/>
          <w:marBottom w:val="0"/>
          <w:divBdr>
            <w:top w:val="none" w:sz="0" w:space="0" w:color="auto"/>
            <w:left w:val="none" w:sz="0" w:space="0" w:color="auto"/>
            <w:bottom w:val="none" w:sz="0" w:space="0" w:color="auto"/>
            <w:right w:val="none" w:sz="0" w:space="0" w:color="auto"/>
          </w:divBdr>
        </w:div>
        <w:div w:id="680936434">
          <w:marLeft w:val="0"/>
          <w:marRight w:val="0"/>
          <w:marTop w:val="0"/>
          <w:marBottom w:val="0"/>
          <w:divBdr>
            <w:top w:val="none" w:sz="0" w:space="0" w:color="auto"/>
            <w:left w:val="none" w:sz="0" w:space="0" w:color="auto"/>
            <w:bottom w:val="none" w:sz="0" w:space="0" w:color="auto"/>
            <w:right w:val="none" w:sz="0" w:space="0" w:color="auto"/>
          </w:divBdr>
        </w:div>
        <w:div w:id="724447367">
          <w:marLeft w:val="0"/>
          <w:marRight w:val="0"/>
          <w:marTop w:val="0"/>
          <w:marBottom w:val="0"/>
          <w:divBdr>
            <w:top w:val="none" w:sz="0" w:space="0" w:color="auto"/>
            <w:left w:val="none" w:sz="0" w:space="0" w:color="auto"/>
            <w:bottom w:val="none" w:sz="0" w:space="0" w:color="auto"/>
            <w:right w:val="none" w:sz="0" w:space="0" w:color="auto"/>
          </w:divBdr>
        </w:div>
        <w:div w:id="881791659">
          <w:marLeft w:val="0"/>
          <w:marRight w:val="0"/>
          <w:marTop w:val="0"/>
          <w:marBottom w:val="0"/>
          <w:divBdr>
            <w:top w:val="none" w:sz="0" w:space="0" w:color="auto"/>
            <w:left w:val="none" w:sz="0" w:space="0" w:color="auto"/>
            <w:bottom w:val="none" w:sz="0" w:space="0" w:color="auto"/>
            <w:right w:val="none" w:sz="0" w:space="0" w:color="auto"/>
          </w:divBdr>
        </w:div>
        <w:div w:id="1199511631">
          <w:marLeft w:val="0"/>
          <w:marRight w:val="0"/>
          <w:marTop w:val="0"/>
          <w:marBottom w:val="0"/>
          <w:divBdr>
            <w:top w:val="none" w:sz="0" w:space="0" w:color="auto"/>
            <w:left w:val="none" w:sz="0" w:space="0" w:color="auto"/>
            <w:bottom w:val="none" w:sz="0" w:space="0" w:color="auto"/>
            <w:right w:val="none" w:sz="0" w:space="0" w:color="auto"/>
          </w:divBdr>
        </w:div>
        <w:div w:id="1411389940">
          <w:marLeft w:val="0"/>
          <w:marRight w:val="0"/>
          <w:marTop w:val="0"/>
          <w:marBottom w:val="0"/>
          <w:divBdr>
            <w:top w:val="none" w:sz="0" w:space="0" w:color="auto"/>
            <w:left w:val="none" w:sz="0" w:space="0" w:color="auto"/>
            <w:bottom w:val="none" w:sz="0" w:space="0" w:color="auto"/>
            <w:right w:val="none" w:sz="0" w:space="0" w:color="auto"/>
          </w:divBdr>
        </w:div>
      </w:divsChild>
    </w:div>
    <w:div w:id="2053268130">
      <w:bodyDiv w:val="1"/>
      <w:marLeft w:val="0"/>
      <w:marRight w:val="0"/>
      <w:marTop w:val="0"/>
      <w:marBottom w:val="0"/>
      <w:divBdr>
        <w:top w:val="none" w:sz="0" w:space="0" w:color="auto"/>
        <w:left w:val="none" w:sz="0" w:space="0" w:color="auto"/>
        <w:bottom w:val="none" w:sz="0" w:space="0" w:color="auto"/>
        <w:right w:val="none" w:sz="0" w:space="0" w:color="auto"/>
      </w:divBdr>
      <w:divsChild>
        <w:div w:id="257493579">
          <w:marLeft w:val="0"/>
          <w:marRight w:val="0"/>
          <w:marTop w:val="0"/>
          <w:marBottom w:val="120"/>
          <w:divBdr>
            <w:top w:val="none" w:sz="0" w:space="0" w:color="auto"/>
            <w:left w:val="none" w:sz="0" w:space="0" w:color="auto"/>
            <w:bottom w:val="none" w:sz="0" w:space="0" w:color="auto"/>
            <w:right w:val="none" w:sz="0" w:space="0" w:color="auto"/>
          </w:divBdr>
        </w:div>
      </w:divsChild>
    </w:div>
    <w:div w:id="2054575659">
      <w:bodyDiv w:val="1"/>
      <w:marLeft w:val="0"/>
      <w:marRight w:val="0"/>
      <w:marTop w:val="0"/>
      <w:marBottom w:val="0"/>
      <w:divBdr>
        <w:top w:val="none" w:sz="0" w:space="0" w:color="auto"/>
        <w:left w:val="none" w:sz="0" w:space="0" w:color="auto"/>
        <w:bottom w:val="none" w:sz="0" w:space="0" w:color="auto"/>
        <w:right w:val="none" w:sz="0" w:space="0" w:color="auto"/>
      </w:divBdr>
    </w:div>
    <w:div w:id="2112166337">
      <w:bodyDiv w:val="1"/>
      <w:marLeft w:val="0"/>
      <w:marRight w:val="0"/>
      <w:marTop w:val="0"/>
      <w:marBottom w:val="0"/>
      <w:divBdr>
        <w:top w:val="none" w:sz="0" w:space="0" w:color="auto"/>
        <w:left w:val="none" w:sz="0" w:space="0" w:color="auto"/>
        <w:bottom w:val="none" w:sz="0" w:space="0" w:color="auto"/>
        <w:right w:val="none" w:sz="0" w:space="0" w:color="auto"/>
      </w:divBdr>
      <w:divsChild>
        <w:div w:id="437217984">
          <w:marLeft w:val="0"/>
          <w:marRight w:val="0"/>
          <w:marTop w:val="0"/>
          <w:marBottom w:val="120"/>
          <w:divBdr>
            <w:top w:val="none" w:sz="0" w:space="0" w:color="auto"/>
            <w:left w:val="none" w:sz="0" w:space="0" w:color="auto"/>
            <w:bottom w:val="none" w:sz="0" w:space="0" w:color="auto"/>
            <w:right w:val="none" w:sz="0" w:space="0" w:color="auto"/>
          </w:divBdr>
        </w:div>
        <w:div w:id="846363989">
          <w:marLeft w:val="0"/>
          <w:marRight w:val="0"/>
          <w:marTop w:val="0"/>
          <w:marBottom w:val="120"/>
          <w:divBdr>
            <w:top w:val="none" w:sz="0" w:space="0" w:color="auto"/>
            <w:left w:val="none" w:sz="0" w:space="0" w:color="auto"/>
            <w:bottom w:val="none" w:sz="0" w:space="0" w:color="auto"/>
            <w:right w:val="none" w:sz="0" w:space="0" w:color="auto"/>
          </w:divBdr>
        </w:div>
        <w:div w:id="848060944">
          <w:marLeft w:val="0"/>
          <w:marRight w:val="0"/>
          <w:marTop w:val="0"/>
          <w:marBottom w:val="120"/>
          <w:divBdr>
            <w:top w:val="none" w:sz="0" w:space="0" w:color="auto"/>
            <w:left w:val="none" w:sz="0" w:space="0" w:color="auto"/>
            <w:bottom w:val="none" w:sz="0" w:space="0" w:color="auto"/>
            <w:right w:val="none" w:sz="0" w:space="0" w:color="auto"/>
          </w:divBdr>
        </w:div>
        <w:div w:id="113464424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ndrej.majek@uzis.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skas\Downloads\CentralEuropeTemplate_FullCover.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7B662-BFC6-4A11-8DBC-310CF9E87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CentralEuropeTemplate_FullCover.dotx</Template>
  <TotalTime>213</TotalTime>
  <Pages>9</Pages>
  <Words>2420</Words>
  <Characters>14283</Characters>
  <Application>Microsoft Office Word</Application>
  <DocSecurity>0</DocSecurity>
  <Lines>119</Lines>
  <Paragraphs>33</Paragraphs>
  <ScaleCrop>false</ScaleCrop>
  <HeadingPairs>
    <vt:vector size="8" baseType="variant">
      <vt:variant>
        <vt:lpstr>Titolo</vt:lpstr>
      </vt:variant>
      <vt:variant>
        <vt:i4>1</vt:i4>
      </vt:variant>
      <vt:variant>
        <vt:lpstr>Naslov</vt:lpstr>
      </vt:variant>
      <vt:variant>
        <vt:i4>1</vt:i4>
      </vt:variant>
      <vt:variant>
        <vt:lpstr>Title</vt:lpstr>
      </vt:variant>
      <vt:variant>
        <vt:i4>1</vt:i4>
      </vt:variant>
      <vt:variant>
        <vt:lpstr>Titel</vt:lpstr>
      </vt:variant>
      <vt:variant>
        <vt:i4>1</vt:i4>
      </vt:variant>
    </vt:vector>
  </HeadingPairs>
  <TitlesOfParts>
    <vt:vector size="4" baseType="lpstr">
      <vt:lpstr>Implementation manual</vt:lpstr>
      <vt:lpstr>Implementation manual</vt:lpstr>
      <vt:lpstr>Implementation manual</vt:lpstr>
      <vt:lpstr>Implementation manual</vt:lpstr>
    </vt:vector>
  </TitlesOfParts>
  <Company>Magistrat der Stadt Wien, MA 14 - ADV</Company>
  <LinksUpToDate>false</LinksUpToDate>
  <CharactersWithSpaces>16670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manual</dc:title>
  <dc:subject>Part A</dc:subject>
  <dc:creator>Kascakova Dana</dc:creator>
  <cp:keywords/>
  <cp:lastModifiedBy>Májek Ondřej RNDr. Ph.D.</cp:lastModifiedBy>
  <cp:revision>166</cp:revision>
  <cp:lastPrinted>2020-02-03T08:15:00Z</cp:lastPrinted>
  <dcterms:created xsi:type="dcterms:W3CDTF">2020-02-03T08:02:00Z</dcterms:created>
  <dcterms:modified xsi:type="dcterms:W3CDTF">2020-07-22T13:43:00Z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